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B7" w:rsidRPr="0051440F" w:rsidRDefault="000F36B7" w:rsidP="000F36B7">
      <w:pPr>
        <w:pStyle w:val="consnormal"/>
        <w:spacing w:before="0" w:beforeAutospacing="0" w:after="0" w:afterAutospacing="0" w:line="276" w:lineRule="auto"/>
        <w:rPr>
          <w:bCs/>
        </w:rPr>
      </w:pPr>
      <w:bookmarkStart w:id="0" w:name="_GoBack"/>
      <w:bookmarkEnd w:id="0"/>
    </w:p>
    <w:p w:rsidR="0051440F" w:rsidRDefault="0051440F" w:rsidP="000F36B7">
      <w:pPr>
        <w:pStyle w:val="consnormal"/>
        <w:spacing w:before="0" w:beforeAutospacing="0" w:after="0" w:afterAutospacing="0" w:line="276" w:lineRule="auto"/>
        <w:rPr>
          <w:bCs/>
        </w:rPr>
      </w:pPr>
    </w:p>
    <w:p w:rsidR="00471226" w:rsidRDefault="00471226" w:rsidP="000F36B7">
      <w:pPr>
        <w:pStyle w:val="consnormal"/>
        <w:spacing w:before="0" w:beforeAutospacing="0" w:after="0" w:afterAutospacing="0" w:line="276" w:lineRule="auto"/>
        <w:rPr>
          <w:bCs/>
        </w:rPr>
      </w:pPr>
    </w:p>
    <w:p w:rsidR="00471226" w:rsidRDefault="00471226" w:rsidP="000F36B7">
      <w:pPr>
        <w:pStyle w:val="consnormal"/>
        <w:spacing w:before="0" w:beforeAutospacing="0" w:after="0" w:afterAutospacing="0" w:line="276" w:lineRule="auto"/>
        <w:rPr>
          <w:bCs/>
        </w:rPr>
      </w:pPr>
    </w:p>
    <w:p w:rsidR="00471226" w:rsidRDefault="00471226" w:rsidP="000F36B7">
      <w:pPr>
        <w:pStyle w:val="consnormal"/>
        <w:spacing w:before="0" w:beforeAutospacing="0" w:after="0" w:afterAutospacing="0" w:line="276" w:lineRule="auto"/>
        <w:rPr>
          <w:bCs/>
        </w:rPr>
      </w:pPr>
    </w:p>
    <w:p w:rsidR="00471226" w:rsidRDefault="00471226" w:rsidP="000F36B7">
      <w:pPr>
        <w:pStyle w:val="consnormal"/>
        <w:spacing w:before="0" w:beforeAutospacing="0" w:after="0" w:afterAutospacing="0" w:line="276" w:lineRule="auto"/>
        <w:rPr>
          <w:bCs/>
        </w:rPr>
      </w:pPr>
    </w:p>
    <w:p w:rsidR="00471226" w:rsidRDefault="00471226" w:rsidP="000F36B7">
      <w:pPr>
        <w:pStyle w:val="consnormal"/>
        <w:spacing w:before="0" w:beforeAutospacing="0" w:after="0" w:afterAutospacing="0" w:line="276" w:lineRule="auto"/>
        <w:rPr>
          <w:bCs/>
        </w:rPr>
      </w:pPr>
    </w:p>
    <w:p w:rsidR="00471226" w:rsidRPr="0051440F" w:rsidRDefault="00471226" w:rsidP="000F36B7">
      <w:pPr>
        <w:pStyle w:val="consnormal"/>
        <w:spacing w:before="0" w:beforeAutospacing="0" w:after="0" w:afterAutospacing="0" w:line="276" w:lineRule="auto"/>
        <w:rPr>
          <w:bCs/>
        </w:rPr>
      </w:pPr>
    </w:p>
    <w:p w:rsidR="000F36B7" w:rsidRPr="0051440F" w:rsidRDefault="000F36B7" w:rsidP="000F36B7">
      <w:pPr>
        <w:pStyle w:val="consnormal"/>
        <w:spacing w:before="0" w:beforeAutospacing="0" w:after="0" w:afterAutospacing="0" w:line="276" w:lineRule="auto"/>
        <w:rPr>
          <w:bCs/>
        </w:rPr>
      </w:pPr>
      <w:r w:rsidRPr="0051440F">
        <w:rPr>
          <w:bCs/>
        </w:rPr>
        <w:lastRenderedPageBreak/>
        <w:t>Утверждён</w:t>
      </w:r>
    </w:p>
    <w:p w:rsidR="0051440F" w:rsidRPr="0051440F" w:rsidRDefault="000F36B7" w:rsidP="000F36B7">
      <w:pPr>
        <w:pStyle w:val="consnormal"/>
        <w:spacing w:before="0" w:beforeAutospacing="0" w:after="0" w:afterAutospacing="0" w:line="276" w:lineRule="auto"/>
        <w:rPr>
          <w:bCs/>
        </w:rPr>
      </w:pPr>
      <w:r w:rsidRPr="0051440F">
        <w:rPr>
          <w:bCs/>
        </w:rPr>
        <w:t xml:space="preserve">Постановлением </w:t>
      </w:r>
    </w:p>
    <w:p w:rsidR="000F36B7" w:rsidRPr="0051440F" w:rsidRDefault="000F36B7" w:rsidP="000F36B7">
      <w:pPr>
        <w:pStyle w:val="consnormal"/>
        <w:spacing w:before="0" w:beforeAutospacing="0" w:after="0" w:afterAutospacing="0" w:line="276" w:lineRule="auto"/>
        <w:rPr>
          <w:bCs/>
        </w:rPr>
      </w:pPr>
      <w:r w:rsidRPr="0051440F">
        <w:rPr>
          <w:bCs/>
        </w:rPr>
        <w:t>мэра Братского района</w:t>
      </w:r>
    </w:p>
    <w:p w:rsidR="000F36B7" w:rsidRPr="0051440F" w:rsidRDefault="000F36B7" w:rsidP="000F36B7">
      <w:pPr>
        <w:pStyle w:val="consnormal"/>
        <w:spacing w:before="0" w:beforeAutospacing="0" w:after="0" w:afterAutospacing="0" w:line="276" w:lineRule="auto"/>
        <w:rPr>
          <w:bCs/>
        </w:rPr>
      </w:pPr>
      <w:r w:rsidRPr="0051440F">
        <w:rPr>
          <w:bCs/>
        </w:rPr>
        <w:t>№__от______2015г.</w:t>
      </w:r>
    </w:p>
    <w:p w:rsidR="000F36B7" w:rsidRDefault="000F36B7" w:rsidP="000F36B7">
      <w:pPr>
        <w:pStyle w:val="consnormal"/>
        <w:spacing w:before="0" w:beforeAutospacing="0" w:after="0" w:afterAutospacing="0" w:line="276" w:lineRule="auto"/>
        <w:rPr>
          <w:bCs/>
          <w:sz w:val="22"/>
        </w:rPr>
      </w:pPr>
    </w:p>
    <w:p w:rsidR="0051440F" w:rsidRDefault="0051440F" w:rsidP="000F36B7">
      <w:pPr>
        <w:pStyle w:val="consnormal"/>
        <w:spacing w:before="0" w:beforeAutospacing="0" w:after="0" w:afterAutospacing="0" w:line="276" w:lineRule="auto"/>
        <w:rPr>
          <w:bCs/>
          <w:sz w:val="22"/>
        </w:rPr>
      </w:pPr>
    </w:p>
    <w:p w:rsidR="0051440F" w:rsidRDefault="0051440F" w:rsidP="000F36B7">
      <w:pPr>
        <w:pStyle w:val="consnormal"/>
        <w:spacing w:before="0" w:beforeAutospacing="0" w:after="0" w:afterAutospacing="0" w:line="276" w:lineRule="auto"/>
        <w:rPr>
          <w:bCs/>
          <w:sz w:val="22"/>
        </w:rPr>
      </w:pPr>
    </w:p>
    <w:p w:rsidR="0051440F" w:rsidRDefault="0051440F" w:rsidP="000F36B7">
      <w:pPr>
        <w:pStyle w:val="consnormal"/>
        <w:spacing w:before="0" w:beforeAutospacing="0" w:after="0" w:afterAutospacing="0" w:line="276" w:lineRule="auto"/>
        <w:rPr>
          <w:bCs/>
          <w:sz w:val="22"/>
        </w:rPr>
      </w:pPr>
    </w:p>
    <w:p w:rsidR="0051440F" w:rsidRDefault="0051440F" w:rsidP="000F36B7">
      <w:pPr>
        <w:pStyle w:val="consnormal"/>
        <w:spacing w:before="0" w:beforeAutospacing="0" w:after="0" w:afterAutospacing="0" w:line="276" w:lineRule="auto"/>
        <w:rPr>
          <w:bCs/>
          <w:sz w:val="22"/>
        </w:rPr>
        <w:sectPr w:rsidR="0051440F" w:rsidSect="0051440F">
          <w:headerReference w:type="default" r:id="rId9"/>
          <w:footerReference w:type="default" r:id="rId10"/>
          <w:pgSz w:w="11906" w:h="16838" w:code="9"/>
          <w:pgMar w:top="1134" w:right="850" w:bottom="1134" w:left="1701" w:header="720" w:footer="171" w:gutter="57"/>
          <w:cols w:num="2" w:space="708"/>
          <w:titlePg/>
          <w:docGrid w:linePitch="360"/>
        </w:sectPr>
      </w:pPr>
    </w:p>
    <w:p w:rsidR="0051440F" w:rsidRDefault="0051440F" w:rsidP="000F36B7">
      <w:pPr>
        <w:pStyle w:val="consnormal"/>
        <w:spacing w:before="0" w:beforeAutospacing="0" w:after="0" w:afterAutospacing="0" w:line="276" w:lineRule="auto"/>
        <w:rPr>
          <w:bCs/>
          <w:sz w:val="22"/>
        </w:rPr>
      </w:pPr>
    </w:p>
    <w:p w:rsidR="0051440F" w:rsidRDefault="0051440F" w:rsidP="000F36B7">
      <w:pPr>
        <w:pStyle w:val="consnormal"/>
        <w:spacing w:before="0" w:beforeAutospacing="0" w:after="0" w:afterAutospacing="0" w:line="276" w:lineRule="auto"/>
        <w:rPr>
          <w:bCs/>
          <w:sz w:val="22"/>
        </w:rPr>
      </w:pPr>
    </w:p>
    <w:p w:rsidR="0051440F" w:rsidRDefault="0051440F" w:rsidP="000F36B7">
      <w:pPr>
        <w:pStyle w:val="consnormal"/>
        <w:spacing w:before="0" w:beforeAutospacing="0" w:after="0" w:afterAutospacing="0" w:line="276" w:lineRule="auto"/>
        <w:rPr>
          <w:bCs/>
          <w:sz w:val="22"/>
        </w:rPr>
      </w:pPr>
    </w:p>
    <w:p w:rsidR="0051440F" w:rsidRDefault="0051440F" w:rsidP="000F36B7">
      <w:pPr>
        <w:pStyle w:val="consnormal"/>
        <w:spacing w:before="0" w:beforeAutospacing="0" w:after="0" w:afterAutospacing="0" w:line="276" w:lineRule="auto"/>
        <w:rPr>
          <w:bCs/>
          <w:sz w:val="22"/>
        </w:rPr>
      </w:pPr>
    </w:p>
    <w:p w:rsidR="0051440F" w:rsidRDefault="0051440F" w:rsidP="000F36B7">
      <w:pPr>
        <w:pStyle w:val="consnormal"/>
        <w:spacing w:before="0" w:beforeAutospacing="0" w:after="0" w:afterAutospacing="0" w:line="276" w:lineRule="auto"/>
        <w:rPr>
          <w:bCs/>
          <w:sz w:val="22"/>
        </w:rPr>
      </w:pPr>
    </w:p>
    <w:p w:rsidR="0051440F" w:rsidRDefault="0051440F" w:rsidP="000F36B7">
      <w:pPr>
        <w:pStyle w:val="consnormal"/>
        <w:spacing w:before="0" w:beforeAutospacing="0" w:after="0" w:afterAutospacing="0" w:line="276" w:lineRule="auto"/>
        <w:rPr>
          <w:bCs/>
          <w:sz w:val="22"/>
        </w:rPr>
      </w:pPr>
    </w:p>
    <w:p w:rsidR="0051440F" w:rsidRDefault="0051440F" w:rsidP="000F36B7">
      <w:pPr>
        <w:pStyle w:val="consnormal"/>
        <w:spacing w:before="0" w:beforeAutospacing="0" w:after="0" w:afterAutospacing="0" w:line="276" w:lineRule="auto"/>
        <w:rPr>
          <w:bCs/>
          <w:sz w:val="22"/>
        </w:rPr>
      </w:pPr>
    </w:p>
    <w:p w:rsidR="0051440F" w:rsidRDefault="0051440F" w:rsidP="000F36B7">
      <w:pPr>
        <w:pStyle w:val="consnormal"/>
        <w:spacing w:before="0" w:beforeAutospacing="0" w:after="0" w:afterAutospacing="0" w:line="276" w:lineRule="auto"/>
        <w:rPr>
          <w:bCs/>
          <w:sz w:val="22"/>
        </w:rPr>
      </w:pPr>
    </w:p>
    <w:p w:rsidR="0051440F" w:rsidRDefault="0051440F" w:rsidP="000F36B7">
      <w:pPr>
        <w:pStyle w:val="consnormal"/>
        <w:spacing w:before="0" w:beforeAutospacing="0" w:after="0" w:afterAutospacing="0" w:line="276" w:lineRule="auto"/>
        <w:rPr>
          <w:bCs/>
          <w:sz w:val="22"/>
        </w:rPr>
      </w:pPr>
    </w:p>
    <w:p w:rsidR="0051440F" w:rsidRPr="0051440F" w:rsidRDefault="0051440F" w:rsidP="0051440F">
      <w:pPr>
        <w:pStyle w:val="consnormal"/>
        <w:spacing w:before="0" w:beforeAutospacing="0" w:after="0" w:afterAutospacing="0" w:line="276" w:lineRule="auto"/>
        <w:jc w:val="center"/>
        <w:rPr>
          <w:b/>
          <w:bCs/>
          <w:sz w:val="36"/>
        </w:rPr>
      </w:pPr>
      <w:r w:rsidRPr="0051440F">
        <w:rPr>
          <w:b/>
          <w:bCs/>
          <w:sz w:val="36"/>
        </w:rPr>
        <w:t>УСТАВ</w:t>
      </w:r>
    </w:p>
    <w:p w:rsidR="0051440F" w:rsidRPr="0051440F" w:rsidRDefault="0051440F" w:rsidP="0051440F">
      <w:pPr>
        <w:pStyle w:val="consnormal"/>
        <w:spacing w:before="0" w:beforeAutospacing="0" w:after="0" w:afterAutospacing="0" w:line="276" w:lineRule="auto"/>
        <w:jc w:val="center"/>
        <w:rPr>
          <w:b/>
          <w:bCs/>
          <w:sz w:val="36"/>
        </w:rPr>
      </w:pPr>
      <w:r w:rsidRPr="0051440F">
        <w:rPr>
          <w:b/>
          <w:bCs/>
          <w:sz w:val="36"/>
        </w:rPr>
        <w:t xml:space="preserve">муниципального </w:t>
      </w:r>
    </w:p>
    <w:p w:rsidR="0051440F" w:rsidRPr="0051440F" w:rsidRDefault="0051440F" w:rsidP="0051440F">
      <w:pPr>
        <w:pStyle w:val="consnormal"/>
        <w:spacing w:before="0" w:beforeAutospacing="0" w:after="0" w:afterAutospacing="0" w:line="276" w:lineRule="auto"/>
        <w:jc w:val="center"/>
        <w:rPr>
          <w:b/>
          <w:bCs/>
          <w:sz w:val="36"/>
        </w:rPr>
      </w:pPr>
      <w:r w:rsidRPr="0051440F">
        <w:rPr>
          <w:b/>
          <w:bCs/>
          <w:sz w:val="36"/>
        </w:rPr>
        <w:t xml:space="preserve">казенного общеобразовательного учреждения </w:t>
      </w:r>
    </w:p>
    <w:p w:rsidR="0051440F" w:rsidRPr="0051440F" w:rsidRDefault="0051440F" w:rsidP="0051440F">
      <w:pPr>
        <w:pStyle w:val="consnormal"/>
        <w:spacing w:before="0" w:beforeAutospacing="0" w:after="0" w:afterAutospacing="0" w:line="276" w:lineRule="auto"/>
        <w:jc w:val="center"/>
        <w:rPr>
          <w:b/>
          <w:bCs/>
          <w:sz w:val="36"/>
        </w:rPr>
      </w:pPr>
      <w:r w:rsidRPr="0051440F">
        <w:rPr>
          <w:b/>
          <w:bCs/>
          <w:sz w:val="36"/>
        </w:rPr>
        <w:t xml:space="preserve">«Карахунская средняя </w:t>
      </w:r>
    </w:p>
    <w:p w:rsidR="0051440F" w:rsidRPr="0051440F" w:rsidRDefault="0051440F" w:rsidP="0051440F">
      <w:pPr>
        <w:pStyle w:val="consnormal"/>
        <w:spacing w:before="0" w:beforeAutospacing="0" w:after="0" w:afterAutospacing="0" w:line="276" w:lineRule="auto"/>
        <w:jc w:val="center"/>
        <w:rPr>
          <w:b/>
          <w:bCs/>
          <w:sz w:val="36"/>
        </w:rPr>
      </w:pPr>
      <w:r w:rsidRPr="0051440F">
        <w:rPr>
          <w:b/>
          <w:bCs/>
          <w:sz w:val="36"/>
        </w:rPr>
        <w:t>общеобразовательная школа»</w:t>
      </w:r>
    </w:p>
    <w:p w:rsidR="000F36B7" w:rsidRDefault="000F36B7" w:rsidP="0009072D">
      <w:pPr>
        <w:pStyle w:val="consnormal"/>
        <w:spacing w:before="0" w:beforeAutospacing="0" w:after="0" w:afterAutospacing="0" w:line="276" w:lineRule="auto"/>
        <w:jc w:val="center"/>
        <w:rPr>
          <w:b/>
          <w:bCs/>
        </w:rPr>
      </w:pPr>
    </w:p>
    <w:p w:rsidR="0051440F" w:rsidRDefault="0051440F" w:rsidP="0009072D">
      <w:pPr>
        <w:pStyle w:val="consnormal"/>
        <w:spacing w:before="0" w:beforeAutospacing="0" w:after="0" w:afterAutospacing="0" w:line="276" w:lineRule="auto"/>
        <w:jc w:val="center"/>
        <w:rPr>
          <w:b/>
          <w:bCs/>
        </w:rPr>
      </w:pPr>
    </w:p>
    <w:p w:rsidR="0051440F" w:rsidRDefault="0051440F" w:rsidP="0009072D">
      <w:pPr>
        <w:pStyle w:val="consnormal"/>
        <w:spacing w:before="0" w:beforeAutospacing="0" w:after="0" w:afterAutospacing="0" w:line="276" w:lineRule="auto"/>
        <w:jc w:val="center"/>
        <w:rPr>
          <w:b/>
          <w:bCs/>
        </w:rPr>
      </w:pPr>
    </w:p>
    <w:p w:rsidR="0051440F" w:rsidRDefault="0051440F" w:rsidP="0009072D">
      <w:pPr>
        <w:pStyle w:val="consnormal"/>
        <w:spacing w:before="0" w:beforeAutospacing="0" w:after="0" w:afterAutospacing="0" w:line="276" w:lineRule="auto"/>
        <w:jc w:val="center"/>
        <w:rPr>
          <w:b/>
          <w:bCs/>
        </w:rPr>
      </w:pPr>
    </w:p>
    <w:p w:rsidR="0051440F" w:rsidRDefault="0051440F" w:rsidP="0009072D">
      <w:pPr>
        <w:pStyle w:val="consnormal"/>
        <w:spacing w:before="0" w:beforeAutospacing="0" w:after="0" w:afterAutospacing="0" w:line="276" w:lineRule="auto"/>
        <w:jc w:val="center"/>
        <w:rPr>
          <w:b/>
          <w:bCs/>
        </w:rPr>
      </w:pPr>
    </w:p>
    <w:p w:rsidR="0051440F" w:rsidRDefault="0051440F" w:rsidP="0009072D">
      <w:pPr>
        <w:pStyle w:val="consnormal"/>
        <w:spacing w:before="0" w:beforeAutospacing="0" w:after="0" w:afterAutospacing="0" w:line="276" w:lineRule="auto"/>
        <w:jc w:val="center"/>
        <w:rPr>
          <w:b/>
          <w:bCs/>
        </w:rPr>
      </w:pPr>
    </w:p>
    <w:p w:rsidR="0051440F" w:rsidRDefault="0051440F" w:rsidP="0009072D">
      <w:pPr>
        <w:pStyle w:val="consnormal"/>
        <w:spacing w:before="0" w:beforeAutospacing="0" w:after="0" w:afterAutospacing="0" w:line="276" w:lineRule="auto"/>
        <w:jc w:val="center"/>
        <w:rPr>
          <w:b/>
          <w:bCs/>
        </w:rPr>
      </w:pPr>
    </w:p>
    <w:p w:rsidR="0051440F" w:rsidRDefault="0051440F" w:rsidP="0009072D">
      <w:pPr>
        <w:pStyle w:val="consnormal"/>
        <w:spacing w:before="0" w:beforeAutospacing="0" w:after="0" w:afterAutospacing="0" w:line="276" w:lineRule="auto"/>
        <w:jc w:val="center"/>
        <w:rPr>
          <w:b/>
          <w:bCs/>
        </w:rPr>
      </w:pPr>
    </w:p>
    <w:p w:rsidR="0051440F" w:rsidRDefault="0051440F" w:rsidP="0009072D">
      <w:pPr>
        <w:pStyle w:val="consnormal"/>
        <w:spacing w:before="0" w:beforeAutospacing="0" w:after="0" w:afterAutospacing="0" w:line="276" w:lineRule="auto"/>
        <w:jc w:val="center"/>
        <w:rPr>
          <w:b/>
          <w:bCs/>
        </w:rPr>
      </w:pPr>
    </w:p>
    <w:p w:rsidR="0051440F" w:rsidRDefault="0051440F" w:rsidP="0009072D">
      <w:pPr>
        <w:pStyle w:val="consnormal"/>
        <w:spacing w:before="0" w:beforeAutospacing="0" w:after="0" w:afterAutospacing="0" w:line="276" w:lineRule="auto"/>
        <w:jc w:val="center"/>
        <w:rPr>
          <w:b/>
          <w:bCs/>
        </w:rPr>
      </w:pPr>
    </w:p>
    <w:p w:rsidR="0051440F" w:rsidRDefault="0051440F" w:rsidP="0009072D">
      <w:pPr>
        <w:pStyle w:val="consnormal"/>
        <w:spacing w:before="0" w:beforeAutospacing="0" w:after="0" w:afterAutospacing="0" w:line="276" w:lineRule="auto"/>
        <w:jc w:val="center"/>
        <w:rPr>
          <w:b/>
          <w:bCs/>
        </w:rPr>
      </w:pPr>
    </w:p>
    <w:p w:rsidR="0051440F" w:rsidRDefault="0051440F" w:rsidP="0009072D">
      <w:pPr>
        <w:pStyle w:val="consnormal"/>
        <w:spacing w:before="0" w:beforeAutospacing="0" w:after="0" w:afterAutospacing="0" w:line="276" w:lineRule="auto"/>
        <w:jc w:val="center"/>
        <w:rPr>
          <w:b/>
          <w:bCs/>
        </w:rPr>
      </w:pPr>
    </w:p>
    <w:p w:rsidR="0051440F" w:rsidRDefault="0051440F" w:rsidP="0009072D">
      <w:pPr>
        <w:pStyle w:val="consnormal"/>
        <w:spacing w:before="0" w:beforeAutospacing="0" w:after="0" w:afterAutospacing="0" w:line="276" w:lineRule="auto"/>
        <w:jc w:val="center"/>
        <w:rPr>
          <w:b/>
          <w:bCs/>
        </w:rPr>
      </w:pPr>
    </w:p>
    <w:p w:rsidR="0051440F" w:rsidRDefault="0051440F" w:rsidP="0009072D">
      <w:pPr>
        <w:pStyle w:val="consnormal"/>
        <w:spacing w:before="0" w:beforeAutospacing="0" w:after="0" w:afterAutospacing="0" w:line="276" w:lineRule="auto"/>
        <w:jc w:val="center"/>
        <w:rPr>
          <w:b/>
          <w:bCs/>
        </w:rPr>
      </w:pPr>
    </w:p>
    <w:p w:rsidR="0051440F" w:rsidRDefault="0051440F" w:rsidP="0009072D">
      <w:pPr>
        <w:pStyle w:val="consnormal"/>
        <w:spacing w:before="0" w:beforeAutospacing="0" w:after="0" w:afterAutospacing="0" w:line="276" w:lineRule="auto"/>
        <w:jc w:val="center"/>
        <w:rPr>
          <w:b/>
          <w:bCs/>
        </w:rPr>
      </w:pPr>
    </w:p>
    <w:p w:rsidR="00471226" w:rsidRDefault="00471226" w:rsidP="0009072D">
      <w:pPr>
        <w:pStyle w:val="consnormal"/>
        <w:spacing w:before="0" w:beforeAutospacing="0" w:after="0" w:afterAutospacing="0" w:line="276" w:lineRule="auto"/>
        <w:jc w:val="center"/>
        <w:rPr>
          <w:b/>
          <w:bCs/>
        </w:rPr>
      </w:pPr>
    </w:p>
    <w:p w:rsidR="0051440F" w:rsidRDefault="0051440F" w:rsidP="0009072D">
      <w:pPr>
        <w:pStyle w:val="consnormal"/>
        <w:spacing w:before="0" w:beforeAutospacing="0" w:after="0" w:afterAutospacing="0" w:line="276" w:lineRule="auto"/>
        <w:jc w:val="center"/>
        <w:rPr>
          <w:b/>
          <w:bCs/>
        </w:rPr>
      </w:pPr>
    </w:p>
    <w:p w:rsidR="0051440F" w:rsidRDefault="0051440F" w:rsidP="0009072D">
      <w:pPr>
        <w:pStyle w:val="consnormal"/>
        <w:spacing w:before="0" w:beforeAutospacing="0" w:after="0" w:afterAutospacing="0" w:line="276" w:lineRule="auto"/>
        <w:jc w:val="center"/>
        <w:rPr>
          <w:b/>
          <w:bCs/>
        </w:rPr>
      </w:pPr>
    </w:p>
    <w:p w:rsidR="004F4D39" w:rsidRDefault="004F4D39" w:rsidP="0009072D">
      <w:pPr>
        <w:pStyle w:val="consnormal"/>
        <w:spacing w:before="0" w:beforeAutospacing="0" w:after="0" w:afterAutospacing="0" w:line="276" w:lineRule="auto"/>
        <w:jc w:val="center"/>
        <w:rPr>
          <w:bCs/>
        </w:rPr>
      </w:pPr>
    </w:p>
    <w:p w:rsidR="004F4D39" w:rsidRPr="0051440F" w:rsidRDefault="004F4D39" w:rsidP="004F4D39">
      <w:pPr>
        <w:pStyle w:val="consnormal"/>
        <w:spacing w:before="0" w:beforeAutospacing="0" w:after="0" w:afterAutospacing="0" w:line="276" w:lineRule="auto"/>
        <w:jc w:val="center"/>
        <w:rPr>
          <w:bCs/>
        </w:rPr>
      </w:pPr>
      <w:r w:rsidRPr="0051440F">
        <w:rPr>
          <w:bCs/>
        </w:rPr>
        <w:t>п. Карахун</w:t>
      </w:r>
      <w:r>
        <w:rPr>
          <w:bCs/>
        </w:rPr>
        <w:t>,</w:t>
      </w:r>
    </w:p>
    <w:p w:rsidR="0051440F" w:rsidRPr="0051440F" w:rsidRDefault="0051440F" w:rsidP="0009072D">
      <w:pPr>
        <w:pStyle w:val="consnormal"/>
        <w:spacing w:before="0" w:beforeAutospacing="0" w:after="0" w:afterAutospacing="0" w:line="276" w:lineRule="auto"/>
        <w:jc w:val="center"/>
        <w:rPr>
          <w:bCs/>
        </w:rPr>
      </w:pPr>
      <w:r w:rsidRPr="0051440F">
        <w:rPr>
          <w:bCs/>
        </w:rPr>
        <w:t>Братский район</w:t>
      </w:r>
    </w:p>
    <w:p w:rsidR="0051440F" w:rsidRPr="0051440F" w:rsidRDefault="0051440F" w:rsidP="0009072D">
      <w:pPr>
        <w:pStyle w:val="consnormal"/>
        <w:spacing w:before="0" w:beforeAutospacing="0" w:after="0" w:afterAutospacing="0" w:line="276" w:lineRule="auto"/>
        <w:jc w:val="center"/>
        <w:rPr>
          <w:bCs/>
        </w:rPr>
      </w:pPr>
      <w:r w:rsidRPr="0051440F">
        <w:rPr>
          <w:bCs/>
        </w:rPr>
        <w:t>2015г.</w:t>
      </w:r>
    </w:p>
    <w:p w:rsidR="00E64718" w:rsidRPr="00471226" w:rsidRDefault="00475778" w:rsidP="00471226">
      <w:pPr>
        <w:pStyle w:val="af4"/>
        <w:numPr>
          <w:ilvl w:val="0"/>
          <w:numId w:val="36"/>
        </w:numPr>
        <w:rPr>
          <w:b/>
        </w:rPr>
      </w:pPr>
      <w:r w:rsidRPr="00471226">
        <w:rPr>
          <w:b/>
        </w:rPr>
        <w:lastRenderedPageBreak/>
        <w:t>ОБЩИЕ ПОЛОЖЕНИЯ</w:t>
      </w:r>
    </w:p>
    <w:p w:rsidR="00E64718" w:rsidRPr="00FF4FEC" w:rsidRDefault="00E64718" w:rsidP="00E64718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F4FEC">
        <w:rPr>
          <w:sz w:val="24"/>
          <w:szCs w:val="24"/>
        </w:rPr>
        <w:t xml:space="preserve">Настоящий Устав Учреждения разработан и утвержден в соответствии с </w:t>
      </w:r>
      <w:r w:rsidR="00475778">
        <w:rPr>
          <w:sz w:val="24"/>
          <w:szCs w:val="24"/>
        </w:rPr>
        <w:t>де</w:t>
      </w:r>
      <w:r w:rsidR="00475778">
        <w:rPr>
          <w:sz w:val="24"/>
          <w:szCs w:val="24"/>
        </w:rPr>
        <w:t>й</w:t>
      </w:r>
      <w:r w:rsidR="00475778">
        <w:rPr>
          <w:sz w:val="24"/>
          <w:szCs w:val="24"/>
        </w:rPr>
        <w:t xml:space="preserve">ствующим законодательством РФ, </w:t>
      </w:r>
      <w:r w:rsidRPr="00FF4FEC">
        <w:rPr>
          <w:sz w:val="24"/>
          <w:szCs w:val="24"/>
        </w:rPr>
        <w:t>Федеральным законом от 29 декабря 2012 года № 273-ФЗ «Об образовании в Российской Федерации».</w:t>
      </w:r>
      <w:r w:rsidR="00A1597B">
        <w:rPr>
          <w:sz w:val="24"/>
          <w:szCs w:val="24"/>
        </w:rPr>
        <w:t xml:space="preserve"> Устав регулирует деятельность м</w:t>
      </w:r>
      <w:r>
        <w:rPr>
          <w:sz w:val="24"/>
          <w:szCs w:val="24"/>
        </w:rPr>
        <w:t>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казенного общеобразовательного учреждения «Карахунская сре</w:t>
      </w:r>
      <w:r w:rsidR="00475778">
        <w:rPr>
          <w:sz w:val="24"/>
          <w:szCs w:val="24"/>
        </w:rPr>
        <w:t>дняя общеобр</w:t>
      </w:r>
      <w:r w:rsidR="00475778">
        <w:rPr>
          <w:sz w:val="24"/>
          <w:szCs w:val="24"/>
        </w:rPr>
        <w:t>а</w:t>
      </w:r>
      <w:r w:rsidR="00475778">
        <w:rPr>
          <w:sz w:val="24"/>
          <w:szCs w:val="24"/>
        </w:rPr>
        <w:t>зовательная школа»</w:t>
      </w:r>
      <w:r>
        <w:rPr>
          <w:sz w:val="24"/>
          <w:szCs w:val="24"/>
        </w:rPr>
        <w:t xml:space="preserve"> </w:t>
      </w:r>
      <w:r w:rsidR="00475778">
        <w:rPr>
          <w:sz w:val="24"/>
          <w:szCs w:val="24"/>
        </w:rPr>
        <w:t>(</w:t>
      </w:r>
      <w:r>
        <w:rPr>
          <w:sz w:val="24"/>
          <w:szCs w:val="24"/>
        </w:rPr>
        <w:t>далее именуемое</w:t>
      </w:r>
      <w:r w:rsidR="00475778">
        <w:rPr>
          <w:sz w:val="24"/>
          <w:szCs w:val="24"/>
        </w:rPr>
        <w:t xml:space="preserve"> Учреждение)</w:t>
      </w:r>
      <w:r>
        <w:rPr>
          <w:sz w:val="24"/>
          <w:szCs w:val="24"/>
        </w:rPr>
        <w:t xml:space="preserve">.     </w:t>
      </w:r>
    </w:p>
    <w:p w:rsidR="00E64718" w:rsidRPr="00FF4FEC" w:rsidRDefault="00E64718" w:rsidP="00E64718">
      <w:pPr>
        <w:spacing w:line="276" w:lineRule="auto"/>
        <w:ind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1.2. Учреждение является некоммерческой организацией, созданной</w:t>
      </w:r>
      <w:r>
        <w:rPr>
          <w:sz w:val="24"/>
          <w:szCs w:val="24"/>
        </w:rPr>
        <w:t xml:space="preserve"> в целях 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ществления предусмотренных законодательством</w:t>
      </w:r>
      <w:r w:rsidRPr="00FF4FEC">
        <w:rPr>
          <w:sz w:val="24"/>
          <w:szCs w:val="24"/>
        </w:rPr>
        <w:t xml:space="preserve"> Российской Федерации полномочий </w:t>
      </w:r>
      <w:r w:rsidRPr="00A1597B">
        <w:rPr>
          <w:sz w:val="24"/>
          <w:szCs w:val="24"/>
        </w:rPr>
        <w:t>муниципального образования Братский район</w:t>
      </w:r>
      <w:r>
        <w:rPr>
          <w:i/>
          <w:sz w:val="24"/>
          <w:szCs w:val="24"/>
        </w:rPr>
        <w:t xml:space="preserve"> </w:t>
      </w:r>
      <w:r w:rsidRPr="00FF4FE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F4FEC">
        <w:rPr>
          <w:sz w:val="24"/>
          <w:szCs w:val="24"/>
        </w:rPr>
        <w:t>Иркутской области</w:t>
      </w:r>
      <w:r>
        <w:rPr>
          <w:sz w:val="24"/>
          <w:szCs w:val="24"/>
        </w:rPr>
        <w:t>)</w:t>
      </w:r>
      <w:r w:rsidRPr="00FF4FEC">
        <w:rPr>
          <w:sz w:val="24"/>
          <w:szCs w:val="24"/>
        </w:rPr>
        <w:t xml:space="preserve"> в сфере общего обр</w:t>
      </w:r>
      <w:r w:rsidRPr="00FF4FEC">
        <w:rPr>
          <w:sz w:val="24"/>
          <w:szCs w:val="24"/>
        </w:rPr>
        <w:t>а</w:t>
      </w:r>
      <w:r w:rsidRPr="00FF4FEC">
        <w:rPr>
          <w:sz w:val="24"/>
          <w:szCs w:val="24"/>
        </w:rPr>
        <w:t>зования.</w:t>
      </w:r>
    </w:p>
    <w:p w:rsidR="00E64718" w:rsidRPr="00777718" w:rsidRDefault="006578D1" w:rsidP="00777718">
      <w:pPr>
        <w:pStyle w:val="4"/>
        <w:shd w:val="clear" w:color="auto" w:fill="auto"/>
        <w:tabs>
          <w:tab w:val="left" w:pos="709"/>
          <w:tab w:val="left" w:pos="1276"/>
          <w:tab w:val="left" w:pos="1306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 xml:space="preserve">1.3. </w:t>
      </w:r>
      <w:r w:rsidR="00E64718" w:rsidRPr="00777718">
        <w:rPr>
          <w:sz w:val="24"/>
          <w:szCs w:val="24"/>
        </w:rPr>
        <w:t>Организационно-правовая форма: учреждение.</w:t>
      </w:r>
    </w:p>
    <w:p w:rsidR="00E64718" w:rsidRPr="00777718" w:rsidRDefault="00E64718" w:rsidP="00777718">
      <w:pPr>
        <w:pStyle w:val="4"/>
        <w:shd w:val="clear" w:color="auto" w:fill="auto"/>
        <w:tabs>
          <w:tab w:val="left" w:pos="709"/>
          <w:tab w:val="left" w:pos="1276"/>
          <w:tab w:val="left" w:pos="1306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777718">
        <w:rPr>
          <w:sz w:val="24"/>
          <w:szCs w:val="24"/>
        </w:rPr>
        <w:tab/>
      </w:r>
      <w:r w:rsidRPr="00777718">
        <w:rPr>
          <w:sz w:val="24"/>
          <w:szCs w:val="24"/>
        </w:rPr>
        <w:tab/>
      </w:r>
      <w:r w:rsidRPr="00777718">
        <w:rPr>
          <w:sz w:val="24"/>
          <w:szCs w:val="24"/>
        </w:rPr>
        <w:tab/>
        <w:t xml:space="preserve">Тип учреждения: </w:t>
      </w:r>
      <w:proofErr w:type="gramStart"/>
      <w:r w:rsidRPr="00777718">
        <w:rPr>
          <w:sz w:val="24"/>
          <w:szCs w:val="24"/>
        </w:rPr>
        <w:t>казенное</w:t>
      </w:r>
      <w:proofErr w:type="gramEnd"/>
      <w:r w:rsidRPr="00777718">
        <w:rPr>
          <w:sz w:val="24"/>
          <w:szCs w:val="24"/>
        </w:rPr>
        <w:t>.</w:t>
      </w:r>
    </w:p>
    <w:p w:rsidR="00E64718" w:rsidRPr="00777718" w:rsidRDefault="00E64718" w:rsidP="00777718">
      <w:pPr>
        <w:pStyle w:val="4"/>
        <w:shd w:val="clear" w:color="auto" w:fill="auto"/>
        <w:tabs>
          <w:tab w:val="left" w:pos="709"/>
          <w:tab w:val="left" w:pos="1276"/>
          <w:tab w:val="left" w:pos="1306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777718">
        <w:rPr>
          <w:sz w:val="24"/>
          <w:szCs w:val="24"/>
        </w:rPr>
        <w:tab/>
      </w:r>
      <w:r w:rsidRPr="00777718">
        <w:rPr>
          <w:sz w:val="24"/>
          <w:szCs w:val="24"/>
        </w:rPr>
        <w:tab/>
      </w:r>
      <w:r w:rsidRPr="00777718">
        <w:rPr>
          <w:sz w:val="24"/>
          <w:szCs w:val="24"/>
        </w:rPr>
        <w:tab/>
        <w:t xml:space="preserve">Тип образовательной организации: общеобразовательная организация. </w:t>
      </w:r>
    </w:p>
    <w:p w:rsidR="00960AF1" w:rsidRDefault="006578D1" w:rsidP="00E64718">
      <w:pPr>
        <w:spacing w:line="276" w:lineRule="auto"/>
        <w:ind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 xml:space="preserve">1.4. Полное наименование Учреждения </w:t>
      </w:r>
      <w:r w:rsidR="005F76B9">
        <w:rPr>
          <w:sz w:val="24"/>
          <w:szCs w:val="24"/>
        </w:rPr>
        <w:t>–</w:t>
      </w:r>
      <w:r w:rsidR="00E64718">
        <w:rPr>
          <w:sz w:val="24"/>
          <w:szCs w:val="24"/>
        </w:rPr>
        <w:t xml:space="preserve"> </w:t>
      </w:r>
      <w:r w:rsidR="005F76B9">
        <w:rPr>
          <w:sz w:val="24"/>
          <w:szCs w:val="24"/>
        </w:rPr>
        <w:t>муниципальное казенное общеобразов</w:t>
      </w:r>
      <w:r w:rsidR="005F76B9">
        <w:rPr>
          <w:sz w:val="24"/>
          <w:szCs w:val="24"/>
        </w:rPr>
        <w:t>а</w:t>
      </w:r>
      <w:r w:rsidR="005F76B9">
        <w:rPr>
          <w:sz w:val="24"/>
          <w:szCs w:val="24"/>
        </w:rPr>
        <w:t>тельное учреждение «Карахунская средняя общеобразовательная школа»</w:t>
      </w:r>
    </w:p>
    <w:p w:rsidR="00960AF1" w:rsidRDefault="00E64718" w:rsidP="00E64718">
      <w:pPr>
        <w:pStyle w:val="a3"/>
        <w:spacing w:line="276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С</w:t>
      </w:r>
      <w:r w:rsidR="006578D1" w:rsidRPr="00FF4FEC">
        <w:rPr>
          <w:sz w:val="24"/>
          <w:szCs w:val="24"/>
        </w:rPr>
        <w:t>окращенное наименование Учреждения –</w:t>
      </w:r>
      <w:r w:rsidR="005F76B9">
        <w:rPr>
          <w:sz w:val="24"/>
          <w:szCs w:val="24"/>
        </w:rPr>
        <w:t xml:space="preserve"> МКОУ «Карахунская СОШ»</w:t>
      </w:r>
      <w:r>
        <w:rPr>
          <w:sz w:val="24"/>
          <w:szCs w:val="24"/>
        </w:rPr>
        <w:t>.</w:t>
      </w:r>
    </w:p>
    <w:p w:rsidR="006578D1" w:rsidRDefault="006578D1" w:rsidP="00FF4FEC">
      <w:pPr>
        <w:pStyle w:val="a3"/>
        <w:spacing w:line="276" w:lineRule="auto"/>
        <w:ind w:firstLine="708"/>
        <w:rPr>
          <w:sz w:val="24"/>
          <w:szCs w:val="24"/>
        </w:rPr>
      </w:pPr>
      <w:r w:rsidRPr="00FF4FEC">
        <w:rPr>
          <w:sz w:val="24"/>
          <w:szCs w:val="24"/>
        </w:rPr>
        <w:t xml:space="preserve">1.5. Место нахождения Учреждения: </w:t>
      </w:r>
      <w:r w:rsidR="005F76B9">
        <w:rPr>
          <w:sz w:val="24"/>
          <w:szCs w:val="24"/>
        </w:rPr>
        <w:t>665784, Иркутская область, Братский район, п. Карахун, ул. Волкова, 3а</w:t>
      </w:r>
    </w:p>
    <w:p w:rsidR="006578D1" w:rsidRPr="005B5A63" w:rsidRDefault="006578D1" w:rsidP="00FF4FEC">
      <w:pPr>
        <w:pStyle w:val="4"/>
        <w:shd w:val="clear" w:color="auto" w:fill="auto"/>
        <w:tabs>
          <w:tab w:val="left" w:pos="709"/>
          <w:tab w:val="left" w:pos="1276"/>
          <w:tab w:val="left" w:pos="1306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B5A63">
        <w:rPr>
          <w:sz w:val="24"/>
          <w:szCs w:val="24"/>
        </w:rPr>
        <w:t xml:space="preserve">1.6. Учредителем и собственником имущества Учреждения является </w:t>
      </w:r>
      <w:r w:rsidR="00612505" w:rsidRPr="005B5A63">
        <w:rPr>
          <w:sz w:val="24"/>
          <w:szCs w:val="24"/>
        </w:rPr>
        <w:t>муниципал</w:t>
      </w:r>
      <w:r w:rsidR="00612505" w:rsidRPr="005B5A63">
        <w:rPr>
          <w:sz w:val="24"/>
          <w:szCs w:val="24"/>
        </w:rPr>
        <w:t>ь</w:t>
      </w:r>
      <w:r w:rsidR="00612505" w:rsidRPr="005B5A63">
        <w:rPr>
          <w:sz w:val="24"/>
          <w:szCs w:val="24"/>
        </w:rPr>
        <w:t>ное  образование</w:t>
      </w:r>
      <w:r w:rsidR="00EA4155">
        <w:rPr>
          <w:sz w:val="24"/>
          <w:szCs w:val="24"/>
        </w:rPr>
        <w:t xml:space="preserve"> </w:t>
      </w:r>
      <w:r w:rsidR="005634F8" w:rsidRPr="005B5A63">
        <w:rPr>
          <w:sz w:val="24"/>
          <w:szCs w:val="24"/>
        </w:rPr>
        <w:t xml:space="preserve">«Братский  район» </w:t>
      </w:r>
      <w:r w:rsidRPr="005B5A63">
        <w:rPr>
          <w:sz w:val="24"/>
          <w:szCs w:val="24"/>
        </w:rPr>
        <w:t>(далее - Учредитель).</w:t>
      </w:r>
    </w:p>
    <w:p w:rsidR="006578D1" w:rsidRPr="005B5A63" w:rsidRDefault="006578D1" w:rsidP="00FF4FEC">
      <w:pPr>
        <w:pStyle w:val="4"/>
        <w:shd w:val="clear" w:color="auto" w:fill="auto"/>
        <w:tabs>
          <w:tab w:val="left" w:pos="709"/>
          <w:tab w:val="left" w:pos="1276"/>
          <w:tab w:val="left" w:pos="1306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B5A63">
        <w:rPr>
          <w:sz w:val="24"/>
          <w:szCs w:val="24"/>
        </w:rPr>
        <w:t xml:space="preserve">Функции и полномочия Учредителя </w:t>
      </w:r>
      <w:r w:rsidR="00A525EF" w:rsidRPr="005B5A63">
        <w:rPr>
          <w:sz w:val="24"/>
          <w:szCs w:val="24"/>
        </w:rPr>
        <w:t xml:space="preserve">и собственника имущества </w:t>
      </w:r>
      <w:r w:rsidRPr="005B5A63">
        <w:rPr>
          <w:sz w:val="24"/>
          <w:szCs w:val="24"/>
        </w:rPr>
        <w:t>осуществляет а</w:t>
      </w:r>
      <w:r w:rsidRPr="005B5A63">
        <w:rPr>
          <w:sz w:val="24"/>
          <w:szCs w:val="24"/>
        </w:rPr>
        <w:t>д</w:t>
      </w:r>
      <w:r w:rsidRPr="005B5A63">
        <w:rPr>
          <w:sz w:val="24"/>
          <w:szCs w:val="24"/>
        </w:rPr>
        <w:t>министраци</w:t>
      </w:r>
      <w:r w:rsidR="00E64718">
        <w:rPr>
          <w:sz w:val="24"/>
          <w:szCs w:val="24"/>
        </w:rPr>
        <w:t>я</w:t>
      </w:r>
      <w:r w:rsidRPr="005B5A63">
        <w:rPr>
          <w:sz w:val="24"/>
          <w:szCs w:val="24"/>
        </w:rPr>
        <w:t xml:space="preserve"> </w:t>
      </w:r>
      <w:r w:rsidR="00A525EF" w:rsidRPr="005B5A63">
        <w:rPr>
          <w:sz w:val="24"/>
          <w:szCs w:val="24"/>
        </w:rPr>
        <w:t xml:space="preserve">МО «Братский </w:t>
      </w:r>
      <w:r w:rsidRPr="005B5A63">
        <w:rPr>
          <w:sz w:val="24"/>
          <w:szCs w:val="24"/>
        </w:rPr>
        <w:t xml:space="preserve"> район</w:t>
      </w:r>
      <w:r w:rsidR="00A525EF" w:rsidRPr="005B5A63">
        <w:rPr>
          <w:sz w:val="24"/>
          <w:szCs w:val="24"/>
        </w:rPr>
        <w:t>»</w:t>
      </w:r>
      <w:r w:rsidRPr="005B5A63">
        <w:rPr>
          <w:sz w:val="24"/>
          <w:szCs w:val="24"/>
        </w:rPr>
        <w:t>.</w:t>
      </w:r>
    </w:p>
    <w:p w:rsidR="00EB74B4" w:rsidRPr="005B5A63" w:rsidRDefault="00EB74B4" w:rsidP="00FF4FEC">
      <w:pPr>
        <w:pStyle w:val="4"/>
        <w:shd w:val="clear" w:color="auto" w:fill="auto"/>
        <w:tabs>
          <w:tab w:val="left" w:pos="709"/>
          <w:tab w:val="left" w:pos="1276"/>
          <w:tab w:val="left" w:pos="1306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B5A63">
        <w:rPr>
          <w:sz w:val="24"/>
          <w:szCs w:val="24"/>
        </w:rPr>
        <w:t>Главным распорядителем бюджетных средств Учреждения является Учредитель.</w:t>
      </w:r>
    </w:p>
    <w:p w:rsidR="006578D1" w:rsidRDefault="006578D1" w:rsidP="00FF4FEC">
      <w:pPr>
        <w:pStyle w:val="4"/>
        <w:shd w:val="clear" w:color="auto" w:fill="auto"/>
        <w:tabs>
          <w:tab w:val="left" w:pos="1177"/>
          <w:tab w:val="left" w:pos="1276"/>
        </w:tabs>
        <w:spacing w:after="0" w:line="276" w:lineRule="auto"/>
        <w:ind w:firstLine="709"/>
        <w:jc w:val="both"/>
        <w:rPr>
          <w:spacing w:val="-1"/>
          <w:sz w:val="24"/>
          <w:szCs w:val="24"/>
        </w:rPr>
      </w:pPr>
      <w:r w:rsidRPr="005B5A63">
        <w:rPr>
          <w:sz w:val="24"/>
          <w:szCs w:val="24"/>
        </w:rPr>
        <w:t xml:space="preserve">1.7. Учреждение отвечает по своим обязательствам </w:t>
      </w:r>
      <w:r w:rsidR="000F27F3" w:rsidRPr="005B5A63">
        <w:rPr>
          <w:sz w:val="24"/>
          <w:szCs w:val="24"/>
        </w:rPr>
        <w:t xml:space="preserve">в порядке, </w:t>
      </w:r>
      <w:r w:rsidR="005634F8" w:rsidRPr="005B5A63">
        <w:rPr>
          <w:sz w:val="24"/>
          <w:szCs w:val="24"/>
        </w:rPr>
        <w:t>определенном де</w:t>
      </w:r>
      <w:r w:rsidR="005634F8" w:rsidRPr="005B5A63">
        <w:rPr>
          <w:sz w:val="24"/>
          <w:szCs w:val="24"/>
        </w:rPr>
        <w:t>й</w:t>
      </w:r>
      <w:r w:rsidR="005634F8" w:rsidRPr="005B5A63">
        <w:rPr>
          <w:sz w:val="24"/>
          <w:szCs w:val="24"/>
        </w:rPr>
        <w:t xml:space="preserve">ствующим </w:t>
      </w:r>
      <w:r w:rsidR="000F27F3" w:rsidRPr="005B5A63">
        <w:rPr>
          <w:sz w:val="24"/>
          <w:szCs w:val="24"/>
        </w:rPr>
        <w:t xml:space="preserve"> законодательством</w:t>
      </w:r>
      <w:r w:rsidR="005634F8" w:rsidRPr="005B5A63">
        <w:rPr>
          <w:spacing w:val="-1"/>
          <w:sz w:val="24"/>
          <w:szCs w:val="24"/>
        </w:rPr>
        <w:t xml:space="preserve"> Российской Федерации.</w:t>
      </w:r>
    </w:p>
    <w:p w:rsidR="00E64718" w:rsidRPr="005B5A63" w:rsidRDefault="00E64718" w:rsidP="00FF4FEC">
      <w:pPr>
        <w:pStyle w:val="4"/>
        <w:shd w:val="clear" w:color="auto" w:fill="auto"/>
        <w:tabs>
          <w:tab w:val="left" w:pos="1177"/>
          <w:tab w:val="left" w:pos="1276"/>
        </w:tabs>
        <w:spacing w:after="0" w:line="276" w:lineRule="auto"/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Учреждение не имеет филиалов, представительств.</w:t>
      </w:r>
    </w:p>
    <w:p w:rsidR="00E64718" w:rsidRPr="00DF14C6" w:rsidRDefault="006578D1" w:rsidP="00E64718">
      <w:pPr>
        <w:pStyle w:val="4"/>
        <w:shd w:val="clear" w:color="auto" w:fill="auto"/>
        <w:tabs>
          <w:tab w:val="left" w:pos="1162"/>
          <w:tab w:val="left" w:pos="1276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B5A63">
        <w:rPr>
          <w:sz w:val="24"/>
          <w:szCs w:val="24"/>
        </w:rPr>
        <w:t xml:space="preserve">1.8. </w:t>
      </w:r>
      <w:r w:rsidR="00E64718" w:rsidRPr="00DF14C6">
        <w:rPr>
          <w:sz w:val="24"/>
          <w:szCs w:val="24"/>
        </w:rPr>
        <w:t>Учреждение осуществляет деятельность в соответствии с Конституцией Ро</w:t>
      </w:r>
      <w:r w:rsidR="00E64718" w:rsidRPr="00DF14C6">
        <w:rPr>
          <w:sz w:val="24"/>
          <w:szCs w:val="24"/>
        </w:rPr>
        <w:t>с</w:t>
      </w:r>
      <w:r w:rsidR="00E64718" w:rsidRPr="00DF14C6">
        <w:rPr>
          <w:sz w:val="24"/>
          <w:szCs w:val="24"/>
        </w:rPr>
        <w:t xml:space="preserve">сийской Федерации, Федеральным законом от 12.01.1996 г. № 7-ФЗ </w:t>
      </w:r>
      <w:r w:rsidR="00E64718">
        <w:rPr>
          <w:sz w:val="24"/>
          <w:szCs w:val="24"/>
        </w:rPr>
        <w:t xml:space="preserve">                           </w:t>
      </w:r>
      <w:r w:rsidR="00E64718" w:rsidRPr="00DF14C6">
        <w:rPr>
          <w:sz w:val="24"/>
          <w:szCs w:val="24"/>
        </w:rPr>
        <w:t xml:space="preserve">«О некоммерческих организациях», Федеральным законом от 29.12.2012 г. № 273-ФЗ </w:t>
      </w:r>
      <w:r w:rsidR="00E64718">
        <w:rPr>
          <w:sz w:val="24"/>
          <w:szCs w:val="24"/>
        </w:rPr>
        <w:t xml:space="preserve"> </w:t>
      </w:r>
      <w:r w:rsidR="00E64718" w:rsidRPr="00DF14C6">
        <w:rPr>
          <w:sz w:val="24"/>
          <w:szCs w:val="24"/>
        </w:rPr>
        <w:t>«Об образовании в Российской Федерации», иными федеральными законами, нормативными правовыми актами Российской Федерации, правовыми актами Иркутской области, норм</w:t>
      </w:r>
      <w:r w:rsidR="00E64718" w:rsidRPr="00DF14C6">
        <w:rPr>
          <w:sz w:val="24"/>
          <w:szCs w:val="24"/>
        </w:rPr>
        <w:t>а</w:t>
      </w:r>
      <w:r w:rsidR="00E64718" w:rsidRPr="00DF14C6">
        <w:rPr>
          <w:sz w:val="24"/>
          <w:szCs w:val="24"/>
        </w:rPr>
        <w:t>тивными правовыми актами муниципального образования «Братский  район», настоящим Уставом.</w:t>
      </w:r>
    </w:p>
    <w:p w:rsidR="006578D1" w:rsidRPr="00FF4FEC" w:rsidRDefault="006578D1" w:rsidP="00E64718">
      <w:pPr>
        <w:pStyle w:val="4"/>
        <w:shd w:val="clear" w:color="auto" w:fill="auto"/>
        <w:tabs>
          <w:tab w:val="left" w:pos="1162"/>
          <w:tab w:val="left" w:pos="1276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 xml:space="preserve">1.9. Учреждение от своего имени приобретает и осуществляет имущественные и личные неимущественные права, </w:t>
      </w:r>
      <w:proofErr w:type="gramStart"/>
      <w:r w:rsidRPr="00FF4FEC">
        <w:rPr>
          <w:sz w:val="24"/>
          <w:szCs w:val="24"/>
        </w:rPr>
        <w:t>нес</w:t>
      </w:r>
      <w:r w:rsidR="005F76B9">
        <w:rPr>
          <w:sz w:val="24"/>
          <w:szCs w:val="24"/>
        </w:rPr>
        <w:t>ё</w:t>
      </w:r>
      <w:r w:rsidRPr="00FF4FEC">
        <w:rPr>
          <w:sz w:val="24"/>
          <w:szCs w:val="24"/>
        </w:rPr>
        <w:t>т обязанности</w:t>
      </w:r>
      <w:proofErr w:type="gramEnd"/>
      <w:r w:rsidRPr="00FF4FEC">
        <w:rPr>
          <w:sz w:val="24"/>
          <w:szCs w:val="24"/>
        </w:rPr>
        <w:t>, выступает истцом и ответчиком в суде в соответствии с законодательством Российской Федерации.</w:t>
      </w:r>
    </w:p>
    <w:p w:rsidR="006578D1" w:rsidRPr="00FF4FEC" w:rsidRDefault="006578D1" w:rsidP="00FF4FEC">
      <w:pPr>
        <w:shd w:val="clear" w:color="auto" w:fill="FFFFFF"/>
        <w:spacing w:line="276" w:lineRule="auto"/>
        <w:ind w:right="6" w:firstLine="709"/>
        <w:jc w:val="both"/>
        <w:rPr>
          <w:color w:val="000000"/>
          <w:spacing w:val="-1"/>
          <w:sz w:val="24"/>
          <w:szCs w:val="24"/>
        </w:rPr>
      </w:pPr>
      <w:r w:rsidRPr="00FF4FEC">
        <w:rPr>
          <w:color w:val="000000"/>
          <w:spacing w:val="-1"/>
          <w:sz w:val="24"/>
          <w:szCs w:val="24"/>
        </w:rPr>
        <w:t>1.10. Учреждение имеет лицевые счета, открытые в территориальных органах Ф</w:t>
      </w:r>
      <w:r w:rsidRPr="00FF4FEC">
        <w:rPr>
          <w:color w:val="000000"/>
          <w:spacing w:val="-1"/>
          <w:sz w:val="24"/>
          <w:szCs w:val="24"/>
        </w:rPr>
        <w:t>е</w:t>
      </w:r>
      <w:r w:rsidRPr="00FF4FEC">
        <w:rPr>
          <w:color w:val="000000"/>
          <w:spacing w:val="-1"/>
          <w:sz w:val="24"/>
          <w:szCs w:val="24"/>
        </w:rPr>
        <w:t>дерального казначейства, печать установленного образца, штамп, бланки и другие рекв</w:t>
      </w:r>
      <w:r w:rsidRPr="00FF4FEC">
        <w:rPr>
          <w:color w:val="000000"/>
          <w:spacing w:val="-1"/>
          <w:sz w:val="24"/>
          <w:szCs w:val="24"/>
        </w:rPr>
        <w:t>и</w:t>
      </w:r>
      <w:r w:rsidRPr="00FF4FEC">
        <w:rPr>
          <w:color w:val="000000"/>
          <w:spacing w:val="-1"/>
          <w:sz w:val="24"/>
          <w:szCs w:val="24"/>
        </w:rPr>
        <w:t>зиты со своим наименованием</w:t>
      </w:r>
      <w:r w:rsidRPr="00FF4FEC">
        <w:rPr>
          <w:sz w:val="24"/>
          <w:szCs w:val="24"/>
        </w:rPr>
        <w:t>.</w:t>
      </w:r>
    </w:p>
    <w:p w:rsidR="006578D1" w:rsidRPr="00FF4FEC" w:rsidRDefault="006578D1" w:rsidP="00FF4FEC">
      <w:pPr>
        <w:shd w:val="clear" w:color="auto" w:fill="FFFFFF"/>
        <w:spacing w:line="276" w:lineRule="auto"/>
        <w:ind w:right="6" w:firstLine="709"/>
        <w:jc w:val="both"/>
        <w:rPr>
          <w:color w:val="000000"/>
          <w:spacing w:val="-1"/>
          <w:sz w:val="24"/>
          <w:szCs w:val="24"/>
        </w:rPr>
      </w:pPr>
      <w:r w:rsidRPr="00FF4FEC">
        <w:rPr>
          <w:color w:val="000000"/>
          <w:spacing w:val="-1"/>
          <w:sz w:val="24"/>
          <w:szCs w:val="24"/>
        </w:rPr>
        <w:t>Открытие и ведение счетов осуществляется Учреждением в порядке, установле</w:t>
      </w:r>
      <w:r w:rsidRPr="00FF4FEC">
        <w:rPr>
          <w:color w:val="000000"/>
          <w:spacing w:val="-1"/>
          <w:sz w:val="24"/>
          <w:szCs w:val="24"/>
        </w:rPr>
        <w:t>н</w:t>
      </w:r>
      <w:r w:rsidRPr="00FF4FEC">
        <w:rPr>
          <w:color w:val="000000"/>
          <w:spacing w:val="-1"/>
          <w:sz w:val="24"/>
          <w:szCs w:val="24"/>
        </w:rPr>
        <w:t>ном законодательством Российской Федерации.</w:t>
      </w:r>
    </w:p>
    <w:p w:rsidR="00487152" w:rsidRDefault="006578D1" w:rsidP="00FF4FEC">
      <w:pPr>
        <w:shd w:val="clear" w:color="auto" w:fill="FFFFFF"/>
        <w:spacing w:line="276" w:lineRule="auto"/>
        <w:ind w:right="6" w:firstLine="709"/>
        <w:jc w:val="both"/>
        <w:rPr>
          <w:color w:val="000000"/>
          <w:spacing w:val="-1"/>
          <w:sz w:val="24"/>
          <w:szCs w:val="24"/>
        </w:rPr>
      </w:pPr>
      <w:r w:rsidRPr="00FF4FEC">
        <w:rPr>
          <w:color w:val="000000"/>
          <w:spacing w:val="-1"/>
          <w:sz w:val="24"/>
          <w:szCs w:val="24"/>
        </w:rPr>
        <w:t xml:space="preserve">1.11. Учреждение осуществляет деятельность по реализации </w:t>
      </w:r>
      <w:r w:rsidRPr="00FF4FEC">
        <w:rPr>
          <w:color w:val="000000"/>
          <w:sz w:val="24"/>
          <w:szCs w:val="24"/>
        </w:rPr>
        <w:t>основных общеобр</w:t>
      </w:r>
      <w:r w:rsidRPr="00FF4FEC">
        <w:rPr>
          <w:color w:val="000000"/>
          <w:sz w:val="24"/>
          <w:szCs w:val="24"/>
        </w:rPr>
        <w:t>а</w:t>
      </w:r>
      <w:r w:rsidRPr="00FF4FEC">
        <w:rPr>
          <w:color w:val="000000"/>
          <w:sz w:val="24"/>
          <w:szCs w:val="24"/>
        </w:rPr>
        <w:t>зовательных программ начального общего, основного общего, среднего общего образов</w:t>
      </w:r>
      <w:r w:rsidRPr="00FF4FEC">
        <w:rPr>
          <w:color w:val="000000"/>
          <w:sz w:val="24"/>
          <w:szCs w:val="24"/>
        </w:rPr>
        <w:t>а</w:t>
      </w:r>
      <w:r w:rsidRPr="00FF4FEC">
        <w:rPr>
          <w:color w:val="000000"/>
          <w:sz w:val="24"/>
          <w:szCs w:val="24"/>
        </w:rPr>
        <w:t xml:space="preserve">ния </w:t>
      </w:r>
      <w:r w:rsidRPr="00FF4FEC">
        <w:rPr>
          <w:color w:val="000000"/>
          <w:spacing w:val="-1"/>
          <w:sz w:val="24"/>
          <w:szCs w:val="24"/>
        </w:rPr>
        <w:t xml:space="preserve">на основе </w:t>
      </w:r>
      <w:r w:rsidR="00EB74B4" w:rsidRPr="00FF4FEC">
        <w:rPr>
          <w:color w:val="000000"/>
          <w:spacing w:val="-1"/>
          <w:sz w:val="24"/>
          <w:szCs w:val="24"/>
        </w:rPr>
        <w:t>сметы.</w:t>
      </w:r>
    </w:p>
    <w:p w:rsidR="006578D1" w:rsidRPr="00FF4FEC" w:rsidRDefault="006578D1" w:rsidP="00FF4FEC">
      <w:pPr>
        <w:shd w:val="clear" w:color="auto" w:fill="FFFFFF"/>
        <w:spacing w:line="276" w:lineRule="auto"/>
        <w:ind w:right="6" w:firstLine="709"/>
        <w:jc w:val="both"/>
        <w:rPr>
          <w:color w:val="000000"/>
          <w:spacing w:val="-1"/>
          <w:sz w:val="24"/>
          <w:szCs w:val="24"/>
        </w:rPr>
      </w:pPr>
      <w:r w:rsidRPr="00FF4FEC">
        <w:rPr>
          <w:color w:val="000000"/>
          <w:spacing w:val="-1"/>
          <w:sz w:val="24"/>
          <w:szCs w:val="24"/>
        </w:rPr>
        <w:lastRenderedPageBreak/>
        <w:t>1.12. Право на осуществление образовательной деятельности и льготы, предусмо</w:t>
      </w:r>
      <w:r w:rsidRPr="00FF4FEC">
        <w:rPr>
          <w:color w:val="000000"/>
          <w:spacing w:val="-1"/>
          <w:sz w:val="24"/>
          <w:szCs w:val="24"/>
        </w:rPr>
        <w:t>т</w:t>
      </w:r>
      <w:r w:rsidRPr="00FF4FEC">
        <w:rPr>
          <w:color w:val="000000"/>
          <w:spacing w:val="-1"/>
          <w:sz w:val="24"/>
          <w:szCs w:val="24"/>
        </w:rPr>
        <w:t>ренные законодательством Российской Федерации, возникают у Учреждения с момента получения соответствующей лицензии.</w:t>
      </w:r>
    </w:p>
    <w:p w:rsidR="006578D1" w:rsidRPr="00FF4FEC" w:rsidRDefault="006578D1" w:rsidP="00FF4FEC">
      <w:pPr>
        <w:shd w:val="clear" w:color="auto" w:fill="FFFFFF"/>
        <w:spacing w:line="276" w:lineRule="auto"/>
        <w:ind w:right="6" w:firstLine="709"/>
        <w:jc w:val="both"/>
        <w:rPr>
          <w:color w:val="000000"/>
          <w:spacing w:val="-1"/>
          <w:sz w:val="24"/>
          <w:szCs w:val="24"/>
        </w:rPr>
      </w:pPr>
      <w:r w:rsidRPr="00FF4FEC">
        <w:rPr>
          <w:color w:val="000000"/>
          <w:spacing w:val="-1"/>
          <w:sz w:val="24"/>
          <w:szCs w:val="24"/>
        </w:rPr>
        <w:t>Приостановление действия лицензии либо аннулирование лицензии влечет пр</w:t>
      </w:r>
      <w:r w:rsidRPr="00FF4FEC">
        <w:rPr>
          <w:color w:val="000000"/>
          <w:spacing w:val="-1"/>
          <w:sz w:val="24"/>
          <w:szCs w:val="24"/>
        </w:rPr>
        <w:t>е</w:t>
      </w:r>
      <w:r w:rsidRPr="00FF4FEC">
        <w:rPr>
          <w:color w:val="000000"/>
          <w:spacing w:val="-1"/>
          <w:sz w:val="24"/>
          <w:szCs w:val="24"/>
        </w:rPr>
        <w:t>кращение образовательной деятельности Учреждения.</w:t>
      </w:r>
    </w:p>
    <w:p w:rsidR="006578D1" w:rsidRDefault="006578D1" w:rsidP="00FF4FEC">
      <w:pPr>
        <w:shd w:val="clear" w:color="auto" w:fill="FFFFFF"/>
        <w:spacing w:line="276" w:lineRule="auto"/>
        <w:ind w:right="6" w:firstLine="709"/>
        <w:jc w:val="both"/>
        <w:rPr>
          <w:sz w:val="24"/>
          <w:szCs w:val="24"/>
        </w:rPr>
      </w:pPr>
      <w:r w:rsidRPr="00FF4FEC">
        <w:rPr>
          <w:color w:val="000000"/>
          <w:spacing w:val="-1"/>
          <w:sz w:val="24"/>
          <w:szCs w:val="24"/>
        </w:rPr>
        <w:t xml:space="preserve">1.13. </w:t>
      </w:r>
      <w:r w:rsidRPr="00FF4FEC">
        <w:rPr>
          <w:sz w:val="24"/>
          <w:szCs w:val="24"/>
        </w:rPr>
        <w:t xml:space="preserve">Учреждение проходит государственную аккредитацию в целях определения соответствия содержания и качества </w:t>
      </w:r>
      <w:proofErr w:type="gramStart"/>
      <w:r w:rsidRPr="00FF4FEC">
        <w:rPr>
          <w:sz w:val="24"/>
          <w:szCs w:val="24"/>
        </w:rPr>
        <w:t>подготовки</w:t>
      </w:r>
      <w:proofErr w:type="gramEnd"/>
      <w:r w:rsidRPr="00FF4FEC">
        <w:rPr>
          <w:sz w:val="24"/>
          <w:szCs w:val="24"/>
        </w:rPr>
        <w:t xml:space="preserve"> </w:t>
      </w:r>
      <w:r w:rsidR="00E64718">
        <w:rPr>
          <w:sz w:val="24"/>
          <w:szCs w:val="24"/>
        </w:rPr>
        <w:t>об</w:t>
      </w:r>
      <w:r w:rsidRPr="00FF4FEC">
        <w:rPr>
          <w:sz w:val="24"/>
          <w:szCs w:val="24"/>
        </w:rPr>
        <w:t>уча</w:t>
      </w:r>
      <w:r w:rsidR="00E64718">
        <w:rPr>
          <w:sz w:val="24"/>
          <w:szCs w:val="24"/>
        </w:rPr>
        <w:t>ю</w:t>
      </w:r>
      <w:r w:rsidRPr="00FF4FEC">
        <w:rPr>
          <w:sz w:val="24"/>
          <w:szCs w:val="24"/>
        </w:rPr>
        <w:t>щихся по заявленным для гос</w:t>
      </w:r>
      <w:r w:rsidRPr="00FF4FEC">
        <w:rPr>
          <w:sz w:val="24"/>
          <w:szCs w:val="24"/>
        </w:rPr>
        <w:t>у</w:t>
      </w:r>
      <w:r w:rsidRPr="00FF4FEC">
        <w:rPr>
          <w:sz w:val="24"/>
          <w:szCs w:val="24"/>
        </w:rPr>
        <w:t>дарственной аккредитации образовательным программам федеральным государственным образовательным стандартам.</w:t>
      </w:r>
    </w:p>
    <w:p w:rsidR="00E64718" w:rsidRPr="00FF4FEC" w:rsidRDefault="00E64718" w:rsidP="00E64718">
      <w:pPr>
        <w:shd w:val="clear" w:color="auto" w:fill="FFFFFF"/>
        <w:spacing w:line="276" w:lineRule="auto"/>
        <w:ind w:right="6" w:firstLine="709"/>
        <w:jc w:val="both"/>
        <w:rPr>
          <w:color w:val="000000"/>
          <w:spacing w:val="-1"/>
          <w:sz w:val="24"/>
          <w:szCs w:val="24"/>
        </w:rPr>
      </w:pPr>
      <w:r w:rsidRPr="00FF4FEC">
        <w:rPr>
          <w:color w:val="000000"/>
          <w:spacing w:val="-1"/>
          <w:sz w:val="24"/>
          <w:szCs w:val="24"/>
        </w:rPr>
        <w:t xml:space="preserve">1.14. </w:t>
      </w:r>
      <w:proofErr w:type="gramStart"/>
      <w:r w:rsidRPr="00FF4FEC">
        <w:rPr>
          <w:color w:val="000000"/>
          <w:spacing w:val="-1"/>
          <w:sz w:val="24"/>
          <w:szCs w:val="24"/>
        </w:rPr>
        <w:t>Учреждение несет ответственность в установленном законодательством Ро</w:t>
      </w:r>
      <w:r w:rsidRPr="00FF4FEC">
        <w:rPr>
          <w:color w:val="000000"/>
          <w:spacing w:val="-1"/>
          <w:sz w:val="24"/>
          <w:szCs w:val="24"/>
        </w:rPr>
        <w:t>с</w:t>
      </w:r>
      <w:r w:rsidRPr="00FF4FEC">
        <w:rPr>
          <w:color w:val="000000"/>
          <w:spacing w:val="-1"/>
          <w:sz w:val="24"/>
          <w:szCs w:val="24"/>
        </w:rPr>
        <w:t>сийской Федерации порядке за невыполнение или ненадлежащее выполнение функций, отнесенных к его компетенции, за реализацию не в полном объеме образовательных пр</w:t>
      </w:r>
      <w:r w:rsidRPr="00FF4FEC">
        <w:rPr>
          <w:color w:val="000000"/>
          <w:spacing w:val="-1"/>
          <w:sz w:val="24"/>
          <w:szCs w:val="24"/>
        </w:rPr>
        <w:t>о</w:t>
      </w:r>
      <w:r w:rsidRPr="00FF4FEC">
        <w:rPr>
          <w:color w:val="000000"/>
          <w:spacing w:val="-1"/>
          <w:sz w:val="24"/>
          <w:szCs w:val="24"/>
        </w:rPr>
        <w:t>грамм в соответствии с учебным планом, а также за жизнь и здоровье обучающихся и р</w:t>
      </w:r>
      <w:r w:rsidRPr="00FF4FEC">
        <w:rPr>
          <w:color w:val="000000"/>
          <w:spacing w:val="-1"/>
          <w:sz w:val="24"/>
          <w:szCs w:val="24"/>
        </w:rPr>
        <w:t>а</w:t>
      </w:r>
      <w:r w:rsidRPr="00FF4FEC">
        <w:rPr>
          <w:color w:val="000000"/>
          <w:spacing w:val="-1"/>
          <w:sz w:val="24"/>
          <w:szCs w:val="24"/>
        </w:rPr>
        <w:t>ботников.</w:t>
      </w:r>
      <w:proofErr w:type="gramEnd"/>
    </w:p>
    <w:p w:rsidR="00E64718" w:rsidRPr="00FF4FEC" w:rsidRDefault="00E64718" w:rsidP="00E64718">
      <w:pPr>
        <w:shd w:val="clear" w:color="auto" w:fill="FFFFFF"/>
        <w:spacing w:line="276" w:lineRule="auto"/>
        <w:ind w:right="6" w:firstLine="709"/>
        <w:jc w:val="both"/>
        <w:rPr>
          <w:color w:val="000000"/>
          <w:spacing w:val="-1"/>
          <w:sz w:val="24"/>
          <w:szCs w:val="24"/>
        </w:rPr>
      </w:pPr>
      <w:r w:rsidRPr="00FF4FEC">
        <w:rPr>
          <w:color w:val="000000"/>
          <w:spacing w:val="-1"/>
          <w:sz w:val="24"/>
          <w:szCs w:val="24"/>
        </w:rPr>
        <w:t>За нарушение или незаконное ограничение права на образование и предусмотре</w:t>
      </w:r>
      <w:r w:rsidRPr="00FF4FEC">
        <w:rPr>
          <w:color w:val="000000"/>
          <w:spacing w:val="-1"/>
          <w:sz w:val="24"/>
          <w:szCs w:val="24"/>
        </w:rPr>
        <w:t>н</w:t>
      </w:r>
      <w:r w:rsidRPr="00FF4FEC">
        <w:rPr>
          <w:color w:val="000000"/>
          <w:spacing w:val="-1"/>
          <w:sz w:val="24"/>
          <w:szCs w:val="24"/>
        </w:rPr>
        <w:t>ных законодательством об образовании прав и свобод обучающихся, их родителей (зако</w:t>
      </w:r>
      <w:r w:rsidRPr="00FF4FEC">
        <w:rPr>
          <w:color w:val="000000"/>
          <w:spacing w:val="-1"/>
          <w:sz w:val="24"/>
          <w:szCs w:val="24"/>
        </w:rPr>
        <w:t>н</w:t>
      </w:r>
      <w:r w:rsidRPr="00FF4FEC">
        <w:rPr>
          <w:color w:val="000000"/>
          <w:spacing w:val="-1"/>
          <w:sz w:val="24"/>
          <w:szCs w:val="24"/>
        </w:rPr>
        <w:t>ных представителей), нарушение требований к организации и осуществлению образов</w:t>
      </w:r>
      <w:r w:rsidRPr="00FF4FEC">
        <w:rPr>
          <w:color w:val="000000"/>
          <w:spacing w:val="-1"/>
          <w:sz w:val="24"/>
          <w:szCs w:val="24"/>
        </w:rPr>
        <w:t>а</w:t>
      </w:r>
      <w:r w:rsidRPr="00FF4FEC">
        <w:rPr>
          <w:color w:val="000000"/>
          <w:spacing w:val="-1"/>
          <w:sz w:val="24"/>
          <w:szCs w:val="24"/>
        </w:rPr>
        <w:t>тельной деятельности Учреждение и его должностные лица несут административную о</w:t>
      </w:r>
      <w:r w:rsidRPr="00FF4FEC">
        <w:rPr>
          <w:color w:val="000000"/>
          <w:spacing w:val="-1"/>
          <w:sz w:val="24"/>
          <w:szCs w:val="24"/>
        </w:rPr>
        <w:t>т</w:t>
      </w:r>
      <w:r w:rsidRPr="00FF4FEC">
        <w:rPr>
          <w:color w:val="000000"/>
          <w:spacing w:val="-1"/>
          <w:sz w:val="24"/>
          <w:szCs w:val="24"/>
        </w:rPr>
        <w:t>ветственность в соответствии с Кодексом Российской Федерации об административных правонарушениях.</w:t>
      </w:r>
    </w:p>
    <w:p w:rsidR="006578D1" w:rsidRPr="00FF4FEC" w:rsidRDefault="006578D1" w:rsidP="00FF4FEC">
      <w:pPr>
        <w:shd w:val="clear" w:color="auto" w:fill="FFFFFF"/>
        <w:spacing w:line="276" w:lineRule="auto"/>
        <w:ind w:right="6" w:firstLine="709"/>
        <w:jc w:val="both"/>
        <w:rPr>
          <w:color w:val="000000"/>
          <w:spacing w:val="-1"/>
          <w:sz w:val="24"/>
          <w:szCs w:val="24"/>
        </w:rPr>
      </w:pPr>
      <w:r w:rsidRPr="00FF4FEC">
        <w:rPr>
          <w:color w:val="000000"/>
          <w:spacing w:val="-1"/>
          <w:sz w:val="24"/>
          <w:szCs w:val="24"/>
        </w:rPr>
        <w:t>1.</w:t>
      </w:r>
      <w:r w:rsidR="00E64718">
        <w:rPr>
          <w:color w:val="000000"/>
          <w:spacing w:val="-1"/>
          <w:sz w:val="24"/>
          <w:szCs w:val="24"/>
        </w:rPr>
        <w:t>15</w:t>
      </w:r>
      <w:r w:rsidRPr="00FF4FEC">
        <w:rPr>
          <w:color w:val="000000"/>
          <w:spacing w:val="-1"/>
          <w:sz w:val="24"/>
          <w:szCs w:val="24"/>
        </w:rPr>
        <w:t>. Учреждение обеспечивает открытость и доступность информации в соотве</w:t>
      </w:r>
      <w:r w:rsidRPr="00FF4FEC">
        <w:rPr>
          <w:color w:val="000000"/>
          <w:spacing w:val="-1"/>
          <w:sz w:val="24"/>
          <w:szCs w:val="24"/>
        </w:rPr>
        <w:t>т</w:t>
      </w:r>
      <w:r w:rsidRPr="00FF4FEC">
        <w:rPr>
          <w:color w:val="000000"/>
          <w:spacing w:val="-1"/>
          <w:sz w:val="24"/>
          <w:szCs w:val="24"/>
        </w:rPr>
        <w:t>ствии с законодательством об образовании, Федеральным законом «О некоммерческих организациях». Информация подлежит размещению на официальном сайте Учреждения в сети «Интернет» и обновлению в установленном порядке.</w:t>
      </w:r>
    </w:p>
    <w:p w:rsidR="006578D1" w:rsidRPr="00FF4FEC" w:rsidRDefault="006578D1" w:rsidP="00FF4FEC">
      <w:pPr>
        <w:shd w:val="clear" w:color="auto" w:fill="FFFFFF"/>
        <w:spacing w:line="276" w:lineRule="auto"/>
        <w:ind w:right="6" w:firstLine="709"/>
        <w:jc w:val="both"/>
        <w:rPr>
          <w:color w:val="000000"/>
          <w:spacing w:val="-1"/>
          <w:sz w:val="24"/>
          <w:szCs w:val="24"/>
        </w:rPr>
      </w:pPr>
      <w:r w:rsidRPr="00FF4FEC">
        <w:rPr>
          <w:color w:val="000000"/>
          <w:spacing w:val="-1"/>
          <w:sz w:val="24"/>
          <w:szCs w:val="24"/>
        </w:rPr>
        <w:t>1.1</w:t>
      </w:r>
      <w:r w:rsidR="00E64718">
        <w:rPr>
          <w:color w:val="000000"/>
          <w:spacing w:val="-1"/>
          <w:sz w:val="24"/>
          <w:szCs w:val="24"/>
        </w:rPr>
        <w:t>6</w:t>
      </w:r>
      <w:r w:rsidRPr="00FF4FEC">
        <w:rPr>
          <w:color w:val="000000"/>
          <w:spacing w:val="-1"/>
          <w:sz w:val="24"/>
          <w:szCs w:val="24"/>
        </w:rPr>
        <w:t>. Деятельность Учреждения строится на принципах демократии, гуманистич</w:t>
      </w:r>
      <w:r w:rsidRPr="00FF4FEC">
        <w:rPr>
          <w:color w:val="000000"/>
          <w:spacing w:val="-1"/>
          <w:sz w:val="24"/>
          <w:szCs w:val="24"/>
        </w:rPr>
        <w:t>е</w:t>
      </w:r>
      <w:r w:rsidRPr="00FF4FEC">
        <w:rPr>
          <w:color w:val="000000"/>
          <w:spacing w:val="-1"/>
          <w:sz w:val="24"/>
          <w:szCs w:val="24"/>
        </w:rPr>
        <w:t>ского характера образования и общедоступности его получения, приоритета общечелов</w:t>
      </w:r>
      <w:r w:rsidRPr="00FF4FEC">
        <w:rPr>
          <w:color w:val="000000"/>
          <w:spacing w:val="-1"/>
          <w:sz w:val="24"/>
          <w:szCs w:val="24"/>
        </w:rPr>
        <w:t>е</w:t>
      </w:r>
      <w:r w:rsidRPr="00FF4FEC">
        <w:rPr>
          <w:color w:val="000000"/>
          <w:spacing w:val="-1"/>
          <w:sz w:val="24"/>
          <w:szCs w:val="24"/>
        </w:rPr>
        <w:t>ческих ценностей, гражданственности, ответственности, свободного развития личности и иных принципах государственной политики и правового регулирования отношений в сф</w:t>
      </w:r>
      <w:r w:rsidRPr="00FF4FEC">
        <w:rPr>
          <w:color w:val="000000"/>
          <w:spacing w:val="-1"/>
          <w:sz w:val="24"/>
          <w:szCs w:val="24"/>
        </w:rPr>
        <w:t>е</w:t>
      </w:r>
      <w:r w:rsidRPr="00FF4FEC">
        <w:rPr>
          <w:color w:val="000000"/>
          <w:spacing w:val="-1"/>
          <w:sz w:val="24"/>
          <w:szCs w:val="24"/>
        </w:rPr>
        <w:t>ре образования.</w:t>
      </w:r>
    </w:p>
    <w:p w:rsidR="006578D1" w:rsidRPr="00FF4FEC" w:rsidRDefault="006578D1" w:rsidP="00FF4FEC">
      <w:pPr>
        <w:pStyle w:val="4"/>
        <w:shd w:val="clear" w:color="auto" w:fill="auto"/>
        <w:tabs>
          <w:tab w:val="left" w:pos="1276"/>
          <w:tab w:val="left" w:pos="1465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1.1</w:t>
      </w:r>
      <w:r w:rsidR="00E64718">
        <w:rPr>
          <w:sz w:val="24"/>
          <w:szCs w:val="24"/>
        </w:rPr>
        <w:t>7</w:t>
      </w:r>
      <w:r w:rsidRPr="00FF4FEC">
        <w:rPr>
          <w:sz w:val="24"/>
          <w:szCs w:val="24"/>
        </w:rPr>
        <w:t>. Медицинское обслуживание в Учреждении обеспечивается медицинскими организациями.</w:t>
      </w:r>
      <w:r w:rsidR="00EB74B4" w:rsidRPr="00FF4FEC">
        <w:rPr>
          <w:sz w:val="24"/>
          <w:szCs w:val="24"/>
        </w:rPr>
        <w:t xml:space="preserve"> Учреждение предоставляет безвозмездно медицинской организации п</w:t>
      </w:r>
      <w:r w:rsidR="00EB74B4" w:rsidRPr="00FF4FEC">
        <w:rPr>
          <w:sz w:val="24"/>
          <w:szCs w:val="24"/>
        </w:rPr>
        <w:t>о</w:t>
      </w:r>
      <w:r w:rsidR="00EB74B4" w:rsidRPr="00FF4FEC">
        <w:rPr>
          <w:sz w:val="24"/>
          <w:szCs w:val="24"/>
        </w:rPr>
        <w:t>мещение, соответствующее условиям и требованиям для осуществления медицинской д</w:t>
      </w:r>
      <w:r w:rsidR="00EB74B4" w:rsidRPr="00FF4FEC">
        <w:rPr>
          <w:sz w:val="24"/>
          <w:szCs w:val="24"/>
        </w:rPr>
        <w:t>е</w:t>
      </w:r>
      <w:r w:rsidR="00EB74B4" w:rsidRPr="00FF4FEC">
        <w:rPr>
          <w:sz w:val="24"/>
          <w:szCs w:val="24"/>
        </w:rPr>
        <w:t>ятельности.</w:t>
      </w:r>
    </w:p>
    <w:p w:rsidR="006578D1" w:rsidRPr="00FF4FEC" w:rsidRDefault="006578D1" w:rsidP="00FF4FEC">
      <w:pPr>
        <w:spacing w:line="276" w:lineRule="auto"/>
        <w:ind w:firstLine="720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1.1</w:t>
      </w:r>
      <w:r w:rsidR="00E64718">
        <w:rPr>
          <w:sz w:val="24"/>
          <w:szCs w:val="24"/>
        </w:rPr>
        <w:t>8</w:t>
      </w:r>
      <w:r w:rsidRPr="00FF4FEC">
        <w:rPr>
          <w:sz w:val="24"/>
          <w:szCs w:val="24"/>
        </w:rPr>
        <w:t>. Организация питания осуществляется Учреждением самостоятельно</w:t>
      </w:r>
      <w:r w:rsidR="00A747A4">
        <w:rPr>
          <w:sz w:val="24"/>
          <w:szCs w:val="24"/>
        </w:rPr>
        <w:t xml:space="preserve"> в соо</w:t>
      </w:r>
      <w:r w:rsidR="00A747A4">
        <w:rPr>
          <w:sz w:val="24"/>
          <w:szCs w:val="24"/>
        </w:rPr>
        <w:t>т</w:t>
      </w:r>
      <w:r w:rsidR="00A747A4">
        <w:rPr>
          <w:sz w:val="24"/>
          <w:szCs w:val="24"/>
        </w:rPr>
        <w:t>ветствии с действующим законодательством РФ</w:t>
      </w:r>
      <w:r w:rsidRPr="00FF4FEC">
        <w:rPr>
          <w:sz w:val="24"/>
          <w:szCs w:val="24"/>
        </w:rPr>
        <w:t>. В Учреждении предусматривается п</w:t>
      </w:r>
      <w:r w:rsidRPr="00FF4FEC">
        <w:rPr>
          <w:sz w:val="24"/>
          <w:szCs w:val="24"/>
        </w:rPr>
        <w:t>о</w:t>
      </w:r>
      <w:r w:rsidRPr="00FF4FEC">
        <w:rPr>
          <w:sz w:val="24"/>
          <w:szCs w:val="24"/>
        </w:rPr>
        <w:t xml:space="preserve">мещение для питания </w:t>
      </w:r>
      <w:proofErr w:type="gramStart"/>
      <w:r w:rsidR="00EB74B4" w:rsidRPr="00FF4FEC">
        <w:rPr>
          <w:sz w:val="24"/>
          <w:szCs w:val="24"/>
        </w:rPr>
        <w:t>обучающихся</w:t>
      </w:r>
      <w:proofErr w:type="gramEnd"/>
      <w:r w:rsidRPr="00FF4FEC">
        <w:rPr>
          <w:sz w:val="24"/>
          <w:szCs w:val="24"/>
        </w:rPr>
        <w:t>, а также помещение для хранения и приготовления пищи.</w:t>
      </w:r>
    </w:p>
    <w:p w:rsidR="006578D1" w:rsidRPr="005B5A63" w:rsidRDefault="006578D1" w:rsidP="00FF4FEC">
      <w:pPr>
        <w:spacing w:line="276" w:lineRule="auto"/>
        <w:ind w:firstLine="720"/>
        <w:jc w:val="both"/>
        <w:rPr>
          <w:sz w:val="24"/>
          <w:szCs w:val="24"/>
        </w:rPr>
      </w:pPr>
      <w:r w:rsidRPr="005B5A63">
        <w:rPr>
          <w:sz w:val="24"/>
          <w:szCs w:val="24"/>
        </w:rPr>
        <w:t>1.</w:t>
      </w:r>
      <w:r w:rsidR="00E64718">
        <w:rPr>
          <w:sz w:val="24"/>
          <w:szCs w:val="24"/>
        </w:rPr>
        <w:t>19</w:t>
      </w:r>
      <w:r w:rsidRPr="005B5A63">
        <w:rPr>
          <w:sz w:val="24"/>
          <w:szCs w:val="24"/>
        </w:rPr>
        <w:t xml:space="preserve">. Изменения в настоящий Устав вносятся в порядке, установленном </w:t>
      </w:r>
      <w:r w:rsidR="00612505" w:rsidRPr="005B5A63">
        <w:rPr>
          <w:sz w:val="24"/>
          <w:szCs w:val="24"/>
        </w:rPr>
        <w:t>действ</w:t>
      </w:r>
      <w:r w:rsidR="00612505" w:rsidRPr="005B5A63">
        <w:rPr>
          <w:sz w:val="24"/>
          <w:szCs w:val="24"/>
        </w:rPr>
        <w:t>у</w:t>
      </w:r>
      <w:r w:rsidR="00612505" w:rsidRPr="005B5A63">
        <w:rPr>
          <w:sz w:val="24"/>
          <w:szCs w:val="24"/>
        </w:rPr>
        <w:t xml:space="preserve">ющим законодательством Российской Федерации  и нормативно-правовыми актами  </w:t>
      </w:r>
      <w:r w:rsidR="005B5A63" w:rsidRPr="005B5A63">
        <w:rPr>
          <w:sz w:val="24"/>
          <w:szCs w:val="24"/>
        </w:rPr>
        <w:t xml:space="preserve">МО </w:t>
      </w:r>
      <w:r w:rsidR="00612505" w:rsidRPr="005B5A63">
        <w:rPr>
          <w:sz w:val="24"/>
          <w:szCs w:val="24"/>
        </w:rPr>
        <w:t>«Братский  район»</w:t>
      </w:r>
      <w:r w:rsidR="00E64718">
        <w:rPr>
          <w:sz w:val="24"/>
          <w:szCs w:val="24"/>
        </w:rPr>
        <w:t xml:space="preserve"> </w:t>
      </w:r>
      <w:r w:rsidR="00D501F2" w:rsidRPr="005B5A63">
        <w:rPr>
          <w:sz w:val="24"/>
          <w:szCs w:val="24"/>
        </w:rPr>
        <w:t xml:space="preserve">и </w:t>
      </w:r>
      <w:r w:rsidRPr="005B5A63">
        <w:rPr>
          <w:sz w:val="24"/>
          <w:szCs w:val="24"/>
        </w:rPr>
        <w:t>утверждаются Учредителем.</w:t>
      </w:r>
    </w:p>
    <w:p w:rsidR="005430CB" w:rsidRDefault="005430CB" w:rsidP="00FF4FEC">
      <w:pPr>
        <w:pStyle w:val="consnormal"/>
        <w:spacing w:before="0" w:beforeAutospacing="0" w:after="0" w:afterAutospacing="0" w:line="276" w:lineRule="auto"/>
        <w:jc w:val="center"/>
        <w:rPr>
          <w:b/>
          <w:bCs/>
        </w:rPr>
      </w:pPr>
      <w:bookmarkStart w:id="1" w:name="bookmark2"/>
    </w:p>
    <w:p w:rsidR="00475778" w:rsidRDefault="00475778" w:rsidP="00475778">
      <w:pPr>
        <w:pStyle w:val="consnormal"/>
        <w:numPr>
          <w:ilvl w:val="0"/>
          <w:numId w:val="36"/>
        </w:numPr>
        <w:spacing w:before="0" w:beforeAutospacing="0" w:after="0" w:afterAutospacing="0" w:line="276" w:lineRule="auto"/>
        <w:jc w:val="center"/>
        <w:rPr>
          <w:b/>
          <w:bCs/>
        </w:rPr>
      </w:pPr>
      <w:r w:rsidRPr="00FF4FEC">
        <w:rPr>
          <w:b/>
          <w:bCs/>
        </w:rPr>
        <w:t xml:space="preserve">ПРЕДМЕТ, ЦЕЛИ ДЕЯТЕЛЬНОСТИ И ПОЛНОМОЧИЯ </w:t>
      </w:r>
    </w:p>
    <w:p w:rsidR="006578D1" w:rsidRPr="00FF4FEC" w:rsidRDefault="00475778" w:rsidP="00475778">
      <w:pPr>
        <w:pStyle w:val="consnormal"/>
        <w:spacing w:before="0" w:beforeAutospacing="0" w:after="0" w:afterAutospacing="0" w:line="276" w:lineRule="auto"/>
        <w:ind w:left="360"/>
        <w:jc w:val="center"/>
        <w:rPr>
          <w:b/>
          <w:bCs/>
          <w:caps/>
        </w:rPr>
      </w:pPr>
      <w:r w:rsidRPr="00FF4FEC">
        <w:rPr>
          <w:b/>
          <w:bCs/>
        </w:rPr>
        <w:t>УЧРЕЖДЕНИЯ</w:t>
      </w:r>
    </w:p>
    <w:p w:rsidR="00D501F2" w:rsidRPr="00FF4FEC" w:rsidRDefault="006578D1" w:rsidP="00FF4FEC">
      <w:pPr>
        <w:shd w:val="clear" w:color="auto" w:fill="FFFFFF"/>
        <w:spacing w:line="276" w:lineRule="auto"/>
        <w:ind w:right="6" w:firstLine="709"/>
        <w:jc w:val="both"/>
        <w:rPr>
          <w:color w:val="000000"/>
          <w:spacing w:val="-1"/>
          <w:sz w:val="24"/>
          <w:szCs w:val="24"/>
        </w:rPr>
      </w:pPr>
      <w:r w:rsidRPr="00FF4FEC">
        <w:rPr>
          <w:color w:val="000000"/>
          <w:spacing w:val="-1"/>
          <w:sz w:val="24"/>
          <w:szCs w:val="24"/>
        </w:rPr>
        <w:t xml:space="preserve">2.1. Предметом деятельности Учреждения является </w:t>
      </w:r>
      <w:r w:rsidR="00D501F2" w:rsidRPr="00FF4FEC">
        <w:rPr>
          <w:color w:val="000000"/>
          <w:spacing w:val="-1"/>
          <w:sz w:val="24"/>
          <w:szCs w:val="24"/>
        </w:rPr>
        <w:t>создание условий для реализ</w:t>
      </w:r>
      <w:r w:rsidR="00D501F2" w:rsidRPr="00FF4FEC">
        <w:rPr>
          <w:color w:val="000000"/>
          <w:spacing w:val="-1"/>
          <w:sz w:val="24"/>
          <w:szCs w:val="24"/>
        </w:rPr>
        <w:t>а</w:t>
      </w:r>
      <w:r w:rsidR="00D501F2" w:rsidRPr="00FF4FEC">
        <w:rPr>
          <w:color w:val="000000"/>
          <w:spacing w:val="-1"/>
          <w:sz w:val="24"/>
          <w:szCs w:val="24"/>
        </w:rPr>
        <w:t>ции гарантированного гражданам права на получение общего</w:t>
      </w:r>
      <w:r w:rsidR="00A830C1" w:rsidRPr="00FF4FEC">
        <w:rPr>
          <w:color w:val="000000"/>
          <w:spacing w:val="-1"/>
          <w:sz w:val="24"/>
          <w:szCs w:val="24"/>
        </w:rPr>
        <w:t xml:space="preserve"> образования</w:t>
      </w:r>
      <w:r w:rsidR="00D501F2" w:rsidRPr="00FF4FEC">
        <w:rPr>
          <w:color w:val="000000"/>
          <w:spacing w:val="-1"/>
          <w:sz w:val="24"/>
          <w:szCs w:val="24"/>
        </w:rPr>
        <w:t>, развитие ли</w:t>
      </w:r>
      <w:r w:rsidR="00D501F2" w:rsidRPr="00FF4FEC">
        <w:rPr>
          <w:color w:val="000000"/>
          <w:spacing w:val="-1"/>
          <w:sz w:val="24"/>
          <w:szCs w:val="24"/>
        </w:rPr>
        <w:t>ч</w:t>
      </w:r>
      <w:r w:rsidR="00D501F2" w:rsidRPr="00FF4FEC">
        <w:rPr>
          <w:color w:val="000000"/>
          <w:spacing w:val="-1"/>
          <w:sz w:val="24"/>
          <w:szCs w:val="24"/>
        </w:rPr>
        <w:lastRenderedPageBreak/>
        <w:t>ности и приобретение в процессе освоения основных образовательных программ знаний, умений, навыков, формирование компетенци</w:t>
      </w:r>
      <w:r w:rsidR="007F5DE3">
        <w:rPr>
          <w:color w:val="000000"/>
          <w:spacing w:val="-1"/>
          <w:sz w:val="24"/>
          <w:szCs w:val="24"/>
        </w:rPr>
        <w:t>й</w:t>
      </w:r>
      <w:r w:rsidR="00D501F2" w:rsidRPr="00FF4FEC">
        <w:rPr>
          <w:color w:val="000000"/>
          <w:spacing w:val="-1"/>
          <w:sz w:val="24"/>
          <w:szCs w:val="24"/>
        </w:rPr>
        <w:t>, необходимых для жизни человека в общ</w:t>
      </w:r>
      <w:r w:rsidR="00D501F2" w:rsidRPr="00FF4FEC">
        <w:rPr>
          <w:color w:val="000000"/>
          <w:spacing w:val="-1"/>
          <w:sz w:val="24"/>
          <w:szCs w:val="24"/>
        </w:rPr>
        <w:t>е</w:t>
      </w:r>
      <w:r w:rsidR="00D501F2" w:rsidRPr="00FF4FEC">
        <w:rPr>
          <w:color w:val="000000"/>
          <w:spacing w:val="-1"/>
          <w:sz w:val="24"/>
          <w:szCs w:val="24"/>
        </w:rPr>
        <w:t>стве, осознанного выбора профессии.</w:t>
      </w:r>
    </w:p>
    <w:p w:rsidR="006578D1" w:rsidRPr="00FF4FEC" w:rsidRDefault="00D501F2" w:rsidP="00FF4FEC">
      <w:pPr>
        <w:shd w:val="clear" w:color="auto" w:fill="FFFFFF"/>
        <w:spacing w:line="276" w:lineRule="auto"/>
        <w:ind w:right="6" w:firstLine="709"/>
        <w:jc w:val="both"/>
        <w:rPr>
          <w:color w:val="000000"/>
          <w:spacing w:val="-1"/>
          <w:sz w:val="24"/>
          <w:szCs w:val="24"/>
        </w:rPr>
      </w:pPr>
      <w:r w:rsidRPr="00FF4FEC">
        <w:rPr>
          <w:color w:val="000000"/>
          <w:spacing w:val="-1"/>
          <w:sz w:val="24"/>
          <w:szCs w:val="24"/>
        </w:rPr>
        <w:t xml:space="preserve">Основной целью деятельности Учреждения является </w:t>
      </w:r>
      <w:r w:rsidR="006578D1" w:rsidRPr="00FF4FEC">
        <w:rPr>
          <w:color w:val="000000"/>
          <w:spacing w:val="-1"/>
          <w:sz w:val="24"/>
          <w:szCs w:val="24"/>
        </w:rPr>
        <w:t xml:space="preserve">реализация </w:t>
      </w:r>
      <w:r w:rsidR="006578D1" w:rsidRPr="00FF4FEC">
        <w:rPr>
          <w:color w:val="000000"/>
          <w:sz w:val="24"/>
          <w:szCs w:val="24"/>
        </w:rPr>
        <w:t>основны</w:t>
      </w:r>
      <w:r w:rsidR="00CE3106" w:rsidRPr="00FF4FEC">
        <w:rPr>
          <w:color w:val="000000"/>
          <w:sz w:val="24"/>
          <w:szCs w:val="24"/>
        </w:rPr>
        <w:t>х общ</w:t>
      </w:r>
      <w:r w:rsidR="00CE3106" w:rsidRPr="00FF4FEC">
        <w:rPr>
          <w:color w:val="000000"/>
          <w:sz w:val="24"/>
          <w:szCs w:val="24"/>
        </w:rPr>
        <w:t>е</w:t>
      </w:r>
      <w:r w:rsidR="00CE3106" w:rsidRPr="00FF4FEC">
        <w:rPr>
          <w:color w:val="000000"/>
          <w:sz w:val="24"/>
          <w:szCs w:val="24"/>
        </w:rPr>
        <w:t xml:space="preserve">образовательных программ - </w:t>
      </w:r>
      <w:r w:rsidR="006578D1" w:rsidRPr="00FF4FEC">
        <w:rPr>
          <w:color w:val="000000"/>
          <w:sz w:val="24"/>
          <w:szCs w:val="24"/>
        </w:rPr>
        <w:t xml:space="preserve">образовательных программ начального общего, основного общего, среднего общего образования, а также присмотр и уход </w:t>
      </w:r>
      <w:proofErr w:type="gramStart"/>
      <w:r w:rsidR="006578D1" w:rsidRPr="00FF4FEC">
        <w:rPr>
          <w:color w:val="000000"/>
          <w:sz w:val="24"/>
          <w:szCs w:val="24"/>
        </w:rPr>
        <w:t>за</w:t>
      </w:r>
      <w:proofErr w:type="gramEnd"/>
      <w:r w:rsidR="006578D1" w:rsidRPr="00FF4FEC">
        <w:rPr>
          <w:color w:val="000000"/>
          <w:sz w:val="24"/>
          <w:szCs w:val="24"/>
        </w:rPr>
        <w:t xml:space="preserve"> </w:t>
      </w:r>
      <w:r w:rsidR="00E64718">
        <w:rPr>
          <w:color w:val="000000"/>
          <w:sz w:val="24"/>
          <w:szCs w:val="24"/>
        </w:rPr>
        <w:t>об</w:t>
      </w:r>
      <w:r w:rsidR="00B53FBE" w:rsidRPr="00FF4FEC">
        <w:rPr>
          <w:color w:val="000000"/>
          <w:sz w:val="24"/>
          <w:szCs w:val="24"/>
        </w:rPr>
        <w:t>уча</w:t>
      </w:r>
      <w:r w:rsidR="00E64718">
        <w:rPr>
          <w:color w:val="000000"/>
          <w:sz w:val="24"/>
          <w:szCs w:val="24"/>
        </w:rPr>
        <w:t>ю</w:t>
      </w:r>
      <w:r w:rsidR="00B53FBE" w:rsidRPr="00FF4FEC">
        <w:rPr>
          <w:color w:val="000000"/>
          <w:sz w:val="24"/>
          <w:szCs w:val="24"/>
        </w:rPr>
        <w:t>щимися (при наличии групп продленного дня)</w:t>
      </w:r>
      <w:r w:rsidR="006578D1" w:rsidRPr="00FF4FEC">
        <w:rPr>
          <w:color w:val="000000"/>
          <w:spacing w:val="-1"/>
          <w:sz w:val="24"/>
          <w:szCs w:val="24"/>
        </w:rPr>
        <w:t>.</w:t>
      </w:r>
    </w:p>
    <w:p w:rsidR="006578D1" w:rsidRPr="00FF4FEC" w:rsidRDefault="006578D1" w:rsidP="00FF4FEC">
      <w:pPr>
        <w:shd w:val="clear" w:color="auto" w:fill="FFFFFF"/>
        <w:spacing w:line="276" w:lineRule="auto"/>
        <w:ind w:right="6" w:firstLine="709"/>
        <w:jc w:val="both"/>
        <w:rPr>
          <w:color w:val="000000"/>
          <w:spacing w:val="-1"/>
          <w:sz w:val="24"/>
          <w:szCs w:val="24"/>
        </w:rPr>
      </w:pPr>
      <w:r w:rsidRPr="00FF4FEC">
        <w:rPr>
          <w:color w:val="000000"/>
          <w:spacing w:val="-1"/>
          <w:sz w:val="24"/>
          <w:szCs w:val="24"/>
        </w:rPr>
        <w:t>2.2. Цели Учреждения по уровням образования:</w:t>
      </w:r>
    </w:p>
    <w:p w:rsidR="006578D1" w:rsidRPr="00FF4FEC" w:rsidRDefault="006578D1" w:rsidP="00FF4FEC">
      <w:pPr>
        <w:shd w:val="clear" w:color="auto" w:fill="FFFFFF"/>
        <w:spacing w:line="276" w:lineRule="auto"/>
        <w:ind w:right="6" w:firstLine="709"/>
        <w:jc w:val="both"/>
        <w:rPr>
          <w:color w:val="000000"/>
          <w:spacing w:val="-1"/>
          <w:sz w:val="24"/>
          <w:szCs w:val="24"/>
        </w:rPr>
      </w:pPr>
      <w:r w:rsidRPr="00FF4FEC">
        <w:rPr>
          <w:color w:val="000000"/>
          <w:spacing w:val="-1"/>
          <w:sz w:val="24"/>
          <w:szCs w:val="24"/>
        </w:rPr>
        <w:t>2.2.</w:t>
      </w:r>
      <w:r w:rsidR="00B53FBE" w:rsidRPr="00FF4FEC">
        <w:rPr>
          <w:color w:val="000000"/>
          <w:spacing w:val="-1"/>
          <w:sz w:val="24"/>
          <w:szCs w:val="24"/>
        </w:rPr>
        <w:t>1</w:t>
      </w:r>
      <w:r w:rsidRPr="00FF4FEC">
        <w:rPr>
          <w:color w:val="000000"/>
          <w:spacing w:val="-1"/>
          <w:sz w:val="24"/>
          <w:szCs w:val="24"/>
        </w:rPr>
        <w:t xml:space="preserve">. Начальное общее образование направлено на формирование личности </w:t>
      </w:r>
      <w:r w:rsidR="00EA4155">
        <w:rPr>
          <w:color w:val="000000"/>
          <w:spacing w:val="-1"/>
          <w:sz w:val="24"/>
          <w:szCs w:val="24"/>
        </w:rPr>
        <w:t>об</w:t>
      </w:r>
      <w:r w:rsidRPr="00FF4FEC">
        <w:rPr>
          <w:color w:val="000000"/>
          <w:spacing w:val="-1"/>
          <w:sz w:val="24"/>
          <w:szCs w:val="24"/>
        </w:rPr>
        <w:t>уч</w:t>
      </w:r>
      <w:r w:rsidRPr="00FF4FEC">
        <w:rPr>
          <w:color w:val="000000"/>
          <w:spacing w:val="-1"/>
          <w:sz w:val="24"/>
          <w:szCs w:val="24"/>
        </w:rPr>
        <w:t>а</w:t>
      </w:r>
      <w:r w:rsidR="00EA4155">
        <w:rPr>
          <w:color w:val="000000"/>
          <w:spacing w:val="-1"/>
          <w:sz w:val="24"/>
          <w:szCs w:val="24"/>
        </w:rPr>
        <w:t>ю</w:t>
      </w:r>
      <w:r w:rsidRPr="00FF4FEC">
        <w:rPr>
          <w:color w:val="000000"/>
          <w:spacing w:val="-1"/>
          <w:sz w:val="24"/>
          <w:szCs w:val="24"/>
        </w:rPr>
        <w:t>щегося, развитие его индивидуальных способностей, положительной мотивации и ум</w:t>
      </w:r>
      <w:r w:rsidRPr="00FF4FEC">
        <w:rPr>
          <w:color w:val="000000"/>
          <w:spacing w:val="-1"/>
          <w:sz w:val="24"/>
          <w:szCs w:val="24"/>
        </w:rPr>
        <w:t>е</w:t>
      </w:r>
      <w:r w:rsidRPr="00FF4FEC">
        <w:rPr>
          <w:color w:val="000000"/>
          <w:spacing w:val="-1"/>
          <w:sz w:val="24"/>
          <w:szCs w:val="24"/>
        </w:rPr>
        <w:t>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6578D1" w:rsidRPr="00FF4FEC" w:rsidRDefault="006578D1" w:rsidP="00FF4FEC">
      <w:pPr>
        <w:shd w:val="clear" w:color="auto" w:fill="FFFFFF"/>
        <w:spacing w:line="276" w:lineRule="auto"/>
        <w:ind w:right="6" w:firstLine="709"/>
        <w:jc w:val="both"/>
        <w:rPr>
          <w:color w:val="000000"/>
          <w:spacing w:val="-1"/>
          <w:sz w:val="24"/>
          <w:szCs w:val="24"/>
        </w:rPr>
      </w:pPr>
      <w:r w:rsidRPr="00FF4FEC">
        <w:rPr>
          <w:color w:val="000000"/>
          <w:spacing w:val="-1"/>
          <w:sz w:val="24"/>
          <w:szCs w:val="24"/>
        </w:rPr>
        <w:t>2.2.</w:t>
      </w:r>
      <w:r w:rsidR="00B53FBE" w:rsidRPr="00FF4FEC">
        <w:rPr>
          <w:color w:val="000000"/>
          <w:spacing w:val="-1"/>
          <w:sz w:val="24"/>
          <w:szCs w:val="24"/>
        </w:rPr>
        <w:t>2</w:t>
      </w:r>
      <w:r w:rsidRPr="00FF4FEC">
        <w:rPr>
          <w:color w:val="000000"/>
          <w:spacing w:val="-1"/>
          <w:sz w:val="24"/>
          <w:szCs w:val="24"/>
        </w:rPr>
        <w:t xml:space="preserve">. Основное общее образование направлено на становление и формирование личности </w:t>
      </w:r>
      <w:r w:rsidR="00EA4155">
        <w:rPr>
          <w:color w:val="000000"/>
          <w:spacing w:val="-1"/>
          <w:sz w:val="24"/>
          <w:szCs w:val="24"/>
        </w:rPr>
        <w:t>об</w:t>
      </w:r>
      <w:r w:rsidRPr="00FF4FEC">
        <w:rPr>
          <w:color w:val="000000"/>
          <w:spacing w:val="-1"/>
          <w:sz w:val="24"/>
          <w:szCs w:val="24"/>
        </w:rPr>
        <w:t>уча</w:t>
      </w:r>
      <w:r w:rsidR="00EA4155">
        <w:rPr>
          <w:color w:val="000000"/>
          <w:spacing w:val="-1"/>
          <w:sz w:val="24"/>
          <w:szCs w:val="24"/>
        </w:rPr>
        <w:t>ю</w:t>
      </w:r>
      <w:r w:rsidRPr="00FF4FEC">
        <w:rPr>
          <w:color w:val="000000"/>
          <w:spacing w:val="-1"/>
          <w:sz w:val="24"/>
          <w:szCs w:val="24"/>
        </w:rPr>
        <w:t>щегося, нравственных убеждений, эстетического вкуса и здорового обр</w:t>
      </w:r>
      <w:r w:rsidRPr="00FF4FEC">
        <w:rPr>
          <w:color w:val="000000"/>
          <w:spacing w:val="-1"/>
          <w:sz w:val="24"/>
          <w:szCs w:val="24"/>
        </w:rPr>
        <w:t>а</w:t>
      </w:r>
      <w:r w:rsidRPr="00FF4FEC">
        <w:rPr>
          <w:color w:val="000000"/>
          <w:spacing w:val="-1"/>
          <w:sz w:val="24"/>
          <w:szCs w:val="24"/>
        </w:rPr>
        <w:t>за жизни, высокой культуры межличностного и межэтнического общения, овладение о</w:t>
      </w:r>
      <w:r w:rsidRPr="00FF4FEC">
        <w:rPr>
          <w:color w:val="000000"/>
          <w:spacing w:val="-1"/>
          <w:sz w:val="24"/>
          <w:szCs w:val="24"/>
        </w:rPr>
        <w:t>с</w:t>
      </w:r>
      <w:r w:rsidRPr="00FF4FEC">
        <w:rPr>
          <w:color w:val="000000"/>
          <w:spacing w:val="-1"/>
          <w:sz w:val="24"/>
          <w:szCs w:val="24"/>
        </w:rPr>
        <w:t>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</w:t>
      </w:r>
      <w:r w:rsidRPr="00FF4FEC">
        <w:rPr>
          <w:color w:val="000000"/>
          <w:spacing w:val="-1"/>
          <w:sz w:val="24"/>
          <w:szCs w:val="24"/>
        </w:rPr>
        <w:t>о</w:t>
      </w:r>
      <w:r w:rsidRPr="00FF4FEC">
        <w:rPr>
          <w:color w:val="000000"/>
          <w:spacing w:val="-1"/>
          <w:sz w:val="24"/>
          <w:szCs w:val="24"/>
        </w:rPr>
        <w:t>определению.</w:t>
      </w:r>
    </w:p>
    <w:p w:rsidR="006578D1" w:rsidRPr="00FF4FEC" w:rsidRDefault="006578D1" w:rsidP="00FF4FEC">
      <w:pPr>
        <w:shd w:val="clear" w:color="auto" w:fill="FFFFFF"/>
        <w:spacing w:line="276" w:lineRule="auto"/>
        <w:ind w:right="6" w:firstLine="709"/>
        <w:jc w:val="both"/>
        <w:rPr>
          <w:color w:val="000000"/>
          <w:spacing w:val="-1"/>
          <w:sz w:val="24"/>
          <w:szCs w:val="24"/>
        </w:rPr>
      </w:pPr>
      <w:r w:rsidRPr="00FF4FEC">
        <w:rPr>
          <w:color w:val="000000"/>
          <w:spacing w:val="-1"/>
          <w:sz w:val="24"/>
          <w:szCs w:val="24"/>
        </w:rPr>
        <w:t>2.2.</w:t>
      </w:r>
      <w:r w:rsidR="00B53FBE" w:rsidRPr="00FF4FEC">
        <w:rPr>
          <w:color w:val="000000"/>
          <w:spacing w:val="-1"/>
          <w:sz w:val="24"/>
          <w:szCs w:val="24"/>
        </w:rPr>
        <w:t>3</w:t>
      </w:r>
      <w:r w:rsidRPr="00FF4FEC">
        <w:rPr>
          <w:color w:val="000000"/>
          <w:spacing w:val="-1"/>
          <w:sz w:val="24"/>
          <w:szCs w:val="24"/>
        </w:rPr>
        <w:t>. Среднее общее образование направлено на дальнейшее становление и фо</w:t>
      </w:r>
      <w:r w:rsidRPr="00FF4FEC">
        <w:rPr>
          <w:color w:val="000000"/>
          <w:spacing w:val="-1"/>
          <w:sz w:val="24"/>
          <w:szCs w:val="24"/>
        </w:rPr>
        <w:t>р</w:t>
      </w:r>
      <w:r w:rsidRPr="00FF4FEC">
        <w:rPr>
          <w:color w:val="000000"/>
          <w:spacing w:val="-1"/>
          <w:sz w:val="24"/>
          <w:szCs w:val="24"/>
        </w:rPr>
        <w:t xml:space="preserve">мирование личности </w:t>
      </w:r>
      <w:r w:rsidR="00EA4155">
        <w:rPr>
          <w:color w:val="000000"/>
          <w:spacing w:val="-1"/>
          <w:sz w:val="24"/>
          <w:szCs w:val="24"/>
        </w:rPr>
        <w:t>об</w:t>
      </w:r>
      <w:r w:rsidRPr="00FF4FEC">
        <w:rPr>
          <w:color w:val="000000"/>
          <w:spacing w:val="-1"/>
          <w:sz w:val="24"/>
          <w:szCs w:val="24"/>
        </w:rPr>
        <w:t>уча</w:t>
      </w:r>
      <w:r w:rsidR="00EA4155">
        <w:rPr>
          <w:color w:val="000000"/>
          <w:spacing w:val="-1"/>
          <w:sz w:val="24"/>
          <w:szCs w:val="24"/>
        </w:rPr>
        <w:t>ю</w:t>
      </w:r>
      <w:r w:rsidRPr="00FF4FEC">
        <w:rPr>
          <w:color w:val="000000"/>
          <w:spacing w:val="-1"/>
          <w:sz w:val="24"/>
          <w:szCs w:val="24"/>
        </w:rPr>
        <w:t>щегося, развитие интереса к познанию и творческих спосо</w:t>
      </w:r>
      <w:r w:rsidRPr="00FF4FEC">
        <w:rPr>
          <w:color w:val="000000"/>
          <w:spacing w:val="-1"/>
          <w:sz w:val="24"/>
          <w:szCs w:val="24"/>
        </w:rPr>
        <w:t>б</w:t>
      </w:r>
      <w:r w:rsidRPr="00FF4FEC">
        <w:rPr>
          <w:color w:val="000000"/>
          <w:spacing w:val="-1"/>
          <w:sz w:val="24"/>
          <w:szCs w:val="24"/>
        </w:rPr>
        <w:t xml:space="preserve">ностей </w:t>
      </w:r>
      <w:r w:rsidR="00E64718">
        <w:rPr>
          <w:color w:val="000000"/>
          <w:spacing w:val="-1"/>
          <w:sz w:val="24"/>
          <w:szCs w:val="24"/>
        </w:rPr>
        <w:t>об</w:t>
      </w:r>
      <w:r w:rsidRPr="00FF4FEC">
        <w:rPr>
          <w:color w:val="000000"/>
          <w:spacing w:val="-1"/>
          <w:sz w:val="24"/>
          <w:szCs w:val="24"/>
        </w:rPr>
        <w:t>уча</w:t>
      </w:r>
      <w:r w:rsidR="00E64718">
        <w:rPr>
          <w:color w:val="000000"/>
          <w:spacing w:val="-1"/>
          <w:sz w:val="24"/>
          <w:szCs w:val="24"/>
        </w:rPr>
        <w:t>ю</w:t>
      </w:r>
      <w:r w:rsidRPr="00FF4FEC">
        <w:rPr>
          <w:color w:val="000000"/>
          <w:spacing w:val="-1"/>
          <w:sz w:val="24"/>
          <w:szCs w:val="24"/>
        </w:rPr>
        <w:t xml:space="preserve">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</w:t>
      </w:r>
      <w:r w:rsidR="00EA4155">
        <w:rPr>
          <w:color w:val="000000"/>
          <w:spacing w:val="-1"/>
          <w:sz w:val="24"/>
          <w:szCs w:val="24"/>
        </w:rPr>
        <w:t>об</w:t>
      </w:r>
      <w:r w:rsidRPr="00FF4FEC">
        <w:rPr>
          <w:color w:val="000000"/>
          <w:spacing w:val="-1"/>
          <w:sz w:val="24"/>
          <w:szCs w:val="24"/>
        </w:rPr>
        <w:t>уча</w:t>
      </w:r>
      <w:r w:rsidR="00EA4155">
        <w:rPr>
          <w:color w:val="000000"/>
          <w:spacing w:val="-1"/>
          <w:sz w:val="24"/>
          <w:szCs w:val="24"/>
        </w:rPr>
        <w:t>ю</w:t>
      </w:r>
      <w:r w:rsidRPr="00FF4FEC">
        <w:rPr>
          <w:color w:val="000000"/>
          <w:spacing w:val="-1"/>
          <w:sz w:val="24"/>
          <w:szCs w:val="24"/>
        </w:rPr>
        <w:t>щегося к жизни в обществе, самостоятельному жизне</w:t>
      </w:r>
      <w:r w:rsidRPr="00FF4FEC">
        <w:rPr>
          <w:color w:val="000000"/>
          <w:spacing w:val="-1"/>
          <w:sz w:val="24"/>
          <w:szCs w:val="24"/>
        </w:rPr>
        <w:t>н</w:t>
      </w:r>
      <w:r w:rsidRPr="00FF4FEC">
        <w:rPr>
          <w:color w:val="000000"/>
          <w:spacing w:val="-1"/>
          <w:sz w:val="24"/>
          <w:szCs w:val="24"/>
        </w:rPr>
        <w:t>ному выбору, продолжению образования и началу профессиональной деятельности.</w:t>
      </w:r>
    </w:p>
    <w:p w:rsidR="006578D1" w:rsidRPr="00FF4FEC" w:rsidRDefault="006578D1" w:rsidP="00FF4FEC">
      <w:pPr>
        <w:shd w:val="clear" w:color="auto" w:fill="FFFFFF"/>
        <w:spacing w:line="276" w:lineRule="auto"/>
        <w:ind w:right="6" w:firstLine="709"/>
        <w:jc w:val="both"/>
        <w:rPr>
          <w:color w:val="000000"/>
          <w:spacing w:val="-1"/>
          <w:sz w:val="24"/>
          <w:szCs w:val="24"/>
        </w:rPr>
      </w:pPr>
      <w:r w:rsidRPr="00FF4FEC">
        <w:rPr>
          <w:color w:val="000000"/>
          <w:spacing w:val="-1"/>
          <w:sz w:val="24"/>
          <w:szCs w:val="24"/>
        </w:rPr>
        <w:t>2.3. Учреждение при наличии лицензии вправе также осуществлять образовател</w:t>
      </w:r>
      <w:r w:rsidRPr="00FF4FEC">
        <w:rPr>
          <w:color w:val="000000"/>
          <w:spacing w:val="-1"/>
          <w:sz w:val="24"/>
          <w:szCs w:val="24"/>
        </w:rPr>
        <w:t>ь</w:t>
      </w:r>
      <w:r w:rsidRPr="00FF4FEC">
        <w:rPr>
          <w:color w:val="000000"/>
          <w:spacing w:val="-1"/>
          <w:sz w:val="24"/>
          <w:szCs w:val="24"/>
        </w:rPr>
        <w:t>ную деятельность по дополнительным общеобразовательным программам, программам профессионального обучения.</w:t>
      </w:r>
    </w:p>
    <w:p w:rsidR="006578D1" w:rsidRDefault="006578D1" w:rsidP="00FF4FEC">
      <w:pPr>
        <w:shd w:val="clear" w:color="auto" w:fill="FFFFFF"/>
        <w:spacing w:line="276" w:lineRule="auto"/>
        <w:ind w:right="6"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2.4. Учреждение осуществляет административную, финансово-экономическую, научно-методическую деятельность, разработку и принятие локальных нормативных а</w:t>
      </w:r>
      <w:r w:rsidRPr="00FF4FEC">
        <w:rPr>
          <w:sz w:val="24"/>
          <w:szCs w:val="24"/>
        </w:rPr>
        <w:t>к</w:t>
      </w:r>
      <w:r w:rsidRPr="00FF4FEC">
        <w:rPr>
          <w:sz w:val="24"/>
          <w:szCs w:val="24"/>
        </w:rPr>
        <w:t>тов, а также иную деятельность по обеспечению реализации образовательных программ, составляющую компетенцию Учреждения.</w:t>
      </w:r>
    </w:p>
    <w:p w:rsidR="001F4E6B" w:rsidRPr="005B5F57" w:rsidRDefault="00E64718" w:rsidP="007334AA">
      <w:pPr>
        <w:tabs>
          <w:tab w:val="left" w:pos="851"/>
        </w:tabs>
        <w:spacing w:line="276" w:lineRule="auto"/>
        <w:ind w:firstLine="284"/>
        <w:jc w:val="both"/>
        <w:rPr>
          <w:rFonts w:eastAsia="PTSerifRegular"/>
          <w:sz w:val="24"/>
          <w:szCs w:val="24"/>
          <w:shd w:val="clear" w:color="auto" w:fill="FFFFFF"/>
        </w:rPr>
      </w:pPr>
      <w:r>
        <w:rPr>
          <w:rFonts w:eastAsia="PTSerifRegular"/>
          <w:sz w:val="24"/>
          <w:szCs w:val="24"/>
        </w:rPr>
        <w:t xml:space="preserve">      </w:t>
      </w:r>
      <w:r w:rsidR="001F4E6B" w:rsidRPr="005B5F57">
        <w:rPr>
          <w:rFonts w:eastAsia="PTSerifRegular"/>
          <w:sz w:val="24"/>
          <w:szCs w:val="24"/>
        </w:rPr>
        <w:t>2.5. Учреждение принимает локальные нормативные акты, содержащие нормы, р</w:t>
      </w:r>
      <w:r w:rsidR="001F4E6B" w:rsidRPr="005B5F57">
        <w:rPr>
          <w:rFonts w:eastAsia="PTSerifRegular"/>
          <w:sz w:val="24"/>
          <w:szCs w:val="24"/>
        </w:rPr>
        <w:t>е</w:t>
      </w:r>
      <w:r w:rsidR="001F4E6B" w:rsidRPr="005B5F57">
        <w:rPr>
          <w:rFonts w:eastAsia="PTSerifRegular"/>
          <w:sz w:val="24"/>
          <w:szCs w:val="24"/>
        </w:rPr>
        <w:t>гулирующие образовательные отношения и иную деятельность, осуществляемую Учр</w:t>
      </w:r>
      <w:r w:rsidR="001F4E6B" w:rsidRPr="005B5F57">
        <w:rPr>
          <w:rFonts w:eastAsia="PTSerifRegular"/>
          <w:sz w:val="24"/>
          <w:szCs w:val="24"/>
        </w:rPr>
        <w:t>е</w:t>
      </w:r>
      <w:r w:rsidR="001F4E6B" w:rsidRPr="005B5F57">
        <w:rPr>
          <w:rFonts w:eastAsia="PTSerifRegular"/>
          <w:sz w:val="24"/>
          <w:szCs w:val="24"/>
        </w:rPr>
        <w:t xml:space="preserve">ждением, в пределах своей компетенции </w:t>
      </w:r>
      <w:r w:rsidR="001F4E6B" w:rsidRPr="005B5F57">
        <w:rPr>
          <w:rFonts w:eastAsia="PTSerifRegular"/>
          <w:sz w:val="24"/>
          <w:szCs w:val="24"/>
          <w:shd w:val="clear" w:color="auto" w:fill="FFFFFF"/>
        </w:rPr>
        <w:t xml:space="preserve">в порядке, установленном настоящим  Уставом.  </w:t>
      </w:r>
    </w:p>
    <w:p w:rsidR="00E84906" w:rsidRDefault="00E64718" w:rsidP="00E84906">
      <w:pPr>
        <w:pStyle w:val="ae"/>
        <w:spacing w:line="276" w:lineRule="auto"/>
        <w:ind w:firstLine="284"/>
        <w:rPr>
          <w:rFonts w:eastAsia="PTSerifRegular"/>
          <w:sz w:val="24"/>
          <w:szCs w:val="24"/>
        </w:rPr>
      </w:pPr>
      <w:r>
        <w:rPr>
          <w:rFonts w:eastAsia="PTSerifRegular"/>
          <w:sz w:val="24"/>
          <w:szCs w:val="24"/>
        </w:rPr>
        <w:t xml:space="preserve">      </w:t>
      </w:r>
      <w:r w:rsidR="00E84906" w:rsidRPr="00E84906">
        <w:rPr>
          <w:rFonts w:eastAsia="PTSerifRegular"/>
          <w:sz w:val="24"/>
          <w:szCs w:val="24"/>
        </w:rPr>
        <w:t>2.6. Порядок разработки, принятия и утверждения локальных нормативных актов:</w:t>
      </w:r>
    </w:p>
    <w:p w:rsidR="00E44143" w:rsidRDefault="00E44143" w:rsidP="00E44143">
      <w:pPr>
        <w:pStyle w:val="ae"/>
        <w:spacing w:line="276" w:lineRule="auto"/>
        <w:rPr>
          <w:rFonts w:eastAsia="PTSerifRegular"/>
          <w:sz w:val="24"/>
          <w:szCs w:val="24"/>
        </w:rPr>
      </w:pPr>
      <w:r>
        <w:rPr>
          <w:rFonts w:eastAsia="PTSerifRegular"/>
          <w:sz w:val="24"/>
          <w:szCs w:val="24"/>
        </w:rPr>
        <w:t xml:space="preserve">           2.6.1. Локальные нормативные акты проходят несколько стадий и принимаются в следующем порядке:</w:t>
      </w:r>
    </w:p>
    <w:p w:rsidR="00475778" w:rsidRPr="00E84906" w:rsidRDefault="00475778" w:rsidP="00475778">
      <w:pPr>
        <w:pStyle w:val="ae"/>
        <w:spacing w:line="276" w:lineRule="auto"/>
        <w:ind w:firstLine="708"/>
        <w:rPr>
          <w:rFonts w:eastAsia="PTSerifRegular"/>
          <w:sz w:val="24"/>
          <w:szCs w:val="24"/>
        </w:rPr>
      </w:pPr>
      <w:r>
        <w:rPr>
          <w:rFonts w:eastAsia="PTSerifRegular"/>
          <w:sz w:val="24"/>
          <w:szCs w:val="24"/>
        </w:rPr>
        <w:t xml:space="preserve">1) инициативная стадия </w:t>
      </w:r>
      <w:r w:rsidR="00E44143">
        <w:rPr>
          <w:rFonts w:eastAsia="PTSerifRegular"/>
          <w:sz w:val="24"/>
          <w:szCs w:val="24"/>
        </w:rPr>
        <w:t>(принятие единоличного решения директором Учрежд</w:t>
      </w:r>
      <w:r w:rsidR="00E44143">
        <w:rPr>
          <w:rFonts w:eastAsia="PTSerifRegular"/>
          <w:sz w:val="24"/>
          <w:szCs w:val="24"/>
        </w:rPr>
        <w:t>е</w:t>
      </w:r>
      <w:r w:rsidR="00E44143">
        <w:rPr>
          <w:rFonts w:eastAsia="PTSerifRegular"/>
          <w:sz w:val="24"/>
          <w:szCs w:val="24"/>
        </w:rPr>
        <w:t>ния)</w:t>
      </w:r>
    </w:p>
    <w:p w:rsidR="00E84906" w:rsidRPr="00E84906" w:rsidRDefault="00E44143" w:rsidP="005B6BE7">
      <w:pPr>
        <w:pStyle w:val="ae"/>
        <w:spacing w:line="276" w:lineRule="auto"/>
        <w:ind w:firstLine="708"/>
        <w:rPr>
          <w:rFonts w:eastAsia="PTSerifRegular"/>
          <w:sz w:val="24"/>
          <w:szCs w:val="24"/>
        </w:rPr>
      </w:pPr>
      <w:r>
        <w:rPr>
          <w:rFonts w:eastAsia="PTSerifRegular"/>
          <w:sz w:val="24"/>
          <w:szCs w:val="24"/>
        </w:rPr>
        <w:t>2</w:t>
      </w:r>
      <w:r w:rsidR="00E84906" w:rsidRPr="00E84906">
        <w:rPr>
          <w:rFonts w:eastAsia="PTSerifRegular"/>
          <w:sz w:val="24"/>
          <w:szCs w:val="24"/>
        </w:rPr>
        <w:t xml:space="preserve">) </w:t>
      </w:r>
      <w:r w:rsidR="00475778">
        <w:rPr>
          <w:rFonts w:eastAsia="PTSerifRegular"/>
          <w:sz w:val="24"/>
          <w:szCs w:val="24"/>
        </w:rPr>
        <w:t xml:space="preserve">подготовка </w:t>
      </w:r>
      <w:r w:rsidR="005B6BE7">
        <w:rPr>
          <w:rFonts w:eastAsia="PTSerifRegular"/>
          <w:sz w:val="24"/>
          <w:szCs w:val="24"/>
        </w:rPr>
        <w:t>проект</w:t>
      </w:r>
      <w:r w:rsidR="00475778">
        <w:rPr>
          <w:rFonts w:eastAsia="PTSerifRegular"/>
          <w:sz w:val="24"/>
          <w:szCs w:val="24"/>
        </w:rPr>
        <w:t>а</w:t>
      </w:r>
      <w:r w:rsidR="005B6BE7">
        <w:rPr>
          <w:rFonts w:eastAsia="PTSerifRegular"/>
          <w:sz w:val="24"/>
          <w:szCs w:val="24"/>
        </w:rPr>
        <w:t xml:space="preserve"> локального акта готовится отдельным работником (по пор</w:t>
      </w:r>
      <w:r w:rsidR="005B6BE7">
        <w:rPr>
          <w:rFonts w:eastAsia="PTSerifRegular"/>
          <w:sz w:val="24"/>
          <w:szCs w:val="24"/>
        </w:rPr>
        <w:t>у</w:t>
      </w:r>
      <w:r w:rsidR="005B6BE7">
        <w:rPr>
          <w:rFonts w:eastAsia="PTSerifRegular"/>
          <w:sz w:val="24"/>
          <w:szCs w:val="24"/>
        </w:rPr>
        <w:t>чению руководителя Учреждения) или рабочей группой, в которую входят представители всех участников процесса</w:t>
      </w:r>
      <w:r w:rsidR="00E84906" w:rsidRPr="00E84906">
        <w:rPr>
          <w:rFonts w:eastAsia="PTSerifRegular"/>
          <w:sz w:val="24"/>
          <w:szCs w:val="24"/>
        </w:rPr>
        <w:t>;</w:t>
      </w:r>
    </w:p>
    <w:p w:rsidR="00E84906" w:rsidRPr="00E84906" w:rsidRDefault="00E44143" w:rsidP="005B6BE7">
      <w:pPr>
        <w:pStyle w:val="ae"/>
        <w:spacing w:line="276" w:lineRule="auto"/>
        <w:ind w:firstLine="708"/>
        <w:rPr>
          <w:rFonts w:eastAsia="PTSerifRegular"/>
          <w:sz w:val="24"/>
          <w:szCs w:val="24"/>
        </w:rPr>
      </w:pPr>
      <w:r>
        <w:rPr>
          <w:rFonts w:eastAsia="PTSerifRegular"/>
          <w:sz w:val="24"/>
          <w:szCs w:val="24"/>
        </w:rPr>
        <w:lastRenderedPageBreak/>
        <w:t>3</w:t>
      </w:r>
      <w:r w:rsidR="00E84906" w:rsidRPr="00E84906">
        <w:rPr>
          <w:rFonts w:eastAsia="PTSerifRegular"/>
          <w:sz w:val="24"/>
          <w:szCs w:val="24"/>
        </w:rPr>
        <w:t xml:space="preserve">) </w:t>
      </w:r>
      <w:r w:rsidR="00475778">
        <w:rPr>
          <w:rFonts w:eastAsia="PTSerifRegular"/>
          <w:sz w:val="24"/>
          <w:szCs w:val="24"/>
        </w:rPr>
        <w:t>обсуждение и согласование проекта локального акта осуществляется</w:t>
      </w:r>
      <w:r w:rsidR="00475778" w:rsidRPr="00E84906">
        <w:rPr>
          <w:rFonts w:eastAsia="PTSerifRegular"/>
          <w:sz w:val="24"/>
          <w:szCs w:val="24"/>
        </w:rPr>
        <w:t xml:space="preserve"> уполном</w:t>
      </w:r>
      <w:r w:rsidR="00475778" w:rsidRPr="00E84906">
        <w:rPr>
          <w:rFonts w:eastAsia="PTSerifRegular"/>
          <w:sz w:val="24"/>
          <w:szCs w:val="24"/>
        </w:rPr>
        <w:t>о</w:t>
      </w:r>
      <w:r w:rsidR="00475778" w:rsidRPr="00E84906">
        <w:rPr>
          <w:rFonts w:eastAsia="PTSerifRegular"/>
          <w:sz w:val="24"/>
          <w:szCs w:val="24"/>
        </w:rPr>
        <w:t>ченными</w:t>
      </w:r>
      <w:r w:rsidR="00E84906" w:rsidRPr="00E84906">
        <w:rPr>
          <w:rFonts w:eastAsia="PTSerifRegular"/>
          <w:sz w:val="24"/>
          <w:szCs w:val="24"/>
        </w:rPr>
        <w:t xml:space="preserve"> коллегиальными органами;</w:t>
      </w:r>
    </w:p>
    <w:p w:rsidR="00E44143" w:rsidRDefault="00E44143" w:rsidP="005B6BE7">
      <w:pPr>
        <w:pStyle w:val="ae"/>
        <w:spacing w:line="276" w:lineRule="auto"/>
        <w:ind w:firstLine="708"/>
        <w:rPr>
          <w:rFonts w:eastAsia="PTSerifRegular"/>
          <w:sz w:val="24"/>
          <w:szCs w:val="24"/>
        </w:rPr>
      </w:pPr>
      <w:r>
        <w:rPr>
          <w:rFonts w:eastAsia="PTSerifRegular"/>
          <w:sz w:val="24"/>
          <w:szCs w:val="24"/>
        </w:rPr>
        <w:t>4</w:t>
      </w:r>
      <w:r w:rsidR="00E84906" w:rsidRPr="00E84906">
        <w:rPr>
          <w:rFonts w:eastAsia="PTSerifRegular"/>
          <w:sz w:val="24"/>
          <w:szCs w:val="24"/>
        </w:rPr>
        <w:t>) утвержда</w:t>
      </w:r>
      <w:r>
        <w:rPr>
          <w:rFonts w:eastAsia="PTSerifRegular"/>
          <w:sz w:val="24"/>
          <w:szCs w:val="24"/>
        </w:rPr>
        <w:t>е</w:t>
      </w:r>
      <w:r w:rsidR="00E84906" w:rsidRPr="00E84906">
        <w:rPr>
          <w:rFonts w:eastAsia="PTSerifRegular"/>
          <w:sz w:val="24"/>
          <w:szCs w:val="24"/>
        </w:rPr>
        <w:t>тся приказ</w:t>
      </w:r>
      <w:r>
        <w:rPr>
          <w:rFonts w:eastAsia="PTSerifRegular"/>
          <w:sz w:val="24"/>
          <w:szCs w:val="24"/>
        </w:rPr>
        <w:t>о</w:t>
      </w:r>
      <w:r w:rsidR="00E84906" w:rsidRPr="00E84906">
        <w:rPr>
          <w:rFonts w:eastAsia="PTSerifRegular"/>
          <w:sz w:val="24"/>
          <w:szCs w:val="24"/>
        </w:rPr>
        <w:t xml:space="preserve">м директора Учреждения.  </w:t>
      </w:r>
    </w:p>
    <w:p w:rsidR="00E44143" w:rsidRDefault="00E44143" w:rsidP="005B6BE7">
      <w:pPr>
        <w:pStyle w:val="ae"/>
        <w:spacing w:line="276" w:lineRule="auto"/>
        <w:ind w:firstLine="708"/>
        <w:rPr>
          <w:rFonts w:eastAsia="PTSerifRegular"/>
          <w:sz w:val="24"/>
          <w:szCs w:val="24"/>
        </w:rPr>
      </w:pPr>
      <w:r>
        <w:rPr>
          <w:rFonts w:eastAsia="PTSerifRegular"/>
          <w:sz w:val="24"/>
          <w:szCs w:val="24"/>
        </w:rPr>
        <w:t>2.6.2. Локальный нормативный акт должен быть известен всем, чьи права и зако</w:t>
      </w:r>
      <w:r>
        <w:rPr>
          <w:rFonts w:eastAsia="PTSerifRegular"/>
          <w:sz w:val="24"/>
          <w:szCs w:val="24"/>
        </w:rPr>
        <w:t>н</w:t>
      </w:r>
      <w:r>
        <w:rPr>
          <w:rFonts w:eastAsia="PTSerifRegular"/>
          <w:sz w:val="24"/>
          <w:szCs w:val="24"/>
        </w:rPr>
        <w:t>ные интересы он затрагивает.</w:t>
      </w:r>
    </w:p>
    <w:p w:rsidR="00E44143" w:rsidRPr="00E84906" w:rsidRDefault="00E44143" w:rsidP="00E44143">
      <w:pPr>
        <w:pStyle w:val="ae"/>
        <w:spacing w:line="276" w:lineRule="auto"/>
        <w:ind w:firstLine="708"/>
        <w:jc w:val="both"/>
        <w:rPr>
          <w:rFonts w:eastAsia="PTSerifRegular"/>
          <w:sz w:val="24"/>
          <w:szCs w:val="24"/>
        </w:rPr>
      </w:pPr>
      <w:r>
        <w:rPr>
          <w:rFonts w:eastAsia="PTSerifRegular"/>
          <w:sz w:val="24"/>
          <w:szCs w:val="24"/>
        </w:rPr>
        <w:t>2.6.3.</w:t>
      </w:r>
      <w:r w:rsidRPr="00E44143">
        <w:rPr>
          <w:rFonts w:eastAsia="PTSerifRegular"/>
          <w:sz w:val="24"/>
          <w:szCs w:val="24"/>
        </w:rPr>
        <w:t xml:space="preserve"> </w:t>
      </w:r>
      <w:r w:rsidRPr="00E84906">
        <w:rPr>
          <w:rFonts w:eastAsia="PTSerifRegular"/>
          <w:sz w:val="24"/>
          <w:szCs w:val="24"/>
        </w:rPr>
        <w:t xml:space="preserve">Локальные нормативные акты, затрагивающие права </w:t>
      </w:r>
      <w:r>
        <w:rPr>
          <w:rFonts w:eastAsia="PTSerifRegular"/>
          <w:sz w:val="24"/>
          <w:szCs w:val="24"/>
        </w:rPr>
        <w:t>об</w:t>
      </w:r>
      <w:r w:rsidRPr="00E84906">
        <w:rPr>
          <w:rFonts w:eastAsia="PTSerifRegular"/>
          <w:sz w:val="24"/>
          <w:szCs w:val="24"/>
        </w:rPr>
        <w:t>уча</w:t>
      </w:r>
      <w:r>
        <w:rPr>
          <w:rFonts w:eastAsia="PTSerifRegular"/>
          <w:sz w:val="24"/>
          <w:szCs w:val="24"/>
        </w:rPr>
        <w:t>ю</w:t>
      </w:r>
      <w:r w:rsidRPr="00E84906">
        <w:rPr>
          <w:rFonts w:eastAsia="PTSerifRegular"/>
          <w:sz w:val="24"/>
          <w:szCs w:val="24"/>
        </w:rPr>
        <w:t>щихся Учр</w:t>
      </w:r>
      <w:r w:rsidRPr="00E84906">
        <w:rPr>
          <w:rFonts w:eastAsia="PTSerifRegular"/>
          <w:sz w:val="24"/>
          <w:szCs w:val="24"/>
        </w:rPr>
        <w:t>е</w:t>
      </w:r>
      <w:r w:rsidRPr="00E84906">
        <w:rPr>
          <w:rFonts w:eastAsia="PTSerifRegular"/>
          <w:sz w:val="24"/>
          <w:szCs w:val="24"/>
        </w:rPr>
        <w:t xml:space="preserve">ждения, принимаются с учетом мнения представительного органа </w:t>
      </w:r>
      <w:r>
        <w:rPr>
          <w:rFonts w:eastAsia="PTSerifRegular"/>
          <w:sz w:val="24"/>
          <w:szCs w:val="24"/>
        </w:rPr>
        <w:t>об</w:t>
      </w:r>
      <w:r w:rsidRPr="00E84906">
        <w:rPr>
          <w:rFonts w:eastAsia="PTSerifRegular"/>
          <w:sz w:val="24"/>
          <w:szCs w:val="24"/>
        </w:rPr>
        <w:t>уча</w:t>
      </w:r>
      <w:r>
        <w:rPr>
          <w:rFonts w:eastAsia="PTSerifRegular"/>
          <w:sz w:val="24"/>
          <w:szCs w:val="24"/>
        </w:rPr>
        <w:t>ю</w:t>
      </w:r>
      <w:r w:rsidRPr="00E84906">
        <w:rPr>
          <w:rFonts w:eastAsia="PTSerifRegular"/>
          <w:sz w:val="24"/>
          <w:szCs w:val="24"/>
        </w:rPr>
        <w:t>щихся, совета родителей.</w:t>
      </w:r>
    </w:p>
    <w:p w:rsidR="00E84906" w:rsidRPr="00E84906" w:rsidRDefault="00E44143" w:rsidP="00471226">
      <w:pPr>
        <w:pStyle w:val="ae"/>
        <w:spacing w:line="276" w:lineRule="auto"/>
        <w:ind w:firstLine="708"/>
        <w:jc w:val="both"/>
        <w:rPr>
          <w:rFonts w:eastAsia="PTSerifRegular"/>
          <w:sz w:val="24"/>
          <w:szCs w:val="24"/>
        </w:rPr>
      </w:pPr>
      <w:r>
        <w:rPr>
          <w:rFonts w:eastAsia="PTSerifRegular"/>
          <w:sz w:val="24"/>
          <w:szCs w:val="24"/>
        </w:rPr>
        <w:t xml:space="preserve">2.6.4. </w:t>
      </w:r>
      <w:r w:rsidR="00E84906" w:rsidRPr="00E84906">
        <w:rPr>
          <w:rFonts w:eastAsia="PTSerifRegular"/>
          <w:sz w:val="24"/>
          <w:szCs w:val="24"/>
        </w:rPr>
        <w:t xml:space="preserve">Представительный </w:t>
      </w:r>
      <w:r w:rsidRPr="00E84906">
        <w:rPr>
          <w:rFonts w:eastAsia="PTSerifRegular"/>
          <w:sz w:val="24"/>
          <w:szCs w:val="24"/>
        </w:rPr>
        <w:t xml:space="preserve">орган </w:t>
      </w:r>
      <w:r>
        <w:rPr>
          <w:rFonts w:eastAsia="PTSerifRegular"/>
          <w:sz w:val="24"/>
          <w:szCs w:val="24"/>
        </w:rPr>
        <w:t>обучающихся</w:t>
      </w:r>
      <w:r w:rsidRPr="00E84906">
        <w:rPr>
          <w:rFonts w:eastAsia="PTSerifRegular"/>
          <w:sz w:val="24"/>
          <w:szCs w:val="24"/>
        </w:rPr>
        <w:t>, совет</w:t>
      </w:r>
      <w:r w:rsidR="00E84906" w:rsidRPr="00E84906">
        <w:rPr>
          <w:rFonts w:eastAsia="PTSerifRegular"/>
          <w:sz w:val="24"/>
          <w:szCs w:val="24"/>
        </w:rPr>
        <w:t xml:space="preserve"> родителей создаются по ин</w:t>
      </w:r>
      <w:r w:rsidR="00E84906" w:rsidRPr="00E84906">
        <w:rPr>
          <w:rFonts w:eastAsia="PTSerifRegular"/>
          <w:sz w:val="24"/>
          <w:szCs w:val="24"/>
        </w:rPr>
        <w:t>и</w:t>
      </w:r>
      <w:r w:rsidR="00E84906" w:rsidRPr="00E84906">
        <w:rPr>
          <w:rFonts w:eastAsia="PTSerifRegular"/>
          <w:sz w:val="24"/>
          <w:szCs w:val="24"/>
        </w:rPr>
        <w:t xml:space="preserve">циативе </w:t>
      </w:r>
      <w:r w:rsidR="005B6BE7">
        <w:rPr>
          <w:rFonts w:eastAsia="PTSerifRegular"/>
          <w:sz w:val="24"/>
          <w:szCs w:val="24"/>
        </w:rPr>
        <w:t>об</w:t>
      </w:r>
      <w:r w:rsidR="00E84906" w:rsidRPr="00E84906">
        <w:rPr>
          <w:rFonts w:eastAsia="PTSerifRegular"/>
          <w:sz w:val="24"/>
          <w:szCs w:val="24"/>
        </w:rPr>
        <w:t>уча</w:t>
      </w:r>
      <w:r w:rsidR="005B6BE7">
        <w:rPr>
          <w:rFonts w:eastAsia="PTSerifRegular"/>
          <w:sz w:val="24"/>
          <w:szCs w:val="24"/>
        </w:rPr>
        <w:t>ю</w:t>
      </w:r>
      <w:r w:rsidR="00E84906" w:rsidRPr="00E84906">
        <w:rPr>
          <w:rFonts w:eastAsia="PTSerifRegular"/>
          <w:sz w:val="24"/>
          <w:szCs w:val="24"/>
        </w:rPr>
        <w:t xml:space="preserve">щихся, </w:t>
      </w:r>
      <w:r w:rsidRPr="00E84906">
        <w:rPr>
          <w:rFonts w:eastAsia="PTSerifRegular"/>
          <w:sz w:val="24"/>
          <w:szCs w:val="24"/>
        </w:rPr>
        <w:t>родителей Учреждения</w:t>
      </w:r>
      <w:r w:rsidR="00E84906" w:rsidRPr="00E84906">
        <w:rPr>
          <w:rFonts w:eastAsia="PTSerifRegular"/>
          <w:sz w:val="24"/>
          <w:szCs w:val="24"/>
        </w:rPr>
        <w:t xml:space="preserve"> и являются формой их общественной с</w:t>
      </w:r>
      <w:r w:rsidR="00E84906" w:rsidRPr="00E84906">
        <w:rPr>
          <w:rFonts w:eastAsia="PTSerifRegular"/>
          <w:sz w:val="24"/>
          <w:szCs w:val="24"/>
        </w:rPr>
        <w:t>а</w:t>
      </w:r>
      <w:r w:rsidR="00E84906" w:rsidRPr="00E84906">
        <w:rPr>
          <w:rFonts w:eastAsia="PTSerifRegular"/>
          <w:sz w:val="24"/>
          <w:szCs w:val="24"/>
        </w:rPr>
        <w:t xml:space="preserve">модеятельности, они могут представлять интересы всех или части </w:t>
      </w:r>
      <w:r w:rsidR="005B6BE7">
        <w:rPr>
          <w:rFonts w:eastAsia="PTSerifRegular"/>
          <w:sz w:val="24"/>
          <w:szCs w:val="24"/>
        </w:rPr>
        <w:t>об</w:t>
      </w:r>
      <w:r w:rsidR="00E84906" w:rsidRPr="00E84906">
        <w:rPr>
          <w:rFonts w:eastAsia="PTSerifRegular"/>
          <w:sz w:val="24"/>
          <w:szCs w:val="24"/>
        </w:rPr>
        <w:t>уча</w:t>
      </w:r>
      <w:r w:rsidR="005B6BE7">
        <w:rPr>
          <w:rFonts w:eastAsia="PTSerifRegular"/>
          <w:sz w:val="24"/>
          <w:szCs w:val="24"/>
        </w:rPr>
        <w:t>ю</w:t>
      </w:r>
      <w:r>
        <w:rPr>
          <w:rFonts w:eastAsia="PTSerifRegular"/>
          <w:sz w:val="24"/>
          <w:szCs w:val="24"/>
        </w:rPr>
        <w:t>щихся, родит</w:t>
      </w:r>
      <w:r>
        <w:rPr>
          <w:rFonts w:eastAsia="PTSerifRegular"/>
          <w:sz w:val="24"/>
          <w:szCs w:val="24"/>
        </w:rPr>
        <w:t>е</w:t>
      </w:r>
      <w:r>
        <w:rPr>
          <w:rFonts w:eastAsia="PTSerifRegular"/>
          <w:sz w:val="24"/>
          <w:szCs w:val="24"/>
        </w:rPr>
        <w:t xml:space="preserve">лей </w:t>
      </w:r>
      <w:r w:rsidR="00E84906" w:rsidRPr="00E84906">
        <w:rPr>
          <w:rFonts w:eastAsia="PTSerifRegular"/>
          <w:sz w:val="24"/>
          <w:szCs w:val="24"/>
        </w:rPr>
        <w:t>Учреждения.</w:t>
      </w:r>
    </w:p>
    <w:p w:rsidR="00E84906" w:rsidRPr="00E84906" w:rsidRDefault="00E44143" w:rsidP="00471226">
      <w:pPr>
        <w:pStyle w:val="ae"/>
        <w:spacing w:line="276" w:lineRule="auto"/>
        <w:ind w:firstLine="708"/>
        <w:jc w:val="both"/>
        <w:rPr>
          <w:rFonts w:eastAsia="PTSerifRegular"/>
          <w:sz w:val="24"/>
          <w:szCs w:val="24"/>
        </w:rPr>
      </w:pPr>
      <w:r>
        <w:rPr>
          <w:rFonts w:eastAsia="PTSerifRegular"/>
          <w:sz w:val="24"/>
          <w:szCs w:val="24"/>
        </w:rPr>
        <w:t xml:space="preserve">2.6.5. </w:t>
      </w:r>
      <w:r w:rsidRPr="00E84906">
        <w:rPr>
          <w:rFonts w:eastAsia="PTSerifRegular"/>
          <w:sz w:val="24"/>
          <w:szCs w:val="24"/>
        </w:rPr>
        <w:t>Локальные нормативные акты</w:t>
      </w:r>
      <w:r w:rsidR="00E84906" w:rsidRPr="00E84906">
        <w:rPr>
          <w:rFonts w:eastAsia="PTSerifRegular"/>
          <w:sz w:val="24"/>
          <w:szCs w:val="24"/>
        </w:rPr>
        <w:t>, затрагивающие права работников Учрежд</w:t>
      </w:r>
      <w:r w:rsidR="00E84906" w:rsidRPr="00E84906">
        <w:rPr>
          <w:rFonts w:eastAsia="PTSerifRegular"/>
          <w:sz w:val="24"/>
          <w:szCs w:val="24"/>
        </w:rPr>
        <w:t>е</w:t>
      </w:r>
      <w:r w:rsidR="00E84906" w:rsidRPr="00E84906">
        <w:rPr>
          <w:rFonts w:eastAsia="PTSerifRegular"/>
          <w:sz w:val="24"/>
          <w:szCs w:val="24"/>
        </w:rPr>
        <w:t xml:space="preserve">ния, в </w:t>
      </w:r>
      <w:r w:rsidRPr="00E84906">
        <w:rPr>
          <w:rFonts w:eastAsia="PTSerifRegular"/>
          <w:sz w:val="24"/>
          <w:szCs w:val="24"/>
        </w:rPr>
        <w:t>порядке и в случаях, которые предусмотрены трудовым</w:t>
      </w:r>
      <w:r w:rsidR="00E84906" w:rsidRPr="00E84906">
        <w:rPr>
          <w:rFonts w:eastAsia="PTSerifRegular"/>
          <w:sz w:val="24"/>
          <w:szCs w:val="24"/>
        </w:rPr>
        <w:t xml:space="preserve"> законодательством, </w:t>
      </w:r>
      <w:r w:rsidRPr="00E84906">
        <w:rPr>
          <w:rFonts w:eastAsia="PTSerifRegular"/>
          <w:sz w:val="24"/>
          <w:szCs w:val="24"/>
        </w:rPr>
        <w:t>пр</w:t>
      </w:r>
      <w:r w:rsidRPr="00E84906">
        <w:rPr>
          <w:rFonts w:eastAsia="PTSerifRegular"/>
          <w:sz w:val="24"/>
          <w:szCs w:val="24"/>
        </w:rPr>
        <w:t>и</w:t>
      </w:r>
      <w:r w:rsidRPr="00E84906">
        <w:rPr>
          <w:rFonts w:eastAsia="PTSerifRegular"/>
          <w:sz w:val="24"/>
          <w:szCs w:val="24"/>
        </w:rPr>
        <w:t>нимаются с</w:t>
      </w:r>
      <w:r w:rsidR="00E84906" w:rsidRPr="00E84906">
        <w:rPr>
          <w:rFonts w:eastAsia="PTSerifRegular"/>
          <w:sz w:val="24"/>
          <w:szCs w:val="24"/>
        </w:rPr>
        <w:t xml:space="preserve"> учетом мнения представительных органов работников (при наличии</w:t>
      </w:r>
      <w:r>
        <w:rPr>
          <w:rFonts w:eastAsia="PTSerifRegular"/>
          <w:sz w:val="24"/>
          <w:szCs w:val="24"/>
        </w:rPr>
        <w:t xml:space="preserve"> таких представительных </w:t>
      </w:r>
      <w:r w:rsidR="00E84906" w:rsidRPr="00E84906">
        <w:rPr>
          <w:rFonts w:eastAsia="PTSerifRegular"/>
          <w:sz w:val="24"/>
          <w:szCs w:val="24"/>
        </w:rPr>
        <w:t xml:space="preserve">органов). </w:t>
      </w:r>
    </w:p>
    <w:p w:rsidR="006578D1" w:rsidRPr="00FF4FEC" w:rsidRDefault="001F4E6B" w:rsidP="00471226">
      <w:pPr>
        <w:spacing w:line="276" w:lineRule="auto"/>
        <w:ind w:right="6" w:firstLine="709"/>
        <w:jc w:val="both"/>
        <w:rPr>
          <w:sz w:val="24"/>
          <w:szCs w:val="24"/>
        </w:rPr>
      </w:pPr>
      <w:r w:rsidRPr="00E84906">
        <w:rPr>
          <w:rFonts w:eastAsia="PTSerifRegular"/>
          <w:sz w:val="24"/>
          <w:szCs w:val="24"/>
        </w:rPr>
        <w:t>2.7</w:t>
      </w:r>
      <w:r w:rsidR="006578D1" w:rsidRPr="00E84906">
        <w:rPr>
          <w:rFonts w:eastAsia="PTSerifRegular"/>
          <w:sz w:val="24"/>
          <w:szCs w:val="24"/>
        </w:rPr>
        <w:t>. Учреждение обладает автономией, под которой понимается самостоятельность</w:t>
      </w:r>
      <w:r w:rsidR="006578D1" w:rsidRPr="00FF4FEC">
        <w:rPr>
          <w:sz w:val="24"/>
          <w:szCs w:val="24"/>
        </w:rPr>
        <w:t xml:space="preserve"> в осуществлении установленных настоящим Уставом видов деятельности в соответствии с Федеральным законом «Об образовании в Российской Федерации», иными нормати</w:t>
      </w:r>
      <w:r w:rsidR="006578D1" w:rsidRPr="00FF4FEC">
        <w:rPr>
          <w:sz w:val="24"/>
          <w:szCs w:val="24"/>
        </w:rPr>
        <w:t>в</w:t>
      </w:r>
      <w:r w:rsidR="006578D1" w:rsidRPr="00FF4FEC">
        <w:rPr>
          <w:sz w:val="24"/>
          <w:szCs w:val="24"/>
        </w:rPr>
        <w:t>ными правовыми актами Российской Федерации.</w:t>
      </w:r>
    </w:p>
    <w:p w:rsidR="006578D1" w:rsidRPr="00FF4FEC" w:rsidRDefault="006578D1" w:rsidP="00471226">
      <w:pPr>
        <w:spacing w:line="276" w:lineRule="auto"/>
        <w:ind w:right="6"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Учреждение свободно в определении содержания образования, выборе учебно-методического обеспечения, образовательных технологий по реализуемым образовател</w:t>
      </w:r>
      <w:r w:rsidRPr="00FF4FEC">
        <w:rPr>
          <w:sz w:val="24"/>
          <w:szCs w:val="24"/>
        </w:rPr>
        <w:t>ь</w:t>
      </w:r>
      <w:r w:rsidRPr="00FF4FEC">
        <w:rPr>
          <w:sz w:val="24"/>
          <w:szCs w:val="24"/>
        </w:rPr>
        <w:t>ным программам.</w:t>
      </w:r>
    </w:p>
    <w:p w:rsidR="006578D1" w:rsidRPr="00FF4FEC" w:rsidRDefault="001F4E6B" w:rsidP="0047122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="006578D1" w:rsidRPr="00FF4FEC">
        <w:rPr>
          <w:sz w:val="24"/>
          <w:szCs w:val="24"/>
        </w:rPr>
        <w:t>. К к</w:t>
      </w:r>
      <w:r w:rsidR="00D501F2" w:rsidRPr="00FF4FEC">
        <w:rPr>
          <w:sz w:val="24"/>
          <w:szCs w:val="24"/>
        </w:rPr>
        <w:t>омпетенции Учреждения относятся вопросы, установленные законодател</w:t>
      </w:r>
      <w:r w:rsidR="00D501F2" w:rsidRPr="00FF4FEC">
        <w:rPr>
          <w:sz w:val="24"/>
          <w:szCs w:val="24"/>
        </w:rPr>
        <w:t>ь</w:t>
      </w:r>
      <w:r w:rsidR="00D501F2" w:rsidRPr="00FF4FEC">
        <w:rPr>
          <w:sz w:val="24"/>
          <w:szCs w:val="24"/>
        </w:rPr>
        <w:t>ством Российской Федерации в области образования.</w:t>
      </w:r>
    </w:p>
    <w:p w:rsidR="00E44143" w:rsidRDefault="001F4E6B" w:rsidP="0047122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="006578D1" w:rsidRPr="00FF4FEC">
        <w:rPr>
          <w:sz w:val="24"/>
          <w:szCs w:val="24"/>
        </w:rPr>
        <w:t xml:space="preserve">. Учреждение вправе вести консультационную, просветительскую деятельность, деятельность в сфере охраны здоровья граждан и иную не противоречащую целям </w:t>
      </w:r>
      <w:r w:rsidR="006578D1" w:rsidRPr="007334AA">
        <w:rPr>
          <w:sz w:val="24"/>
          <w:szCs w:val="24"/>
        </w:rPr>
        <w:t>созд</w:t>
      </w:r>
      <w:r w:rsidR="006578D1" w:rsidRPr="007334AA">
        <w:rPr>
          <w:sz w:val="24"/>
          <w:szCs w:val="24"/>
        </w:rPr>
        <w:t>а</w:t>
      </w:r>
      <w:r w:rsidR="006578D1" w:rsidRPr="007334AA">
        <w:rPr>
          <w:sz w:val="24"/>
          <w:szCs w:val="24"/>
        </w:rPr>
        <w:t>ния деятельность.</w:t>
      </w:r>
    </w:p>
    <w:p w:rsidR="006578D1" w:rsidRPr="00451E7F" w:rsidRDefault="001F4E6B" w:rsidP="00471226">
      <w:pPr>
        <w:spacing w:line="276" w:lineRule="auto"/>
        <w:ind w:firstLine="709"/>
        <w:jc w:val="both"/>
        <w:rPr>
          <w:sz w:val="24"/>
          <w:szCs w:val="24"/>
        </w:rPr>
      </w:pPr>
      <w:r w:rsidRPr="00451E7F">
        <w:rPr>
          <w:sz w:val="24"/>
          <w:szCs w:val="24"/>
        </w:rPr>
        <w:t>2.10</w:t>
      </w:r>
      <w:r w:rsidR="006578D1" w:rsidRPr="00451E7F">
        <w:rPr>
          <w:sz w:val="24"/>
          <w:szCs w:val="24"/>
        </w:rPr>
        <w:t>. Учреждение вправе осуществлять приносящую доход деятельность, в том числе по направлениям и вопросам, отнесенным к его компетенции, в соответствии с з</w:t>
      </w:r>
      <w:r w:rsidR="006578D1" w:rsidRPr="00451E7F">
        <w:rPr>
          <w:sz w:val="24"/>
          <w:szCs w:val="24"/>
        </w:rPr>
        <w:t>а</w:t>
      </w:r>
      <w:r w:rsidR="006578D1" w:rsidRPr="00451E7F">
        <w:rPr>
          <w:sz w:val="24"/>
          <w:szCs w:val="24"/>
        </w:rPr>
        <w:t xml:space="preserve">конодательством Российской Федерации и настоящим </w:t>
      </w:r>
      <w:r w:rsidR="007F5DE3">
        <w:rPr>
          <w:sz w:val="24"/>
          <w:szCs w:val="24"/>
        </w:rPr>
        <w:t>У</w:t>
      </w:r>
      <w:r w:rsidR="006578D1" w:rsidRPr="00451E7F">
        <w:rPr>
          <w:sz w:val="24"/>
          <w:szCs w:val="24"/>
        </w:rPr>
        <w:t>ставом. Доход</w:t>
      </w:r>
      <w:r w:rsidR="00451E7F" w:rsidRPr="00451E7F">
        <w:rPr>
          <w:sz w:val="24"/>
          <w:szCs w:val="24"/>
        </w:rPr>
        <w:t>ы</w:t>
      </w:r>
      <w:r w:rsidR="006578D1" w:rsidRPr="00451E7F">
        <w:rPr>
          <w:sz w:val="24"/>
          <w:szCs w:val="24"/>
        </w:rPr>
        <w:t xml:space="preserve"> от указанной д</w:t>
      </w:r>
      <w:r w:rsidR="006578D1" w:rsidRPr="00451E7F">
        <w:rPr>
          <w:sz w:val="24"/>
          <w:szCs w:val="24"/>
        </w:rPr>
        <w:t>е</w:t>
      </w:r>
      <w:r w:rsidR="006578D1" w:rsidRPr="00451E7F">
        <w:rPr>
          <w:sz w:val="24"/>
          <w:szCs w:val="24"/>
        </w:rPr>
        <w:t>ятельности</w:t>
      </w:r>
      <w:r w:rsidR="00451E7F" w:rsidRPr="00451E7F">
        <w:rPr>
          <w:sz w:val="24"/>
          <w:szCs w:val="24"/>
        </w:rPr>
        <w:t xml:space="preserve"> поступают в соответствующий бюджет бюджетной системы Российской Ф</w:t>
      </w:r>
      <w:r w:rsidR="00451E7F" w:rsidRPr="00451E7F">
        <w:rPr>
          <w:sz w:val="24"/>
          <w:szCs w:val="24"/>
        </w:rPr>
        <w:t>е</w:t>
      </w:r>
      <w:r w:rsidR="00451E7F" w:rsidRPr="00451E7F">
        <w:rPr>
          <w:sz w:val="24"/>
          <w:szCs w:val="24"/>
        </w:rPr>
        <w:t xml:space="preserve">дерации. </w:t>
      </w:r>
    </w:p>
    <w:p w:rsidR="006578D1" w:rsidRPr="00FF4FEC" w:rsidRDefault="00451E7F" w:rsidP="0047122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r w:rsidR="006578D1" w:rsidRPr="00FF4FEC">
        <w:rPr>
          <w:sz w:val="24"/>
          <w:szCs w:val="24"/>
        </w:rPr>
        <w:t>Право Учреждения осуществлять деятельность, на занятие которой необх</w:t>
      </w:r>
      <w:r w:rsidR="006578D1" w:rsidRPr="00FF4FEC">
        <w:rPr>
          <w:sz w:val="24"/>
          <w:szCs w:val="24"/>
        </w:rPr>
        <w:t>о</w:t>
      </w:r>
      <w:r w:rsidR="006578D1" w:rsidRPr="00FF4FEC">
        <w:rPr>
          <w:sz w:val="24"/>
          <w:szCs w:val="24"/>
        </w:rPr>
        <w:t>димо получение лицензии, возникает с момента получения такой лицензии или в указа</w:t>
      </w:r>
      <w:r w:rsidR="006578D1" w:rsidRPr="00FF4FEC">
        <w:rPr>
          <w:sz w:val="24"/>
          <w:szCs w:val="24"/>
        </w:rPr>
        <w:t>н</w:t>
      </w:r>
      <w:r w:rsidR="006578D1" w:rsidRPr="00FF4FEC">
        <w:rPr>
          <w:sz w:val="24"/>
          <w:szCs w:val="24"/>
        </w:rPr>
        <w:t>ный в ней срок и прекращается по истечении срока ее действия, если иное не установлено законом или иными правовыми актами.</w:t>
      </w:r>
    </w:p>
    <w:p w:rsidR="006578D1" w:rsidRPr="00FF4FEC" w:rsidRDefault="00451E7F" w:rsidP="0047122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2.12</w:t>
      </w:r>
      <w:r w:rsidR="006578D1" w:rsidRPr="00FF4FEC">
        <w:rPr>
          <w:sz w:val="24"/>
          <w:szCs w:val="24"/>
        </w:rPr>
        <w:t>. Учреждение обязано осуществлять деятельность в соответствии с законод</w:t>
      </w:r>
      <w:r w:rsidR="006578D1" w:rsidRPr="00FF4FEC">
        <w:rPr>
          <w:sz w:val="24"/>
          <w:szCs w:val="24"/>
        </w:rPr>
        <w:t>а</w:t>
      </w:r>
      <w:r w:rsidR="006578D1" w:rsidRPr="00FF4FEC">
        <w:rPr>
          <w:sz w:val="24"/>
          <w:szCs w:val="24"/>
        </w:rPr>
        <w:t>тельством об образовании, в том числе:</w:t>
      </w:r>
    </w:p>
    <w:p w:rsidR="006578D1" w:rsidRPr="00777718" w:rsidRDefault="006578D1" w:rsidP="00777718">
      <w:pPr>
        <w:widowControl w:val="0"/>
        <w:numPr>
          <w:ilvl w:val="0"/>
          <w:numId w:val="28"/>
        </w:numPr>
        <w:shd w:val="clear" w:color="auto" w:fill="FFFFFF"/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right="6" w:firstLine="709"/>
        <w:jc w:val="both"/>
        <w:rPr>
          <w:color w:val="000000"/>
          <w:spacing w:val="-1"/>
          <w:sz w:val="24"/>
          <w:szCs w:val="24"/>
        </w:rPr>
      </w:pPr>
      <w:r w:rsidRPr="00777718">
        <w:rPr>
          <w:color w:val="000000"/>
          <w:spacing w:val="-1"/>
          <w:sz w:val="24"/>
          <w:szCs w:val="24"/>
        </w:rPr>
        <w:t>обеспечивать реализацию в полном объеме образовательных программ, соо</w:t>
      </w:r>
      <w:r w:rsidRPr="00777718">
        <w:rPr>
          <w:color w:val="000000"/>
          <w:spacing w:val="-1"/>
          <w:sz w:val="24"/>
          <w:szCs w:val="24"/>
        </w:rPr>
        <w:t>т</w:t>
      </w:r>
      <w:r w:rsidRPr="00777718">
        <w:rPr>
          <w:color w:val="000000"/>
          <w:spacing w:val="-1"/>
          <w:sz w:val="24"/>
          <w:szCs w:val="24"/>
        </w:rPr>
        <w:t xml:space="preserve">ветствие качества подготовки </w:t>
      </w:r>
      <w:r w:rsidR="005B6BE7" w:rsidRPr="00777718">
        <w:rPr>
          <w:color w:val="000000"/>
          <w:spacing w:val="-1"/>
          <w:sz w:val="24"/>
          <w:szCs w:val="24"/>
        </w:rPr>
        <w:t>об</w:t>
      </w:r>
      <w:r w:rsidRPr="00777718">
        <w:rPr>
          <w:color w:val="000000"/>
          <w:spacing w:val="-1"/>
          <w:sz w:val="24"/>
          <w:szCs w:val="24"/>
        </w:rPr>
        <w:t>уча</w:t>
      </w:r>
      <w:r w:rsidR="005B6BE7" w:rsidRPr="00777718">
        <w:rPr>
          <w:color w:val="000000"/>
          <w:spacing w:val="-1"/>
          <w:sz w:val="24"/>
          <w:szCs w:val="24"/>
        </w:rPr>
        <w:t>ю</w:t>
      </w:r>
      <w:r w:rsidRPr="00777718">
        <w:rPr>
          <w:color w:val="000000"/>
          <w:spacing w:val="-1"/>
          <w:sz w:val="24"/>
          <w:szCs w:val="24"/>
        </w:rPr>
        <w:t>щихся установленным требованиям, адекватность применяемых форм, средств, методов обучения и воспитания возрастным, психофизич</w:t>
      </w:r>
      <w:r w:rsidRPr="00777718">
        <w:rPr>
          <w:color w:val="000000"/>
          <w:spacing w:val="-1"/>
          <w:sz w:val="24"/>
          <w:szCs w:val="24"/>
        </w:rPr>
        <w:t>е</w:t>
      </w:r>
      <w:r w:rsidRPr="00777718">
        <w:rPr>
          <w:color w:val="000000"/>
          <w:spacing w:val="-1"/>
          <w:sz w:val="24"/>
          <w:szCs w:val="24"/>
        </w:rPr>
        <w:t xml:space="preserve">ским особенностям, склонностям, способностям, интересам и потребностям </w:t>
      </w:r>
      <w:r w:rsidR="00EA4155" w:rsidRPr="00777718">
        <w:rPr>
          <w:color w:val="000000"/>
          <w:spacing w:val="-1"/>
          <w:sz w:val="24"/>
          <w:szCs w:val="24"/>
        </w:rPr>
        <w:t>об</w:t>
      </w:r>
      <w:r w:rsidRPr="00777718">
        <w:rPr>
          <w:color w:val="000000"/>
          <w:spacing w:val="-1"/>
          <w:sz w:val="24"/>
          <w:szCs w:val="24"/>
        </w:rPr>
        <w:t>уча</w:t>
      </w:r>
      <w:r w:rsidR="00EA4155" w:rsidRPr="00777718">
        <w:rPr>
          <w:color w:val="000000"/>
          <w:spacing w:val="-1"/>
          <w:sz w:val="24"/>
          <w:szCs w:val="24"/>
        </w:rPr>
        <w:t>ю</w:t>
      </w:r>
      <w:r w:rsidRPr="00777718">
        <w:rPr>
          <w:color w:val="000000"/>
          <w:spacing w:val="-1"/>
          <w:sz w:val="24"/>
          <w:szCs w:val="24"/>
        </w:rPr>
        <w:t>щихся;</w:t>
      </w:r>
    </w:p>
    <w:p w:rsidR="006578D1" w:rsidRPr="00777718" w:rsidRDefault="006578D1" w:rsidP="00777718">
      <w:pPr>
        <w:widowControl w:val="0"/>
        <w:numPr>
          <w:ilvl w:val="0"/>
          <w:numId w:val="28"/>
        </w:numPr>
        <w:shd w:val="clear" w:color="auto" w:fill="FFFFFF"/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right="6" w:firstLine="709"/>
        <w:jc w:val="both"/>
        <w:rPr>
          <w:color w:val="000000"/>
          <w:spacing w:val="-1"/>
          <w:sz w:val="24"/>
          <w:szCs w:val="24"/>
        </w:rPr>
      </w:pPr>
      <w:r w:rsidRPr="00777718">
        <w:rPr>
          <w:color w:val="000000"/>
          <w:spacing w:val="-1"/>
          <w:sz w:val="24"/>
          <w:szCs w:val="24"/>
        </w:rPr>
        <w:t>создавать безопасные условия обучения и воспитания;</w:t>
      </w:r>
    </w:p>
    <w:p w:rsidR="006578D1" w:rsidRPr="00777718" w:rsidRDefault="006578D1" w:rsidP="00777718">
      <w:pPr>
        <w:widowControl w:val="0"/>
        <w:numPr>
          <w:ilvl w:val="0"/>
          <w:numId w:val="28"/>
        </w:numPr>
        <w:shd w:val="clear" w:color="auto" w:fill="FFFFFF"/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right="6" w:firstLine="709"/>
        <w:jc w:val="both"/>
        <w:rPr>
          <w:color w:val="000000"/>
          <w:spacing w:val="-1"/>
          <w:sz w:val="24"/>
          <w:szCs w:val="24"/>
        </w:rPr>
      </w:pPr>
      <w:r w:rsidRPr="00777718">
        <w:rPr>
          <w:color w:val="000000"/>
          <w:spacing w:val="-1"/>
          <w:sz w:val="24"/>
          <w:szCs w:val="24"/>
        </w:rPr>
        <w:t xml:space="preserve">соблюдать права и свободы </w:t>
      </w:r>
      <w:r w:rsidR="005B6BE7" w:rsidRPr="00777718">
        <w:rPr>
          <w:color w:val="000000"/>
          <w:spacing w:val="-1"/>
          <w:sz w:val="24"/>
          <w:szCs w:val="24"/>
        </w:rPr>
        <w:t>об</w:t>
      </w:r>
      <w:r w:rsidRPr="00777718">
        <w:rPr>
          <w:color w:val="000000"/>
          <w:spacing w:val="-1"/>
          <w:sz w:val="24"/>
          <w:szCs w:val="24"/>
        </w:rPr>
        <w:t>уча</w:t>
      </w:r>
      <w:r w:rsidR="005B6BE7" w:rsidRPr="00777718">
        <w:rPr>
          <w:color w:val="000000"/>
          <w:spacing w:val="-1"/>
          <w:sz w:val="24"/>
          <w:szCs w:val="24"/>
        </w:rPr>
        <w:t>ю</w:t>
      </w:r>
      <w:r w:rsidRPr="00777718">
        <w:rPr>
          <w:color w:val="000000"/>
          <w:spacing w:val="-1"/>
          <w:sz w:val="24"/>
          <w:szCs w:val="24"/>
        </w:rPr>
        <w:t>щихся и их родителей (законных предст</w:t>
      </w:r>
      <w:r w:rsidRPr="00777718">
        <w:rPr>
          <w:color w:val="000000"/>
          <w:spacing w:val="-1"/>
          <w:sz w:val="24"/>
          <w:szCs w:val="24"/>
        </w:rPr>
        <w:t>а</w:t>
      </w:r>
      <w:r w:rsidRPr="00777718">
        <w:rPr>
          <w:color w:val="000000"/>
          <w:spacing w:val="-1"/>
          <w:sz w:val="24"/>
          <w:szCs w:val="24"/>
        </w:rPr>
        <w:lastRenderedPageBreak/>
        <w:t>вителей), а также работников Учреждения.</w:t>
      </w:r>
    </w:p>
    <w:p w:rsidR="006578D1" w:rsidRPr="00FF4FEC" w:rsidRDefault="00451E7F" w:rsidP="00FF4FE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6578D1" w:rsidRPr="00FF4FEC">
        <w:rPr>
          <w:sz w:val="24"/>
          <w:szCs w:val="24"/>
        </w:rPr>
        <w:t>. Учреждение реализует установленные полномочия, руководствуясь неп</w:t>
      </w:r>
      <w:r w:rsidR="006578D1" w:rsidRPr="00FF4FEC">
        <w:rPr>
          <w:sz w:val="24"/>
          <w:szCs w:val="24"/>
        </w:rPr>
        <w:t>о</w:t>
      </w:r>
      <w:r w:rsidR="006578D1" w:rsidRPr="00FF4FEC">
        <w:rPr>
          <w:sz w:val="24"/>
          <w:szCs w:val="24"/>
        </w:rPr>
        <w:t>средственно положениями законодательства об образовании, настоящим Уставом и л</w:t>
      </w:r>
      <w:r w:rsidR="006578D1" w:rsidRPr="00FF4FEC">
        <w:rPr>
          <w:sz w:val="24"/>
          <w:szCs w:val="24"/>
        </w:rPr>
        <w:t>о</w:t>
      </w:r>
      <w:r w:rsidR="006578D1" w:rsidRPr="00FF4FEC">
        <w:rPr>
          <w:sz w:val="24"/>
          <w:szCs w:val="24"/>
        </w:rPr>
        <w:t>кальными нормативными актами, принимаемыми в соответствии с настоящим Уставом.</w:t>
      </w:r>
    </w:p>
    <w:p w:rsidR="006578D1" w:rsidRPr="00FF4FEC" w:rsidRDefault="006578D1" w:rsidP="00FF4FEC">
      <w:pPr>
        <w:spacing w:line="276" w:lineRule="auto"/>
        <w:jc w:val="both"/>
        <w:rPr>
          <w:sz w:val="24"/>
          <w:szCs w:val="24"/>
        </w:rPr>
      </w:pPr>
    </w:p>
    <w:bookmarkEnd w:id="1"/>
    <w:p w:rsidR="0009072D" w:rsidRPr="00E44143" w:rsidRDefault="00E44143" w:rsidP="00E44143">
      <w:pPr>
        <w:numPr>
          <w:ilvl w:val="0"/>
          <w:numId w:val="17"/>
        </w:numPr>
        <w:shd w:val="clear" w:color="auto" w:fill="FFFFFF"/>
        <w:tabs>
          <w:tab w:val="left" w:pos="283"/>
        </w:tabs>
        <w:spacing w:line="276" w:lineRule="auto"/>
        <w:ind w:left="0" w:firstLine="0"/>
        <w:jc w:val="center"/>
        <w:rPr>
          <w:b/>
          <w:bCs/>
          <w:spacing w:val="-2"/>
          <w:sz w:val="24"/>
          <w:szCs w:val="24"/>
        </w:rPr>
      </w:pPr>
      <w:r w:rsidRPr="005B5A63">
        <w:rPr>
          <w:b/>
          <w:bCs/>
          <w:spacing w:val="-2"/>
          <w:sz w:val="24"/>
          <w:szCs w:val="24"/>
        </w:rPr>
        <w:t>ОРГАНИЗАЦИЯ И ОСУЩЕСТВЛЕНИЕ ОБРАЗОВАТЕЛЬНОЙ ДЕЯТЕЛЬНОСТИ</w:t>
      </w:r>
    </w:p>
    <w:p w:rsidR="006578D1" w:rsidRDefault="00471226" w:rsidP="00471226">
      <w:pPr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6578D1" w:rsidRPr="00FF4FEC">
        <w:rPr>
          <w:sz w:val="24"/>
          <w:szCs w:val="24"/>
        </w:rPr>
        <w:t>Образовательная деятельность в Учреждении осуществляется на государстве</w:t>
      </w:r>
      <w:r w:rsidR="006578D1" w:rsidRPr="00FF4FEC">
        <w:rPr>
          <w:sz w:val="24"/>
          <w:szCs w:val="24"/>
        </w:rPr>
        <w:t>н</w:t>
      </w:r>
      <w:r w:rsidR="006578D1" w:rsidRPr="00FF4FEC">
        <w:rPr>
          <w:sz w:val="24"/>
          <w:szCs w:val="24"/>
        </w:rPr>
        <w:t>ном языке Российской Федерации - русском языке.</w:t>
      </w:r>
    </w:p>
    <w:p w:rsidR="00B8137C" w:rsidRDefault="007F1121" w:rsidP="00B813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F04">
        <w:rPr>
          <w:rFonts w:ascii="Times New Roman" w:hAnsi="Times New Roman" w:cs="Times New Roman"/>
          <w:sz w:val="24"/>
          <w:szCs w:val="24"/>
        </w:rPr>
        <w:t>3.</w:t>
      </w:r>
      <w:r w:rsidRPr="005B5A63">
        <w:rPr>
          <w:rFonts w:ascii="Times New Roman" w:hAnsi="Times New Roman" w:cs="Times New Roman"/>
          <w:sz w:val="24"/>
          <w:szCs w:val="24"/>
        </w:rPr>
        <w:t>2. Обучение в Учреждении с учетом потребно</w:t>
      </w:r>
      <w:r w:rsidR="00B8137C">
        <w:rPr>
          <w:rFonts w:ascii="Times New Roman" w:hAnsi="Times New Roman" w:cs="Times New Roman"/>
          <w:sz w:val="24"/>
          <w:szCs w:val="24"/>
        </w:rPr>
        <w:t xml:space="preserve">стей, возможностей личности </w:t>
      </w:r>
      <w:r w:rsidR="00E44143">
        <w:rPr>
          <w:rFonts w:ascii="Times New Roman" w:hAnsi="Times New Roman" w:cs="Times New Roman"/>
          <w:sz w:val="24"/>
          <w:szCs w:val="24"/>
        </w:rPr>
        <w:t>ос</w:t>
      </w:r>
      <w:r w:rsidR="00E44143">
        <w:rPr>
          <w:rFonts w:ascii="Times New Roman" w:hAnsi="Times New Roman" w:cs="Times New Roman"/>
          <w:sz w:val="24"/>
          <w:szCs w:val="24"/>
        </w:rPr>
        <w:t>у</w:t>
      </w:r>
      <w:r w:rsidR="00E44143">
        <w:rPr>
          <w:rFonts w:ascii="Times New Roman" w:hAnsi="Times New Roman" w:cs="Times New Roman"/>
          <w:sz w:val="24"/>
          <w:szCs w:val="24"/>
        </w:rPr>
        <w:t xml:space="preserve">ществляется в очной </w:t>
      </w:r>
      <w:r w:rsidRPr="005B5A63">
        <w:rPr>
          <w:rFonts w:ascii="Times New Roman" w:hAnsi="Times New Roman" w:cs="Times New Roman"/>
          <w:sz w:val="24"/>
          <w:szCs w:val="24"/>
        </w:rPr>
        <w:t>форме, очно-заочной или заочной форме</w:t>
      </w:r>
      <w:r w:rsidR="00B8137C">
        <w:rPr>
          <w:rFonts w:ascii="Times New Roman" w:hAnsi="Times New Roman" w:cs="Times New Roman"/>
          <w:sz w:val="24"/>
          <w:szCs w:val="24"/>
        </w:rPr>
        <w:t>.</w:t>
      </w:r>
    </w:p>
    <w:p w:rsidR="00B8137C" w:rsidRPr="00B8137C" w:rsidRDefault="00267BDF" w:rsidP="00B813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37C">
        <w:rPr>
          <w:rFonts w:ascii="Times New Roman" w:hAnsi="Times New Roman" w:cs="Times New Roman"/>
          <w:sz w:val="24"/>
          <w:szCs w:val="24"/>
        </w:rPr>
        <w:t>Обучение в</w:t>
      </w:r>
      <w:r w:rsidR="00E44143">
        <w:rPr>
          <w:rFonts w:ascii="Times New Roman" w:hAnsi="Times New Roman" w:cs="Times New Roman"/>
          <w:sz w:val="24"/>
          <w:szCs w:val="24"/>
        </w:rPr>
        <w:t xml:space="preserve"> форме семейного образования и </w:t>
      </w:r>
      <w:r w:rsidR="00E44143" w:rsidRPr="00B8137C">
        <w:rPr>
          <w:rFonts w:ascii="Times New Roman" w:hAnsi="Times New Roman" w:cs="Times New Roman"/>
          <w:sz w:val="24"/>
          <w:szCs w:val="24"/>
        </w:rPr>
        <w:t>самообразования осуществляется</w:t>
      </w:r>
      <w:r w:rsidRPr="00B8137C">
        <w:rPr>
          <w:rFonts w:ascii="Times New Roman" w:hAnsi="Times New Roman" w:cs="Times New Roman"/>
          <w:sz w:val="24"/>
          <w:szCs w:val="24"/>
        </w:rPr>
        <w:t xml:space="preserve"> с пр</w:t>
      </w:r>
      <w:r w:rsidRPr="00B8137C">
        <w:rPr>
          <w:rFonts w:ascii="Times New Roman" w:hAnsi="Times New Roman" w:cs="Times New Roman"/>
          <w:sz w:val="24"/>
          <w:szCs w:val="24"/>
        </w:rPr>
        <w:t>а</w:t>
      </w:r>
      <w:r w:rsidRPr="00B8137C">
        <w:rPr>
          <w:rFonts w:ascii="Times New Roman" w:hAnsi="Times New Roman" w:cs="Times New Roman"/>
          <w:sz w:val="24"/>
          <w:szCs w:val="24"/>
        </w:rPr>
        <w:t xml:space="preserve">вом последующего прохождения </w:t>
      </w:r>
      <w:r w:rsidR="00E44143" w:rsidRPr="00B8137C">
        <w:rPr>
          <w:rFonts w:ascii="Times New Roman" w:hAnsi="Times New Roman" w:cs="Times New Roman"/>
          <w:sz w:val="24"/>
          <w:szCs w:val="24"/>
        </w:rPr>
        <w:t>промежуточной и</w:t>
      </w:r>
      <w:r w:rsidRPr="00B8137C">
        <w:rPr>
          <w:rFonts w:ascii="Times New Roman" w:hAnsi="Times New Roman" w:cs="Times New Roman"/>
          <w:sz w:val="24"/>
          <w:szCs w:val="24"/>
        </w:rPr>
        <w:t xml:space="preserve"> государственной итоговой </w:t>
      </w:r>
      <w:r w:rsidR="00E44143" w:rsidRPr="00B8137C">
        <w:rPr>
          <w:rFonts w:ascii="Times New Roman" w:hAnsi="Times New Roman" w:cs="Times New Roman"/>
          <w:sz w:val="24"/>
          <w:szCs w:val="24"/>
        </w:rPr>
        <w:t>аттестации в</w:t>
      </w:r>
      <w:r w:rsidRPr="00B8137C">
        <w:rPr>
          <w:rFonts w:ascii="Times New Roman" w:hAnsi="Times New Roman" w:cs="Times New Roman"/>
          <w:sz w:val="24"/>
          <w:szCs w:val="24"/>
        </w:rPr>
        <w:t xml:space="preserve"> Учреждении.</w:t>
      </w:r>
    </w:p>
    <w:p w:rsidR="00267BDF" w:rsidRPr="005B5A63" w:rsidRDefault="00267BDF" w:rsidP="00B8137C">
      <w:pPr>
        <w:spacing w:line="276" w:lineRule="auto"/>
        <w:ind w:left="142" w:firstLine="425"/>
        <w:jc w:val="both"/>
        <w:rPr>
          <w:sz w:val="24"/>
          <w:szCs w:val="24"/>
        </w:rPr>
      </w:pPr>
      <w:r w:rsidRPr="005B5A63">
        <w:rPr>
          <w:sz w:val="24"/>
          <w:szCs w:val="24"/>
        </w:rPr>
        <w:t>Допускается</w:t>
      </w:r>
      <w:r w:rsidR="00EA4155">
        <w:rPr>
          <w:sz w:val="24"/>
          <w:szCs w:val="24"/>
        </w:rPr>
        <w:t xml:space="preserve"> </w:t>
      </w:r>
      <w:r w:rsidRPr="005B5A63">
        <w:rPr>
          <w:sz w:val="24"/>
          <w:szCs w:val="24"/>
        </w:rPr>
        <w:t>сочетание различных форм получения образования и форм обучения.</w:t>
      </w:r>
    </w:p>
    <w:p w:rsidR="006578D1" w:rsidRPr="00267BDF" w:rsidRDefault="007F1121" w:rsidP="00B8137C">
      <w:pPr>
        <w:spacing w:line="276" w:lineRule="auto"/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="00471226">
        <w:rPr>
          <w:sz w:val="24"/>
          <w:szCs w:val="24"/>
        </w:rPr>
        <w:t xml:space="preserve"> </w:t>
      </w:r>
      <w:proofErr w:type="gramStart"/>
      <w:r w:rsidR="006578D1" w:rsidRPr="00267BDF">
        <w:rPr>
          <w:sz w:val="24"/>
          <w:szCs w:val="24"/>
        </w:rPr>
        <w:t>Обучение</w:t>
      </w:r>
      <w:proofErr w:type="gramEnd"/>
      <w:r w:rsidR="006578D1" w:rsidRPr="00267BDF">
        <w:rPr>
          <w:sz w:val="24"/>
          <w:szCs w:val="24"/>
        </w:rPr>
        <w:t xml:space="preserve"> по индивидуальному учебному плану, в том числе ускоренное обуч</w:t>
      </w:r>
      <w:r w:rsidR="006578D1" w:rsidRPr="00267BDF">
        <w:rPr>
          <w:sz w:val="24"/>
          <w:szCs w:val="24"/>
        </w:rPr>
        <w:t>е</w:t>
      </w:r>
      <w:r w:rsidR="006578D1" w:rsidRPr="00267BDF">
        <w:rPr>
          <w:sz w:val="24"/>
          <w:szCs w:val="24"/>
        </w:rPr>
        <w:t>ние, в пределах осваиваемых образовательных программ осуществляется в порядке, установленном локальными нормативными актами Учреждения.</w:t>
      </w:r>
    </w:p>
    <w:p w:rsidR="006578D1" w:rsidRDefault="006578D1" w:rsidP="00FF4FEC">
      <w:pPr>
        <w:spacing w:line="276" w:lineRule="auto"/>
        <w:ind w:firstLine="567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При прохождении обучения в соответствии с индивидуальным учебным планом продолжительность обучения может быть изменена Учреждением с учетом особенностей и образовательных потребностей конкретного обучающегося.</w:t>
      </w:r>
    </w:p>
    <w:p w:rsidR="006578D1" w:rsidRPr="00FF4FEC" w:rsidRDefault="009635F1" w:rsidP="007334AA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471226">
        <w:rPr>
          <w:sz w:val="24"/>
          <w:szCs w:val="24"/>
        </w:rPr>
        <w:t xml:space="preserve">. </w:t>
      </w:r>
      <w:r w:rsidR="006578D1" w:rsidRPr="00FF4FEC">
        <w:rPr>
          <w:sz w:val="24"/>
          <w:szCs w:val="24"/>
        </w:rPr>
        <w:t>Содержание образовательной деятельности Учреждения определяется образов</w:t>
      </w:r>
      <w:r w:rsidR="006578D1" w:rsidRPr="00FF4FEC">
        <w:rPr>
          <w:sz w:val="24"/>
          <w:szCs w:val="24"/>
        </w:rPr>
        <w:t>а</w:t>
      </w:r>
      <w:r w:rsidR="006578D1" w:rsidRPr="00FF4FEC">
        <w:rPr>
          <w:sz w:val="24"/>
          <w:szCs w:val="24"/>
        </w:rPr>
        <w:t>тельной программой, разрабатываемой, принимаемой и реализуемой Учреждением сам</w:t>
      </w:r>
      <w:r w:rsidR="006578D1" w:rsidRPr="00FF4FEC">
        <w:rPr>
          <w:sz w:val="24"/>
          <w:szCs w:val="24"/>
        </w:rPr>
        <w:t>о</w:t>
      </w:r>
      <w:r w:rsidR="006578D1" w:rsidRPr="00FF4FEC">
        <w:rPr>
          <w:sz w:val="24"/>
          <w:szCs w:val="24"/>
        </w:rPr>
        <w:t>стоятельно с учетом примерн</w:t>
      </w:r>
      <w:r w:rsidR="00D501F2" w:rsidRPr="00FF4FEC">
        <w:rPr>
          <w:sz w:val="24"/>
          <w:szCs w:val="24"/>
        </w:rPr>
        <w:t>ых</w:t>
      </w:r>
      <w:r w:rsidR="006578D1" w:rsidRPr="00FF4FEC">
        <w:rPr>
          <w:sz w:val="24"/>
          <w:szCs w:val="24"/>
        </w:rPr>
        <w:t xml:space="preserve"> основн</w:t>
      </w:r>
      <w:r w:rsidR="00D501F2" w:rsidRPr="00FF4FEC">
        <w:rPr>
          <w:sz w:val="24"/>
          <w:szCs w:val="24"/>
        </w:rPr>
        <w:t>ых</w:t>
      </w:r>
      <w:r w:rsidR="006578D1" w:rsidRPr="00FF4FEC">
        <w:rPr>
          <w:sz w:val="24"/>
          <w:szCs w:val="24"/>
        </w:rPr>
        <w:t xml:space="preserve"> образовательн</w:t>
      </w:r>
      <w:r w:rsidR="00D501F2" w:rsidRPr="00FF4FEC">
        <w:rPr>
          <w:sz w:val="24"/>
          <w:szCs w:val="24"/>
        </w:rPr>
        <w:t>ых программ</w:t>
      </w:r>
      <w:r w:rsidR="006578D1" w:rsidRPr="00FF4FEC">
        <w:rPr>
          <w:sz w:val="24"/>
          <w:szCs w:val="24"/>
        </w:rPr>
        <w:t xml:space="preserve"> и на основе фед</w:t>
      </w:r>
      <w:r w:rsidR="006578D1" w:rsidRPr="00FF4FEC">
        <w:rPr>
          <w:sz w:val="24"/>
          <w:szCs w:val="24"/>
        </w:rPr>
        <w:t>е</w:t>
      </w:r>
      <w:r w:rsidR="006578D1" w:rsidRPr="00FF4FEC">
        <w:rPr>
          <w:sz w:val="24"/>
          <w:szCs w:val="24"/>
        </w:rPr>
        <w:t>ральных государственных образовательных стандартов.</w:t>
      </w:r>
    </w:p>
    <w:p w:rsidR="006578D1" w:rsidRPr="00D6255F" w:rsidRDefault="006578D1" w:rsidP="00FF4FEC">
      <w:pPr>
        <w:spacing w:line="276" w:lineRule="auto"/>
        <w:ind w:firstLine="567"/>
        <w:jc w:val="both"/>
        <w:rPr>
          <w:sz w:val="24"/>
          <w:szCs w:val="24"/>
        </w:rPr>
      </w:pPr>
      <w:r w:rsidRPr="00D6255F">
        <w:rPr>
          <w:sz w:val="24"/>
          <w:szCs w:val="24"/>
        </w:rPr>
        <w:t>Организация образовательной деятельности по образовательной программе средн</w:t>
      </w:r>
      <w:r w:rsidRPr="00D6255F">
        <w:rPr>
          <w:sz w:val="24"/>
          <w:szCs w:val="24"/>
        </w:rPr>
        <w:t>е</w:t>
      </w:r>
      <w:r w:rsidRPr="00D6255F">
        <w:rPr>
          <w:sz w:val="24"/>
          <w:szCs w:val="24"/>
        </w:rPr>
        <w:t xml:space="preserve">го общего образования может быть основана на дифференциации содержания с учетом образовательных потребностей и интересов </w:t>
      </w:r>
      <w:r w:rsidR="00EA4155">
        <w:rPr>
          <w:sz w:val="24"/>
          <w:szCs w:val="24"/>
        </w:rPr>
        <w:t>об</w:t>
      </w:r>
      <w:r w:rsidRPr="00D6255F">
        <w:rPr>
          <w:sz w:val="24"/>
          <w:szCs w:val="24"/>
        </w:rPr>
        <w:t>уча</w:t>
      </w:r>
      <w:r w:rsidR="00EA4155">
        <w:rPr>
          <w:sz w:val="24"/>
          <w:szCs w:val="24"/>
        </w:rPr>
        <w:t>ю</w:t>
      </w:r>
      <w:r w:rsidRPr="00D6255F">
        <w:rPr>
          <w:sz w:val="24"/>
          <w:szCs w:val="24"/>
        </w:rPr>
        <w:t>щихся, обеспечивающих углубленное изучение отдельных учебных предметов, предметных областей соответствующей образ</w:t>
      </w:r>
      <w:r w:rsidRPr="00D6255F">
        <w:rPr>
          <w:sz w:val="24"/>
          <w:szCs w:val="24"/>
        </w:rPr>
        <w:t>о</w:t>
      </w:r>
      <w:r w:rsidRPr="00D6255F">
        <w:rPr>
          <w:sz w:val="24"/>
          <w:szCs w:val="24"/>
        </w:rPr>
        <w:t>вательной программы (профильное обучение).</w:t>
      </w:r>
    </w:p>
    <w:p w:rsidR="006578D1" w:rsidRPr="00D6255F" w:rsidRDefault="009635F1" w:rsidP="00FF4FE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6578D1" w:rsidRPr="00D6255F">
        <w:rPr>
          <w:sz w:val="24"/>
          <w:szCs w:val="24"/>
        </w:rPr>
        <w:t>. При реализации образовательных программ Учреждением может применяться форма организации образовательной деятельности, основанная на модульном принципе представления содержания соответствующей образовательной программы и построения учебных планов, использовании различных образовательных технологий.</w:t>
      </w:r>
    </w:p>
    <w:p w:rsidR="006578D1" w:rsidRPr="00D6255F" w:rsidRDefault="009635F1" w:rsidP="00FF4FE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6578D1" w:rsidRPr="00D6255F">
        <w:rPr>
          <w:sz w:val="24"/>
          <w:szCs w:val="24"/>
        </w:rPr>
        <w:t>. Образовательные программы могут реализовываться Учреждением как сам</w:t>
      </w:r>
      <w:r w:rsidR="006578D1" w:rsidRPr="00D6255F">
        <w:rPr>
          <w:sz w:val="24"/>
          <w:szCs w:val="24"/>
        </w:rPr>
        <w:t>о</w:t>
      </w:r>
      <w:r w:rsidR="006578D1" w:rsidRPr="00D6255F">
        <w:rPr>
          <w:sz w:val="24"/>
          <w:szCs w:val="24"/>
        </w:rPr>
        <w:t>стоятельно, так и посредством сетевых форм их реализации в соответствии с Федерал</w:t>
      </w:r>
      <w:r w:rsidR="006578D1" w:rsidRPr="00D6255F">
        <w:rPr>
          <w:sz w:val="24"/>
          <w:szCs w:val="24"/>
        </w:rPr>
        <w:t>ь</w:t>
      </w:r>
      <w:r w:rsidR="006578D1" w:rsidRPr="00D6255F">
        <w:rPr>
          <w:sz w:val="24"/>
          <w:szCs w:val="24"/>
        </w:rPr>
        <w:t>ным законом «Об образовании в Российской Федерации».</w:t>
      </w:r>
    </w:p>
    <w:p w:rsidR="006578D1" w:rsidRPr="00FF4FEC" w:rsidRDefault="009635F1" w:rsidP="00FF4FE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="006578D1" w:rsidRPr="00FF4FEC">
        <w:rPr>
          <w:sz w:val="24"/>
          <w:szCs w:val="24"/>
        </w:rPr>
        <w:t>. Учреждение при необходимости организует получение образования в форме индивидуального обучения на дому для детей, находящихся на длительном лечении. П</w:t>
      </w:r>
      <w:r w:rsidR="006578D1" w:rsidRPr="00FF4FEC">
        <w:rPr>
          <w:sz w:val="24"/>
          <w:szCs w:val="24"/>
        </w:rPr>
        <w:t>о</w:t>
      </w:r>
      <w:r w:rsidR="006578D1" w:rsidRPr="00FF4FEC">
        <w:rPr>
          <w:sz w:val="24"/>
          <w:szCs w:val="24"/>
        </w:rPr>
        <w:t>рядок организации такого обучения регламентируется</w:t>
      </w:r>
      <w:r w:rsidR="00263C5F">
        <w:rPr>
          <w:sz w:val="24"/>
          <w:szCs w:val="24"/>
        </w:rPr>
        <w:t xml:space="preserve"> действующим законодательством и</w:t>
      </w:r>
      <w:r w:rsidR="006578D1" w:rsidRPr="00FF4FEC">
        <w:rPr>
          <w:sz w:val="24"/>
          <w:szCs w:val="24"/>
        </w:rPr>
        <w:t xml:space="preserve"> нормативным</w:t>
      </w:r>
      <w:r w:rsidR="00263C5F">
        <w:rPr>
          <w:sz w:val="24"/>
          <w:szCs w:val="24"/>
        </w:rPr>
        <w:t>и</w:t>
      </w:r>
      <w:r w:rsidR="006578D1" w:rsidRPr="00FF4FEC">
        <w:rPr>
          <w:sz w:val="24"/>
          <w:szCs w:val="24"/>
        </w:rPr>
        <w:t xml:space="preserve"> правовым</w:t>
      </w:r>
      <w:r w:rsidR="00263C5F">
        <w:rPr>
          <w:sz w:val="24"/>
          <w:szCs w:val="24"/>
        </w:rPr>
        <w:t>и</w:t>
      </w:r>
      <w:r w:rsidR="00EA4155">
        <w:rPr>
          <w:sz w:val="24"/>
          <w:szCs w:val="24"/>
        </w:rPr>
        <w:t xml:space="preserve"> акта</w:t>
      </w:r>
      <w:r w:rsidR="006578D1" w:rsidRPr="00FF4FEC">
        <w:rPr>
          <w:sz w:val="24"/>
          <w:szCs w:val="24"/>
        </w:rPr>
        <w:t>м</w:t>
      </w:r>
      <w:r w:rsidR="00263C5F">
        <w:rPr>
          <w:sz w:val="24"/>
          <w:szCs w:val="24"/>
        </w:rPr>
        <w:t>и</w:t>
      </w:r>
      <w:r w:rsidR="006578D1" w:rsidRPr="00FF4FEC">
        <w:rPr>
          <w:sz w:val="24"/>
          <w:szCs w:val="24"/>
        </w:rPr>
        <w:t xml:space="preserve"> </w:t>
      </w:r>
      <w:r w:rsidR="00D501F2" w:rsidRPr="00FF4FEC">
        <w:rPr>
          <w:sz w:val="24"/>
          <w:szCs w:val="24"/>
        </w:rPr>
        <w:t xml:space="preserve">уполномоченного </w:t>
      </w:r>
      <w:r w:rsidR="006578D1" w:rsidRPr="00FF4FEC">
        <w:rPr>
          <w:sz w:val="24"/>
          <w:szCs w:val="24"/>
        </w:rPr>
        <w:t>орган</w:t>
      </w:r>
      <w:r w:rsidR="00D501F2" w:rsidRPr="00FF4FEC">
        <w:rPr>
          <w:sz w:val="24"/>
          <w:szCs w:val="24"/>
        </w:rPr>
        <w:t>а</w:t>
      </w:r>
      <w:r w:rsidR="006578D1" w:rsidRPr="00FF4FEC">
        <w:rPr>
          <w:sz w:val="24"/>
          <w:szCs w:val="24"/>
        </w:rPr>
        <w:t xml:space="preserve"> государственной власти И</w:t>
      </w:r>
      <w:r w:rsidR="006578D1" w:rsidRPr="00FF4FEC">
        <w:rPr>
          <w:sz w:val="24"/>
          <w:szCs w:val="24"/>
        </w:rPr>
        <w:t>р</w:t>
      </w:r>
      <w:r w:rsidR="006578D1" w:rsidRPr="00FF4FEC">
        <w:rPr>
          <w:sz w:val="24"/>
          <w:szCs w:val="24"/>
        </w:rPr>
        <w:t>кутской области.</w:t>
      </w:r>
    </w:p>
    <w:p w:rsidR="006578D1" w:rsidRPr="00FF4FEC" w:rsidRDefault="009635F1" w:rsidP="00FF4FE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6578D1" w:rsidRPr="00FF4FEC">
        <w:rPr>
          <w:sz w:val="24"/>
          <w:szCs w:val="24"/>
        </w:rPr>
        <w:t>. Требования к структуре, объему, условиям реализации, срокам и результатам освоения образовательной программы Учреждения определяются соответствующими ф</w:t>
      </w:r>
      <w:r w:rsidR="006578D1" w:rsidRPr="00FF4FEC">
        <w:rPr>
          <w:sz w:val="24"/>
          <w:szCs w:val="24"/>
        </w:rPr>
        <w:t>е</w:t>
      </w:r>
      <w:r w:rsidR="006578D1" w:rsidRPr="00FF4FEC">
        <w:rPr>
          <w:sz w:val="24"/>
          <w:szCs w:val="24"/>
        </w:rPr>
        <w:t>деральными государственными образовательными стандартами.</w:t>
      </w:r>
    </w:p>
    <w:p w:rsidR="006578D1" w:rsidRPr="00FF4FEC" w:rsidRDefault="009635F1" w:rsidP="00FF4FE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3.9</w:t>
      </w:r>
      <w:r w:rsidR="006578D1" w:rsidRPr="002A443A">
        <w:rPr>
          <w:sz w:val="24"/>
          <w:szCs w:val="24"/>
        </w:rPr>
        <w:t xml:space="preserve">. </w:t>
      </w:r>
      <w:proofErr w:type="gramStart"/>
      <w:r w:rsidR="006578D1" w:rsidRPr="002A443A">
        <w:rPr>
          <w:sz w:val="24"/>
          <w:szCs w:val="24"/>
        </w:rPr>
        <w:t xml:space="preserve">Содержание общего образования и условия организации </w:t>
      </w:r>
      <w:r w:rsidR="00A22F4E" w:rsidRPr="002A443A">
        <w:rPr>
          <w:sz w:val="24"/>
          <w:szCs w:val="24"/>
        </w:rPr>
        <w:t>обучения,</w:t>
      </w:r>
      <w:r w:rsidR="006578D1" w:rsidRPr="002A443A">
        <w:rPr>
          <w:sz w:val="24"/>
          <w:szCs w:val="24"/>
        </w:rPr>
        <w:t xml:space="preserve"> </w:t>
      </w:r>
      <w:r w:rsidR="00263C5F">
        <w:rPr>
          <w:sz w:val="24"/>
          <w:szCs w:val="24"/>
        </w:rPr>
        <w:t>об</w:t>
      </w:r>
      <w:r w:rsidR="006578D1" w:rsidRPr="002A443A">
        <w:rPr>
          <w:sz w:val="24"/>
          <w:szCs w:val="24"/>
        </w:rPr>
        <w:t>уча</w:t>
      </w:r>
      <w:r w:rsidR="00263C5F">
        <w:rPr>
          <w:sz w:val="24"/>
          <w:szCs w:val="24"/>
        </w:rPr>
        <w:t>ю</w:t>
      </w:r>
      <w:r w:rsidR="006578D1" w:rsidRPr="002A443A">
        <w:rPr>
          <w:sz w:val="24"/>
          <w:szCs w:val="24"/>
        </w:rPr>
        <w:t>щи</w:t>
      </w:r>
      <w:r w:rsidR="006578D1" w:rsidRPr="002A443A">
        <w:rPr>
          <w:sz w:val="24"/>
          <w:szCs w:val="24"/>
        </w:rPr>
        <w:t>х</w:t>
      </w:r>
      <w:r w:rsidR="006578D1" w:rsidRPr="002A443A">
        <w:rPr>
          <w:sz w:val="24"/>
          <w:szCs w:val="24"/>
        </w:rPr>
        <w:t xml:space="preserve">ся с ограниченными возможностями здоровья определяются адаптированной </w:t>
      </w:r>
      <w:r w:rsidR="00471226" w:rsidRPr="002A443A">
        <w:rPr>
          <w:sz w:val="24"/>
          <w:szCs w:val="24"/>
        </w:rPr>
        <w:t>основной образовательной</w:t>
      </w:r>
      <w:r w:rsidR="006578D1" w:rsidRPr="002A443A">
        <w:rPr>
          <w:sz w:val="24"/>
          <w:szCs w:val="24"/>
        </w:rPr>
        <w:t xml:space="preserve"> программой, а для инвалидов в соответствии с индивидуальной пр</w:t>
      </w:r>
      <w:r w:rsidR="006578D1" w:rsidRPr="002A443A">
        <w:rPr>
          <w:sz w:val="24"/>
          <w:szCs w:val="24"/>
        </w:rPr>
        <w:t>о</w:t>
      </w:r>
      <w:r w:rsidR="006578D1" w:rsidRPr="002A443A">
        <w:rPr>
          <w:sz w:val="24"/>
          <w:szCs w:val="24"/>
        </w:rPr>
        <w:t>граммой реабилитации инвалида.</w:t>
      </w:r>
      <w:proofErr w:type="gramEnd"/>
    </w:p>
    <w:p w:rsidR="006578D1" w:rsidRPr="005B5F57" w:rsidRDefault="009635F1" w:rsidP="00FF4FEC">
      <w:pPr>
        <w:pStyle w:val="4"/>
        <w:shd w:val="clear" w:color="auto" w:fill="auto"/>
        <w:tabs>
          <w:tab w:val="left" w:pos="993"/>
          <w:tab w:val="left" w:pos="1418"/>
          <w:tab w:val="left" w:pos="1599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="006578D1" w:rsidRPr="005B5F57">
        <w:rPr>
          <w:sz w:val="24"/>
          <w:szCs w:val="24"/>
        </w:rPr>
        <w:t>. Режим работы по пятидневной или шестидневной неделе определяется в с</w:t>
      </w:r>
      <w:r w:rsidR="006578D1" w:rsidRPr="005B5F57">
        <w:rPr>
          <w:sz w:val="24"/>
          <w:szCs w:val="24"/>
        </w:rPr>
        <w:t>о</w:t>
      </w:r>
      <w:r w:rsidR="006578D1" w:rsidRPr="005B5F57">
        <w:rPr>
          <w:sz w:val="24"/>
          <w:szCs w:val="24"/>
        </w:rPr>
        <w:t xml:space="preserve">ответствии с учебным планом </w:t>
      </w:r>
      <w:r w:rsidR="00F13987" w:rsidRPr="005B5F57">
        <w:rPr>
          <w:sz w:val="24"/>
          <w:szCs w:val="24"/>
        </w:rPr>
        <w:t xml:space="preserve">Учреждения </w:t>
      </w:r>
      <w:r w:rsidR="006578D1" w:rsidRPr="005B5F57">
        <w:rPr>
          <w:sz w:val="24"/>
          <w:szCs w:val="24"/>
        </w:rPr>
        <w:t>и СанПиН.</w:t>
      </w:r>
    </w:p>
    <w:p w:rsidR="006578D1" w:rsidRPr="00FF4FEC" w:rsidRDefault="006578D1" w:rsidP="00FF4FEC">
      <w:pPr>
        <w:pStyle w:val="4"/>
        <w:shd w:val="clear" w:color="auto" w:fill="auto"/>
        <w:tabs>
          <w:tab w:val="left" w:pos="993"/>
          <w:tab w:val="left" w:pos="1418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F4FEC">
        <w:rPr>
          <w:color w:val="000000"/>
          <w:sz w:val="24"/>
          <w:szCs w:val="24"/>
        </w:rPr>
        <w:t xml:space="preserve">Количество учебных занятий </w:t>
      </w:r>
      <w:r w:rsidRPr="00FF4FEC">
        <w:rPr>
          <w:sz w:val="24"/>
          <w:szCs w:val="24"/>
        </w:rPr>
        <w:t>определяется расписанием. Продолжительность ак</w:t>
      </w:r>
      <w:r w:rsidRPr="00FF4FEC">
        <w:rPr>
          <w:sz w:val="24"/>
          <w:szCs w:val="24"/>
        </w:rPr>
        <w:t>а</w:t>
      </w:r>
      <w:r w:rsidRPr="00FF4FEC">
        <w:rPr>
          <w:sz w:val="24"/>
          <w:szCs w:val="24"/>
        </w:rPr>
        <w:t>демического часа (урока) составляет не более 45 минут.</w:t>
      </w:r>
    </w:p>
    <w:p w:rsidR="006578D1" w:rsidRPr="00FF4FEC" w:rsidRDefault="006578D1" w:rsidP="00FF4FEC">
      <w:pPr>
        <w:pStyle w:val="4"/>
        <w:shd w:val="clear" w:color="auto" w:fill="auto"/>
        <w:tabs>
          <w:tab w:val="left" w:pos="993"/>
          <w:tab w:val="left" w:pos="1418"/>
        </w:tabs>
        <w:spacing w:after="0" w:line="276" w:lineRule="auto"/>
        <w:ind w:firstLine="709"/>
        <w:jc w:val="both"/>
        <w:rPr>
          <w:color w:val="000000"/>
          <w:sz w:val="24"/>
          <w:szCs w:val="24"/>
        </w:rPr>
      </w:pPr>
      <w:r w:rsidRPr="00FF4FEC">
        <w:rPr>
          <w:color w:val="000000"/>
          <w:sz w:val="24"/>
          <w:szCs w:val="24"/>
        </w:rPr>
        <w:t>Учебная нагрузка и режим занятий обучающихся должны соответствовать сан</w:t>
      </w:r>
      <w:r w:rsidRPr="00FF4FEC">
        <w:rPr>
          <w:color w:val="000000"/>
          <w:sz w:val="24"/>
          <w:szCs w:val="24"/>
        </w:rPr>
        <w:t>и</w:t>
      </w:r>
      <w:r w:rsidRPr="00FF4FEC">
        <w:rPr>
          <w:color w:val="000000"/>
          <w:sz w:val="24"/>
          <w:szCs w:val="24"/>
        </w:rPr>
        <w:t>тарно-гигиеническим требованиям.</w:t>
      </w:r>
    </w:p>
    <w:p w:rsidR="006578D1" w:rsidRPr="00FF4FEC" w:rsidRDefault="00BE1CCC" w:rsidP="00FF4FEC">
      <w:pPr>
        <w:pStyle w:val="4"/>
        <w:shd w:val="clear" w:color="auto" w:fill="auto"/>
        <w:tabs>
          <w:tab w:val="left" w:pos="993"/>
          <w:tab w:val="left" w:pos="1418"/>
        </w:tabs>
        <w:spacing w:after="0"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9635F1">
        <w:rPr>
          <w:color w:val="000000"/>
          <w:sz w:val="24"/>
          <w:szCs w:val="24"/>
        </w:rPr>
        <w:t>11</w:t>
      </w:r>
      <w:r w:rsidR="006578D1" w:rsidRPr="00FF4FEC">
        <w:rPr>
          <w:color w:val="000000"/>
          <w:sz w:val="24"/>
          <w:szCs w:val="24"/>
        </w:rPr>
        <w:t xml:space="preserve">. В период каникул в Учреждении может быть организован отдых </w:t>
      </w:r>
      <w:r w:rsidR="00EA4155">
        <w:rPr>
          <w:color w:val="000000"/>
          <w:sz w:val="24"/>
          <w:szCs w:val="24"/>
        </w:rPr>
        <w:t>об</w:t>
      </w:r>
      <w:r w:rsidR="006578D1" w:rsidRPr="00FF4FEC">
        <w:rPr>
          <w:color w:val="000000"/>
          <w:sz w:val="24"/>
          <w:szCs w:val="24"/>
        </w:rPr>
        <w:t>уча</w:t>
      </w:r>
      <w:r w:rsidR="00EA4155">
        <w:rPr>
          <w:color w:val="000000"/>
          <w:sz w:val="24"/>
          <w:szCs w:val="24"/>
        </w:rPr>
        <w:t>ю</w:t>
      </w:r>
      <w:r w:rsidR="006578D1" w:rsidRPr="00FF4FEC">
        <w:rPr>
          <w:color w:val="000000"/>
          <w:sz w:val="24"/>
          <w:szCs w:val="24"/>
        </w:rPr>
        <w:t>щи</w:t>
      </w:r>
      <w:r w:rsidR="006578D1" w:rsidRPr="00FF4FEC">
        <w:rPr>
          <w:color w:val="000000"/>
          <w:sz w:val="24"/>
          <w:szCs w:val="24"/>
        </w:rPr>
        <w:t>х</w:t>
      </w:r>
      <w:r w:rsidR="006578D1" w:rsidRPr="00FF4FEC">
        <w:rPr>
          <w:color w:val="000000"/>
          <w:sz w:val="24"/>
          <w:szCs w:val="24"/>
        </w:rPr>
        <w:t>ся в лагере с дневным пребыванием.</w:t>
      </w:r>
    </w:p>
    <w:p w:rsidR="006578D1" w:rsidRPr="00FF4FEC" w:rsidRDefault="006578D1" w:rsidP="00FF4FEC">
      <w:pPr>
        <w:pStyle w:val="4"/>
        <w:shd w:val="clear" w:color="auto" w:fill="auto"/>
        <w:tabs>
          <w:tab w:val="left" w:pos="993"/>
          <w:tab w:val="left" w:pos="1418"/>
        </w:tabs>
        <w:spacing w:after="0" w:line="276" w:lineRule="auto"/>
        <w:ind w:firstLine="709"/>
        <w:jc w:val="both"/>
        <w:rPr>
          <w:color w:val="000000"/>
          <w:sz w:val="24"/>
          <w:szCs w:val="24"/>
        </w:rPr>
      </w:pPr>
    </w:p>
    <w:p w:rsidR="00EA4155" w:rsidRPr="00EA4155" w:rsidRDefault="00E44143" w:rsidP="00EA4155">
      <w:pPr>
        <w:pStyle w:val="af4"/>
        <w:widowControl w:val="0"/>
        <w:numPr>
          <w:ilvl w:val="0"/>
          <w:numId w:val="1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ПРИЁ</w:t>
      </w:r>
      <w:r w:rsidRPr="00EA4155">
        <w:rPr>
          <w:b/>
          <w:bCs/>
          <w:color w:val="000000"/>
          <w:spacing w:val="-5"/>
        </w:rPr>
        <w:t xml:space="preserve">М НА ОБУЧЕНИЕ В УЧРЕЖДЕНИЕ.  </w:t>
      </w:r>
    </w:p>
    <w:p w:rsidR="0009072D" w:rsidRPr="00EA4155" w:rsidRDefault="00E44143" w:rsidP="00E44143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360"/>
        <w:jc w:val="center"/>
        <w:rPr>
          <w:color w:val="000000"/>
          <w:spacing w:val="-1"/>
          <w:sz w:val="24"/>
          <w:szCs w:val="24"/>
        </w:rPr>
      </w:pPr>
      <w:r w:rsidRPr="00EA4155">
        <w:rPr>
          <w:b/>
          <w:bCs/>
          <w:color w:val="000000"/>
          <w:spacing w:val="-5"/>
          <w:sz w:val="24"/>
          <w:szCs w:val="24"/>
        </w:rPr>
        <w:t xml:space="preserve">ПРАВА И ОБЯЗАННОСТИ </w:t>
      </w:r>
      <w:r>
        <w:rPr>
          <w:b/>
          <w:bCs/>
          <w:color w:val="000000"/>
          <w:spacing w:val="-5"/>
          <w:sz w:val="24"/>
          <w:szCs w:val="24"/>
        </w:rPr>
        <w:t>ОБ</w:t>
      </w:r>
      <w:r w:rsidRPr="00EA4155">
        <w:rPr>
          <w:b/>
          <w:bCs/>
          <w:color w:val="000000"/>
          <w:spacing w:val="-5"/>
          <w:sz w:val="24"/>
          <w:szCs w:val="24"/>
        </w:rPr>
        <w:t>УЧА</w:t>
      </w:r>
      <w:r>
        <w:rPr>
          <w:b/>
          <w:bCs/>
          <w:color w:val="000000"/>
          <w:spacing w:val="-5"/>
          <w:sz w:val="24"/>
          <w:szCs w:val="24"/>
        </w:rPr>
        <w:t>Ю</w:t>
      </w:r>
      <w:r w:rsidRPr="00EA4155">
        <w:rPr>
          <w:b/>
          <w:bCs/>
          <w:color w:val="000000"/>
          <w:spacing w:val="-5"/>
          <w:sz w:val="24"/>
          <w:szCs w:val="24"/>
        </w:rPr>
        <w:t xml:space="preserve">ЩИХСЯ И ИХ РОДИТЕЛЕЙ </w:t>
      </w:r>
      <w:r>
        <w:rPr>
          <w:b/>
          <w:bCs/>
          <w:color w:val="000000"/>
          <w:spacing w:val="-5"/>
          <w:sz w:val="24"/>
          <w:szCs w:val="24"/>
        </w:rPr>
        <w:t xml:space="preserve">    </w:t>
      </w:r>
      <w:r w:rsidRPr="00EA4155">
        <w:rPr>
          <w:b/>
          <w:bCs/>
          <w:color w:val="000000"/>
          <w:spacing w:val="-5"/>
          <w:sz w:val="24"/>
          <w:szCs w:val="24"/>
        </w:rPr>
        <w:t>(ЗАКОННЫХ ПРЕДСТАВИТЕЛЕЙ)</w:t>
      </w:r>
    </w:p>
    <w:p w:rsidR="006578D1" w:rsidRPr="00FF4FEC" w:rsidRDefault="006578D1" w:rsidP="00FF4FE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6" w:firstLine="709"/>
        <w:jc w:val="both"/>
        <w:rPr>
          <w:color w:val="000000"/>
          <w:spacing w:val="-1"/>
          <w:sz w:val="24"/>
          <w:szCs w:val="24"/>
        </w:rPr>
      </w:pPr>
      <w:r w:rsidRPr="00FF4FEC">
        <w:rPr>
          <w:color w:val="000000"/>
          <w:spacing w:val="-1"/>
          <w:sz w:val="24"/>
          <w:szCs w:val="24"/>
        </w:rPr>
        <w:t>4.1. При</w:t>
      </w:r>
      <w:r w:rsidR="00E051ED">
        <w:rPr>
          <w:color w:val="000000"/>
          <w:spacing w:val="-1"/>
          <w:sz w:val="24"/>
          <w:szCs w:val="24"/>
        </w:rPr>
        <w:t>ё</w:t>
      </w:r>
      <w:r w:rsidRPr="00FF4FEC">
        <w:rPr>
          <w:color w:val="000000"/>
          <w:spacing w:val="-1"/>
          <w:sz w:val="24"/>
          <w:szCs w:val="24"/>
        </w:rPr>
        <w:t>м на обучение в Учреждение проводится на принципах равных условий приема для всех поступающих, за исключением лиц, которым в соответствии с Федерал</w:t>
      </w:r>
      <w:r w:rsidRPr="00FF4FEC">
        <w:rPr>
          <w:color w:val="000000"/>
          <w:spacing w:val="-1"/>
          <w:sz w:val="24"/>
          <w:szCs w:val="24"/>
        </w:rPr>
        <w:t>ь</w:t>
      </w:r>
      <w:r w:rsidRPr="00FF4FEC">
        <w:rPr>
          <w:color w:val="000000"/>
          <w:spacing w:val="-1"/>
          <w:sz w:val="24"/>
          <w:szCs w:val="24"/>
        </w:rPr>
        <w:t>ным законом «Об образовании в Российской Федерации» предоставлены особые права (преимущества) при приеме на обучение.</w:t>
      </w:r>
    </w:p>
    <w:p w:rsidR="006578D1" w:rsidRPr="00FF4FEC" w:rsidRDefault="00E051ED" w:rsidP="00FF4FE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6"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4.2. Приё</w:t>
      </w:r>
      <w:r w:rsidR="006578D1" w:rsidRPr="00FF4FEC">
        <w:rPr>
          <w:color w:val="000000"/>
          <w:spacing w:val="-1"/>
          <w:sz w:val="24"/>
          <w:szCs w:val="24"/>
        </w:rPr>
        <w:t>м на обучение проводится на общедоступной основе, если иное не пред</w:t>
      </w:r>
      <w:r w:rsidR="006578D1" w:rsidRPr="00FF4FEC">
        <w:rPr>
          <w:color w:val="000000"/>
          <w:spacing w:val="-1"/>
          <w:sz w:val="24"/>
          <w:szCs w:val="24"/>
        </w:rPr>
        <w:t>у</w:t>
      </w:r>
      <w:r w:rsidR="006578D1" w:rsidRPr="00FF4FEC">
        <w:rPr>
          <w:color w:val="000000"/>
          <w:spacing w:val="-1"/>
          <w:sz w:val="24"/>
          <w:szCs w:val="24"/>
        </w:rPr>
        <w:t>смотрено федеральным законом. Дети с ограниченными возможностями здоровья прин</w:t>
      </w:r>
      <w:r w:rsidR="006578D1" w:rsidRPr="00FF4FEC">
        <w:rPr>
          <w:color w:val="000000"/>
          <w:spacing w:val="-1"/>
          <w:sz w:val="24"/>
          <w:szCs w:val="24"/>
        </w:rPr>
        <w:t>и</w:t>
      </w:r>
      <w:r w:rsidR="006578D1" w:rsidRPr="00FF4FEC">
        <w:rPr>
          <w:color w:val="000000"/>
          <w:spacing w:val="-1"/>
          <w:sz w:val="24"/>
          <w:szCs w:val="24"/>
        </w:rPr>
        <w:t xml:space="preserve">маются на </w:t>
      </w:r>
      <w:proofErr w:type="gramStart"/>
      <w:r w:rsidR="006578D1" w:rsidRPr="00FF4FEC">
        <w:rPr>
          <w:color w:val="000000"/>
          <w:spacing w:val="-1"/>
          <w:sz w:val="24"/>
          <w:szCs w:val="24"/>
        </w:rPr>
        <w:t>обучение</w:t>
      </w:r>
      <w:proofErr w:type="gramEnd"/>
      <w:r w:rsidR="006578D1" w:rsidRPr="00FF4FEC">
        <w:rPr>
          <w:color w:val="000000"/>
          <w:spacing w:val="-1"/>
          <w:sz w:val="24"/>
          <w:szCs w:val="24"/>
        </w:rPr>
        <w:t xml:space="preserve"> по адаптированной основной общеобразовательной программе только с письменного согласия родителей (законных представителей) и на основании рекоменд</w:t>
      </w:r>
      <w:r w:rsidR="006578D1" w:rsidRPr="00FF4FEC">
        <w:rPr>
          <w:color w:val="000000"/>
          <w:spacing w:val="-1"/>
          <w:sz w:val="24"/>
          <w:szCs w:val="24"/>
        </w:rPr>
        <w:t>а</w:t>
      </w:r>
      <w:r w:rsidR="006578D1" w:rsidRPr="00FF4FEC">
        <w:rPr>
          <w:color w:val="000000"/>
          <w:spacing w:val="-1"/>
          <w:sz w:val="24"/>
          <w:szCs w:val="24"/>
        </w:rPr>
        <w:t>ций психолого-медико-педагогической комиссии.</w:t>
      </w:r>
    </w:p>
    <w:p w:rsidR="006578D1" w:rsidRPr="00FF4FEC" w:rsidRDefault="00E051ED" w:rsidP="00FF4FE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6"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4.3. Правила приё</w:t>
      </w:r>
      <w:r w:rsidR="006578D1" w:rsidRPr="00FF4FEC">
        <w:rPr>
          <w:color w:val="000000"/>
          <w:spacing w:val="-1"/>
          <w:sz w:val="24"/>
          <w:szCs w:val="24"/>
        </w:rPr>
        <w:t>ма в Учреждение в части, не урегулированной законодательством об образовании, устанавливаются локальным нормативным актом Учреждения.</w:t>
      </w:r>
    </w:p>
    <w:p w:rsidR="006578D1" w:rsidRPr="00FF4FEC" w:rsidRDefault="006578D1" w:rsidP="00FF4FEC">
      <w:pPr>
        <w:pStyle w:val="4"/>
        <w:shd w:val="clear" w:color="auto" w:fill="auto"/>
        <w:tabs>
          <w:tab w:val="left" w:pos="993"/>
          <w:tab w:val="left" w:pos="1418"/>
          <w:tab w:val="left" w:pos="1628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 xml:space="preserve">При приёме в Учреждение должностные лица знакомят под роспись </w:t>
      </w:r>
      <w:r w:rsidR="00263C5F">
        <w:rPr>
          <w:sz w:val="24"/>
          <w:szCs w:val="24"/>
        </w:rPr>
        <w:t>поступающего</w:t>
      </w:r>
      <w:r w:rsidRPr="00FF4FEC">
        <w:rPr>
          <w:sz w:val="24"/>
          <w:szCs w:val="24"/>
        </w:rPr>
        <w:t xml:space="preserve"> и (или) их родителей (законных представителей) с настоящим Уставом, лицензией на осуществление образовательной деятельности, со </w:t>
      </w:r>
      <w:r w:rsidRPr="00FF4FEC">
        <w:rPr>
          <w:color w:val="000000"/>
          <w:spacing w:val="-1"/>
          <w:sz w:val="24"/>
          <w:szCs w:val="24"/>
        </w:rPr>
        <w:t>свидетельством о государственной а</w:t>
      </w:r>
      <w:r w:rsidRPr="00FF4FEC">
        <w:rPr>
          <w:color w:val="000000"/>
          <w:spacing w:val="-1"/>
          <w:sz w:val="24"/>
          <w:szCs w:val="24"/>
        </w:rPr>
        <w:t>к</w:t>
      </w:r>
      <w:r w:rsidRPr="00FF4FEC">
        <w:rPr>
          <w:color w:val="000000"/>
          <w:spacing w:val="-1"/>
          <w:sz w:val="24"/>
          <w:szCs w:val="24"/>
        </w:rPr>
        <w:t xml:space="preserve">кредитации, </w:t>
      </w:r>
      <w:r w:rsidRPr="00FF4FEC">
        <w:rPr>
          <w:sz w:val="24"/>
          <w:szCs w:val="24"/>
        </w:rPr>
        <w:t>другими документами, регламентирующими организацию образовательного процесса.</w:t>
      </w:r>
    </w:p>
    <w:p w:rsidR="006578D1" w:rsidRPr="00FF4FEC" w:rsidRDefault="006578D1" w:rsidP="00FF4FEC">
      <w:pPr>
        <w:pStyle w:val="4"/>
        <w:shd w:val="clear" w:color="auto" w:fill="auto"/>
        <w:tabs>
          <w:tab w:val="left" w:pos="993"/>
          <w:tab w:val="left" w:pos="1418"/>
          <w:tab w:val="left" w:pos="1628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F4FEC">
        <w:rPr>
          <w:color w:val="000000"/>
          <w:spacing w:val="-1"/>
          <w:sz w:val="24"/>
          <w:szCs w:val="24"/>
        </w:rPr>
        <w:t xml:space="preserve">4.4. </w:t>
      </w:r>
      <w:r w:rsidR="00BD1BB2" w:rsidRPr="00FF4FEC">
        <w:rPr>
          <w:sz w:val="24"/>
          <w:szCs w:val="24"/>
        </w:rPr>
        <w:t>Обучающимися</w:t>
      </w:r>
      <w:r w:rsidRPr="00FF4FEC">
        <w:rPr>
          <w:sz w:val="24"/>
          <w:szCs w:val="24"/>
        </w:rPr>
        <w:t xml:space="preserve"> Учреждения являются:</w:t>
      </w:r>
    </w:p>
    <w:p w:rsidR="006578D1" w:rsidRPr="00777718" w:rsidRDefault="006578D1" w:rsidP="00777718">
      <w:pPr>
        <w:widowControl w:val="0"/>
        <w:numPr>
          <w:ilvl w:val="0"/>
          <w:numId w:val="28"/>
        </w:numPr>
        <w:shd w:val="clear" w:color="auto" w:fill="FFFFFF"/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right="6" w:firstLine="709"/>
        <w:jc w:val="both"/>
        <w:rPr>
          <w:color w:val="000000"/>
          <w:spacing w:val="-1"/>
          <w:sz w:val="24"/>
          <w:szCs w:val="24"/>
        </w:rPr>
      </w:pPr>
      <w:r w:rsidRPr="00777718">
        <w:rPr>
          <w:color w:val="000000"/>
          <w:spacing w:val="-1"/>
          <w:sz w:val="24"/>
          <w:szCs w:val="24"/>
        </w:rPr>
        <w:t>учащиеся – лица, осваивающие образовательные программы начального общ</w:t>
      </w:r>
      <w:r w:rsidRPr="00777718">
        <w:rPr>
          <w:color w:val="000000"/>
          <w:spacing w:val="-1"/>
          <w:sz w:val="24"/>
          <w:szCs w:val="24"/>
        </w:rPr>
        <w:t>е</w:t>
      </w:r>
      <w:r w:rsidRPr="00777718">
        <w:rPr>
          <w:color w:val="000000"/>
          <w:spacing w:val="-1"/>
          <w:sz w:val="24"/>
          <w:szCs w:val="24"/>
        </w:rPr>
        <w:t>го, основного общего или среднего общего образования, дополнительные общеобразов</w:t>
      </w:r>
      <w:r w:rsidRPr="00777718">
        <w:rPr>
          <w:color w:val="000000"/>
          <w:spacing w:val="-1"/>
          <w:sz w:val="24"/>
          <w:szCs w:val="24"/>
        </w:rPr>
        <w:t>а</w:t>
      </w:r>
      <w:r w:rsidRPr="00777718">
        <w:rPr>
          <w:color w:val="000000"/>
          <w:spacing w:val="-1"/>
          <w:sz w:val="24"/>
          <w:szCs w:val="24"/>
        </w:rPr>
        <w:t>тельные программы;</w:t>
      </w:r>
    </w:p>
    <w:p w:rsidR="006578D1" w:rsidRPr="00777718" w:rsidRDefault="006578D1" w:rsidP="00777718">
      <w:pPr>
        <w:widowControl w:val="0"/>
        <w:numPr>
          <w:ilvl w:val="0"/>
          <w:numId w:val="28"/>
        </w:numPr>
        <w:shd w:val="clear" w:color="auto" w:fill="FFFFFF"/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right="6" w:firstLine="709"/>
        <w:jc w:val="both"/>
        <w:rPr>
          <w:color w:val="000000"/>
          <w:spacing w:val="-1"/>
          <w:sz w:val="24"/>
          <w:szCs w:val="24"/>
        </w:rPr>
      </w:pPr>
      <w:r w:rsidRPr="00777718">
        <w:rPr>
          <w:color w:val="000000"/>
          <w:spacing w:val="-1"/>
          <w:sz w:val="24"/>
          <w:szCs w:val="24"/>
        </w:rPr>
        <w:t xml:space="preserve">экстерны </w:t>
      </w:r>
      <w:r w:rsidR="00A61789" w:rsidRPr="00777718">
        <w:rPr>
          <w:color w:val="000000"/>
          <w:spacing w:val="-1"/>
          <w:sz w:val="24"/>
          <w:szCs w:val="24"/>
        </w:rPr>
        <w:t>–</w:t>
      </w:r>
      <w:r w:rsidRPr="00777718">
        <w:rPr>
          <w:color w:val="000000"/>
          <w:spacing w:val="-1"/>
          <w:sz w:val="24"/>
          <w:szCs w:val="24"/>
        </w:rPr>
        <w:t xml:space="preserve"> лица, зачисленные для прохождения промежуточной и госуда</w:t>
      </w:r>
      <w:r w:rsidRPr="00777718">
        <w:rPr>
          <w:color w:val="000000"/>
          <w:spacing w:val="-1"/>
          <w:sz w:val="24"/>
          <w:szCs w:val="24"/>
        </w:rPr>
        <w:t>р</w:t>
      </w:r>
      <w:r w:rsidRPr="00777718">
        <w:rPr>
          <w:color w:val="000000"/>
          <w:spacing w:val="-1"/>
          <w:sz w:val="24"/>
          <w:szCs w:val="24"/>
        </w:rPr>
        <w:t>ственной итоговой аттестации.</w:t>
      </w:r>
    </w:p>
    <w:p w:rsidR="006578D1" w:rsidRPr="00FF4FEC" w:rsidRDefault="006578D1" w:rsidP="00FF4FEC">
      <w:pPr>
        <w:spacing w:line="276" w:lineRule="auto"/>
        <w:ind w:firstLine="709"/>
        <w:jc w:val="both"/>
        <w:rPr>
          <w:sz w:val="24"/>
          <w:szCs w:val="24"/>
        </w:rPr>
      </w:pPr>
      <w:r w:rsidRPr="00FF4FEC">
        <w:rPr>
          <w:color w:val="000000"/>
          <w:spacing w:val="-1"/>
          <w:sz w:val="24"/>
          <w:szCs w:val="24"/>
        </w:rPr>
        <w:t xml:space="preserve">4.5. Обучающимся </w:t>
      </w:r>
      <w:r w:rsidRPr="00FF4FEC">
        <w:rPr>
          <w:sz w:val="24"/>
          <w:szCs w:val="24"/>
        </w:rPr>
        <w:t xml:space="preserve">Учреждения предоставляются </w:t>
      </w:r>
      <w:r w:rsidR="00BD1BB2" w:rsidRPr="00FF4FEC">
        <w:rPr>
          <w:sz w:val="24"/>
          <w:szCs w:val="24"/>
        </w:rPr>
        <w:t>академические права, устано</w:t>
      </w:r>
      <w:r w:rsidR="00BD1BB2" w:rsidRPr="00FF4FEC">
        <w:rPr>
          <w:sz w:val="24"/>
          <w:szCs w:val="24"/>
        </w:rPr>
        <w:t>в</w:t>
      </w:r>
      <w:r w:rsidR="00BD1BB2" w:rsidRPr="00FF4FEC">
        <w:rPr>
          <w:sz w:val="24"/>
          <w:szCs w:val="24"/>
        </w:rPr>
        <w:t>ленные законодательством об образовании.</w:t>
      </w:r>
    </w:p>
    <w:p w:rsidR="006578D1" w:rsidRPr="00FF4FEC" w:rsidRDefault="006578D1" w:rsidP="00FF4FEC">
      <w:pPr>
        <w:spacing w:line="276" w:lineRule="auto"/>
        <w:ind w:firstLine="709"/>
        <w:jc w:val="both"/>
        <w:rPr>
          <w:sz w:val="24"/>
          <w:szCs w:val="24"/>
        </w:rPr>
      </w:pPr>
      <w:r w:rsidRPr="00FF4FEC">
        <w:rPr>
          <w:color w:val="000000"/>
          <w:spacing w:val="-1"/>
          <w:sz w:val="24"/>
          <w:szCs w:val="24"/>
        </w:rPr>
        <w:t>4.6. Обучающимс</w:t>
      </w:r>
      <w:r w:rsidRPr="00FF4FEC">
        <w:rPr>
          <w:sz w:val="24"/>
          <w:szCs w:val="24"/>
        </w:rPr>
        <w:t>я предоставля</w:t>
      </w:r>
      <w:r w:rsidR="00BD1BB2" w:rsidRPr="00FF4FEC">
        <w:rPr>
          <w:sz w:val="24"/>
          <w:szCs w:val="24"/>
        </w:rPr>
        <w:t>ю</w:t>
      </w:r>
      <w:r w:rsidRPr="00FF4FEC">
        <w:rPr>
          <w:sz w:val="24"/>
          <w:szCs w:val="24"/>
        </w:rPr>
        <w:t>тся меры социальной поддержки и стимулиров</w:t>
      </w:r>
      <w:r w:rsidRPr="00FF4FEC">
        <w:rPr>
          <w:sz w:val="24"/>
          <w:szCs w:val="24"/>
        </w:rPr>
        <w:t>а</w:t>
      </w:r>
      <w:r w:rsidRPr="00FF4FEC">
        <w:rPr>
          <w:sz w:val="24"/>
          <w:szCs w:val="24"/>
        </w:rPr>
        <w:t>ния в случаях и в порядке, которые установлены федеральными законами, законами И</w:t>
      </w:r>
      <w:r w:rsidRPr="00FF4FEC">
        <w:rPr>
          <w:sz w:val="24"/>
          <w:szCs w:val="24"/>
        </w:rPr>
        <w:t>р</w:t>
      </w:r>
      <w:r w:rsidRPr="00FF4FEC">
        <w:rPr>
          <w:sz w:val="24"/>
          <w:szCs w:val="24"/>
        </w:rPr>
        <w:t>кутской области, муниципальными нормативными правовыми актами.</w:t>
      </w:r>
    </w:p>
    <w:p w:rsidR="006578D1" w:rsidRPr="00FF4FEC" w:rsidRDefault="006578D1" w:rsidP="00FF4FEC">
      <w:pPr>
        <w:spacing w:line="276" w:lineRule="auto"/>
        <w:ind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lastRenderedPageBreak/>
        <w:t>4.7. Обучающиеся имеют право на посещение по своему выбору мероприятий, к</w:t>
      </w:r>
      <w:r w:rsidRPr="00FF4FEC">
        <w:rPr>
          <w:sz w:val="24"/>
          <w:szCs w:val="24"/>
        </w:rPr>
        <w:t>о</w:t>
      </w:r>
      <w:r w:rsidRPr="00FF4FEC">
        <w:rPr>
          <w:sz w:val="24"/>
          <w:szCs w:val="24"/>
        </w:rPr>
        <w:t>торые проводятся в Учреждении, и не предусмотрены учебным планом, в порядке, уст</w:t>
      </w:r>
      <w:r w:rsidRPr="00FF4FEC">
        <w:rPr>
          <w:sz w:val="24"/>
          <w:szCs w:val="24"/>
        </w:rPr>
        <w:t>а</w:t>
      </w:r>
      <w:r w:rsidRPr="00FF4FEC">
        <w:rPr>
          <w:sz w:val="24"/>
          <w:szCs w:val="24"/>
        </w:rPr>
        <w:t>новленном локальными нормативными актами.</w:t>
      </w:r>
    </w:p>
    <w:p w:rsidR="006578D1" w:rsidRPr="00FF4FEC" w:rsidRDefault="006578D1" w:rsidP="00FF4FEC">
      <w:pPr>
        <w:spacing w:line="276" w:lineRule="auto"/>
        <w:ind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4.8. Привлечение обучающихся без их согласия и</w:t>
      </w:r>
      <w:r w:rsidR="00263C5F" w:rsidRPr="00263C5F">
        <w:rPr>
          <w:sz w:val="24"/>
          <w:szCs w:val="24"/>
        </w:rPr>
        <w:t xml:space="preserve"> </w:t>
      </w:r>
      <w:r w:rsidRPr="00FF4FEC">
        <w:rPr>
          <w:sz w:val="24"/>
          <w:szCs w:val="24"/>
        </w:rPr>
        <w:t>без согласия их родителей (з</w:t>
      </w:r>
      <w:r w:rsidRPr="00FF4FEC">
        <w:rPr>
          <w:sz w:val="24"/>
          <w:szCs w:val="24"/>
        </w:rPr>
        <w:t>а</w:t>
      </w:r>
      <w:r w:rsidRPr="00FF4FEC">
        <w:rPr>
          <w:sz w:val="24"/>
          <w:szCs w:val="24"/>
        </w:rPr>
        <w:t>конных представителей) к труду, не предусмотренному образовательной программой, з</w:t>
      </w:r>
      <w:r w:rsidRPr="00FF4FEC">
        <w:rPr>
          <w:sz w:val="24"/>
          <w:szCs w:val="24"/>
        </w:rPr>
        <w:t>а</w:t>
      </w:r>
      <w:r w:rsidRPr="00FF4FEC">
        <w:rPr>
          <w:sz w:val="24"/>
          <w:szCs w:val="24"/>
        </w:rPr>
        <w:t>прещается.</w:t>
      </w:r>
    </w:p>
    <w:p w:rsidR="006578D1" w:rsidRPr="00FF4FEC" w:rsidRDefault="006578D1" w:rsidP="00FF4FEC">
      <w:pPr>
        <w:spacing w:line="276" w:lineRule="auto"/>
        <w:ind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 xml:space="preserve">4.9. </w:t>
      </w:r>
      <w:proofErr w:type="gramStart"/>
      <w:r w:rsidRPr="00FF4FEC">
        <w:rPr>
          <w:sz w:val="24"/>
          <w:szCs w:val="24"/>
        </w:rPr>
        <w:t>Обучающиеся</w:t>
      </w:r>
      <w:proofErr w:type="gramEnd"/>
      <w:r w:rsidRPr="00FF4FEC">
        <w:rPr>
          <w:sz w:val="24"/>
          <w:szCs w:val="24"/>
        </w:rPr>
        <w:t xml:space="preserve"> в Учреждении обязаны:</w:t>
      </w:r>
    </w:p>
    <w:p w:rsidR="006578D1" w:rsidRPr="00777718" w:rsidRDefault="006578D1" w:rsidP="00777718">
      <w:pPr>
        <w:widowControl w:val="0"/>
        <w:numPr>
          <w:ilvl w:val="0"/>
          <w:numId w:val="28"/>
        </w:numPr>
        <w:shd w:val="clear" w:color="auto" w:fill="FFFFFF"/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right="6" w:firstLine="709"/>
        <w:jc w:val="both"/>
        <w:rPr>
          <w:color w:val="000000"/>
          <w:spacing w:val="-1"/>
          <w:sz w:val="24"/>
          <w:szCs w:val="24"/>
        </w:rPr>
      </w:pPr>
      <w:r w:rsidRPr="00777718">
        <w:rPr>
          <w:color w:val="000000"/>
          <w:spacing w:val="-1"/>
          <w:sz w:val="24"/>
          <w:szCs w:val="24"/>
        </w:rPr>
        <w:t>добросовестно осваивать образовательную программу, выполнять индивид</w:t>
      </w:r>
      <w:r w:rsidRPr="00777718">
        <w:rPr>
          <w:color w:val="000000"/>
          <w:spacing w:val="-1"/>
          <w:sz w:val="24"/>
          <w:szCs w:val="24"/>
        </w:rPr>
        <w:t>у</w:t>
      </w:r>
      <w:r w:rsidRPr="00777718">
        <w:rPr>
          <w:color w:val="000000"/>
          <w:spacing w:val="-1"/>
          <w:sz w:val="24"/>
          <w:szCs w:val="24"/>
        </w:rPr>
        <w:t>альный учебный план, в том числе посещать предусмотренные учебным планом или и</w:t>
      </w:r>
      <w:r w:rsidRPr="00777718">
        <w:rPr>
          <w:color w:val="000000"/>
          <w:spacing w:val="-1"/>
          <w:sz w:val="24"/>
          <w:szCs w:val="24"/>
        </w:rPr>
        <w:t>н</w:t>
      </w:r>
      <w:r w:rsidRPr="00777718">
        <w:rPr>
          <w:color w:val="000000"/>
          <w:spacing w:val="-1"/>
          <w:sz w:val="24"/>
          <w:szCs w:val="24"/>
        </w:rPr>
        <w:t>дивидуальным учебным планом учебные занятия, осуществлять самостоятельную подг</w:t>
      </w:r>
      <w:r w:rsidRPr="00777718">
        <w:rPr>
          <w:color w:val="000000"/>
          <w:spacing w:val="-1"/>
          <w:sz w:val="24"/>
          <w:szCs w:val="24"/>
        </w:rPr>
        <w:t>о</w:t>
      </w:r>
      <w:r w:rsidRPr="00777718">
        <w:rPr>
          <w:color w:val="000000"/>
          <w:spacing w:val="-1"/>
          <w:sz w:val="24"/>
          <w:szCs w:val="24"/>
        </w:rPr>
        <w:t>товку к занятиям, выполнять задания, данные педагогическими работниками в рамках о</w:t>
      </w:r>
      <w:r w:rsidRPr="00777718">
        <w:rPr>
          <w:color w:val="000000"/>
          <w:spacing w:val="-1"/>
          <w:sz w:val="24"/>
          <w:szCs w:val="24"/>
        </w:rPr>
        <w:t>б</w:t>
      </w:r>
      <w:r w:rsidRPr="00777718">
        <w:rPr>
          <w:color w:val="000000"/>
          <w:spacing w:val="-1"/>
          <w:sz w:val="24"/>
          <w:szCs w:val="24"/>
        </w:rPr>
        <w:t>разовательной программы;</w:t>
      </w:r>
    </w:p>
    <w:p w:rsidR="006578D1" w:rsidRPr="00777718" w:rsidRDefault="006578D1" w:rsidP="00777718">
      <w:pPr>
        <w:widowControl w:val="0"/>
        <w:numPr>
          <w:ilvl w:val="0"/>
          <w:numId w:val="28"/>
        </w:numPr>
        <w:shd w:val="clear" w:color="auto" w:fill="FFFFFF"/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right="6" w:firstLine="709"/>
        <w:jc w:val="both"/>
        <w:rPr>
          <w:color w:val="000000"/>
          <w:spacing w:val="-1"/>
          <w:sz w:val="24"/>
          <w:szCs w:val="24"/>
        </w:rPr>
      </w:pPr>
      <w:r w:rsidRPr="00777718">
        <w:rPr>
          <w:color w:val="000000"/>
          <w:spacing w:val="-1"/>
          <w:sz w:val="24"/>
          <w:szCs w:val="24"/>
        </w:rPr>
        <w:t xml:space="preserve">выполнять требования настоящего Устава, правил внутреннего распорядка для </w:t>
      </w:r>
      <w:r w:rsidR="00EA4155" w:rsidRPr="00777718">
        <w:rPr>
          <w:color w:val="000000"/>
          <w:spacing w:val="-1"/>
          <w:sz w:val="24"/>
          <w:szCs w:val="24"/>
        </w:rPr>
        <w:t>об</w:t>
      </w:r>
      <w:r w:rsidRPr="00777718">
        <w:rPr>
          <w:color w:val="000000"/>
          <w:spacing w:val="-1"/>
          <w:sz w:val="24"/>
          <w:szCs w:val="24"/>
        </w:rPr>
        <w:t>уча</w:t>
      </w:r>
      <w:r w:rsidR="00EA4155" w:rsidRPr="00777718">
        <w:rPr>
          <w:color w:val="000000"/>
          <w:spacing w:val="-1"/>
          <w:sz w:val="24"/>
          <w:szCs w:val="24"/>
        </w:rPr>
        <w:t>ю</w:t>
      </w:r>
      <w:r w:rsidRPr="00777718">
        <w:rPr>
          <w:color w:val="000000"/>
          <w:spacing w:val="-1"/>
          <w:sz w:val="24"/>
          <w:szCs w:val="24"/>
        </w:rPr>
        <w:t>щихся и иных локальных нормативных актов по вопросам организации и ос</w:t>
      </w:r>
      <w:r w:rsidRPr="00777718">
        <w:rPr>
          <w:color w:val="000000"/>
          <w:spacing w:val="-1"/>
          <w:sz w:val="24"/>
          <w:szCs w:val="24"/>
        </w:rPr>
        <w:t>у</w:t>
      </w:r>
      <w:r w:rsidRPr="00777718">
        <w:rPr>
          <w:color w:val="000000"/>
          <w:spacing w:val="-1"/>
          <w:sz w:val="24"/>
          <w:szCs w:val="24"/>
        </w:rPr>
        <w:t>ществления образовательной деятельности;</w:t>
      </w:r>
    </w:p>
    <w:p w:rsidR="006578D1" w:rsidRPr="00777718" w:rsidRDefault="006578D1" w:rsidP="00777718">
      <w:pPr>
        <w:widowControl w:val="0"/>
        <w:numPr>
          <w:ilvl w:val="0"/>
          <w:numId w:val="28"/>
        </w:numPr>
        <w:shd w:val="clear" w:color="auto" w:fill="FFFFFF"/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right="6" w:firstLine="709"/>
        <w:jc w:val="both"/>
        <w:rPr>
          <w:color w:val="000000"/>
          <w:spacing w:val="-1"/>
          <w:sz w:val="24"/>
          <w:szCs w:val="24"/>
        </w:rPr>
      </w:pPr>
      <w:r w:rsidRPr="00777718">
        <w:rPr>
          <w:color w:val="000000"/>
          <w:spacing w:val="-1"/>
          <w:sz w:val="24"/>
          <w:szCs w:val="24"/>
        </w:rPr>
        <w:t>заботиться о сохранении и об укреплении своего здоровья, стремиться к нра</w:t>
      </w:r>
      <w:r w:rsidRPr="00777718">
        <w:rPr>
          <w:color w:val="000000"/>
          <w:spacing w:val="-1"/>
          <w:sz w:val="24"/>
          <w:szCs w:val="24"/>
        </w:rPr>
        <w:t>в</w:t>
      </w:r>
      <w:r w:rsidRPr="00777718">
        <w:rPr>
          <w:color w:val="000000"/>
          <w:spacing w:val="-1"/>
          <w:sz w:val="24"/>
          <w:szCs w:val="24"/>
        </w:rPr>
        <w:t>ственному, духовному и физическому развитию и самосовершенствованию;</w:t>
      </w:r>
    </w:p>
    <w:p w:rsidR="006578D1" w:rsidRPr="00777718" w:rsidRDefault="006578D1" w:rsidP="00777718">
      <w:pPr>
        <w:widowControl w:val="0"/>
        <w:numPr>
          <w:ilvl w:val="0"/>
          <w:numId w:val="28"/>
        </w:numPr>
        <w:shd w:val="clear" w:color="auto" w:fill="FFFFFF"/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right="6" w:firstLine="709"/>
        <w:jc w:val="both"/>
        <w:rPr>
          <w:color w:val="000000"/>
          <w:spacing w:val="-1"/>
          <w:sz w:val="24"/>
          <w:szCs w:val="24"/>
        </w:rPr>
      </w:pPr>
      <w:r w:rsidRPr="00777718">
        <w:rPr>
          <w:color w:val="000000"/>
          <w:spacing w:val="-1"/>
          <w:sz w:val="24"/>
          <w:szCs w:val="24"/>
        </w:rPr>
        <w:t>уважать честь и достоинство других обучающихся и работников Учреждения, не создавать препятствий для получения образования другими обучающимися;</w:t>
      </w:r>
    </w:p>
    <w:p w:rsidR="006578D1" w:rsidRPr="00777718" w:rsidRDefault="006578D1" w:rsidP="00777718">
      <w:pPr>
        <w:widowControl w:val="0"/>
        <w:numPr>
          <w:ilvl w:val="0"/>
          <w:numId w:val="28"/>
        </w:numPr>
        <w:shd w:val="clear" w:color="auto" w:fill="FFFFFF"/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right="6" w:firstLine="709"/>
        <w:jc w:val="both"/>
        <w:rPr>
          <w:color w:val="000000"/>
          <w:spacing w:val="-1"/>
          <w:sz w:val="24"/>
          <w:szCs w:val="24"/>
        </w:rPr>
      </w:pPr>
      <w:r w:rsidRPr="00777718">
        <w:rPr>
          <w:color w:val="000000"/>
          <w:spacing w:val="-1"/>
          <w:sz w:val="24"/>
          <w:szCs w:val="24"/>
        </w:rPr>
        <w:t>бережно относиться к имуществу Учреждения.</w:t>
      </w:r>
    </w:p>
    <w:p w:rsidR="006578D1" w:rsidRPr="00FF4FEC" w:rsidRDefault="001B6A42" w:rsidP="00FF4FE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4.10. </w:t>
      </w:r>
      <w:r w:rsidR="006578D1" w:rsidRPr="00FF4FEC">
        <w:rPr>
          <w:sz w:val="24"/>
          <w:szCs w:val="24"/>
        </w:rPr>
        <w:t xml:space="preserve">Иные обязанности </w:t>
      </w:r>
      <w:proofErr w:type="gramStart"/>
      <w:r w:rsidR="006578D1" w:rsidRPr="00FF4FEC">
        <w:rPr>
          <w:sz w:val="24"/>
          <w:szCs w:val="24"/>
        </w:rPr>
        <w:t>обучающихся</w:t>
      </w:r>
      <w:proofErr w:type="gramEnd"/>
      <w:r w:rsidR="006578D1" w:rsidRPr="00FF4FEC">
        <w:rPr>
          <w:sz w:val="24"/>
          <w:szCs w:val="24"/>
        </w:rPr>
        <w:t xml:space="preserve"> устанавливаются федеральными законами, договором об образовании (при его наличии).</w:t>
      </w:r>
    </w:p>
    <w:p w:rsidR="006578D1" w:rsidRPr="00FF4FEC" w:rsidRDefault="006578D1" w:rsidP="00FF4FEC">
      <w:pPr>
        <w:spacing w:line="276" w:lineRule="auto"/>
        <w:ind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4.11. Дисциплина в Учреждении поддерживается на основе уважения человеческ</w:t>
      </w:r>
      <w:r w:rsidRPr="00FF4FEC">
        <w:rPr>
          <w:sz w:val="24"/>
          <w:szCs w:val="24"/>
        </w:rPr>
        <w:t>о</w:t>
      </w:r>
      <w:r w:rsidRPr="00FF4FEC">
        <w:rPr>
          <w:sz w:val="24"/>
          <w:szCs w:val="24"/>
        </w:rPr>
        <w:t xml:space="preserve">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FF4FEC">
        <w:rPr>
          <w:sz w:val="24"/>
          <w:szCs w:val="24"/>
        </w:rPr>
        <w:t>обучающимся</w:t>
      </w:r>
      <w:proofErr w:type="gramEnd"/>
      <w:r w:rsidRPr="00FF4FEC">
        <w:rPr>
          <w:sz w:val="24"/>
          <w:szCs w:val="24"/>
        </w:rPr>
        <w:t xml:space="preserve"> не допускается.</w:t>
      </w:r>
    </w:p>
    <w:p w:rsidR="006578D1" w:rsidRPr="00FF4FEC" w:rsidRDefault="006578D1" w:rsidP="00FF4FEC">
      <w:pPr>
        <w:spacing w:line="276" w:lineRule="auto"/>
        <w:ind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 xml:space="preserve">4.12. </w:t>
      </w:r>
      <w:proofErr w:type="gramStart"/>
      <w:r w:rsidRPr="00FF4FEC">
        <w:rPr>
          <w:sz w:val="24"/>
          <w:szCs w:val="24"/>
        </w:rPr>
        <w:t xml:space="preserve">За неисполнение или нарушение настоящего Устава, правил внутреннего распорядка </w:t>
      </w:r>
      <w:r w:rsidR="00EA4155">
        <w:rPr>
          <w:sz w:val="24"/>
          <w:szCs w:val="24"/>
        </w:rPr>
        <w:t>об</w:t>
      </w:r>
      <w:r w:rsidRPr="00FF4FEC">
        <w:rPr>
          <w:sz w:val="24"/>
          <w:szCs w:val="24"/>
        </w:rPr>
        <w:t>уча</w:t>
      </w:r>
      <w:r w:rsidR="00EA4155">
        <w:rPr>
          <w:sz w:val="24"/>
          <w:szCs w:val="24"/>
        </w:rPr>
        <w:t>ю</w:t>
      </w:r>
      <w:r w:rsidRPr="00FF4FEC">
        <w:rPr>
          <w:sz w:val="24"/>
          <w:szCs w:val="24"/>
        </w:rPr>
        <w:t>щихся и иных локальных нормативных актов по вопросам организ</w:t>
      </w:r>
      <w:r w:rsidRPr="00FF4FEC">
        <w:rPr>
          <w:sz w:val="24"/>
          <w:szCs w:val="24"/>
        </w:rPr>
        <w:t>а</w:t>
      </w:r>
      <w:r w:rsidRPr="00FF4FEC">
        <w:rPr>
          <w:sz w:val="24"/>
          <w:szCs w:val="24"/>
        </w:rPr>
        <w:t xml:space="preserve">ции и осуществления образовательной деятельности к </w:t>
      </w:r>
      <w:r w:rsidR="00EA4155">
        <w:rPr>
          <w:sz w:val="24"/>
          <w:szCs w:val="24"/>
        </w:rPr>
        <w:t>об</w:t>
      </w:r>
      <w:r w:rsidRPr="00FF4FEC">
        <w:rPr>
          <w:sz w:val="24"/>
          <w:szCs w:val="24"/>
        </w:rPr>
        <w:t>уча</w:t>
      </w:r>
      <w:r w:rsidR="00EA4155">
        <w:rPr>
          <w:sz w:val="24"/>
          <w:szCs w:val="24"/>
        </w:rPr>
        <w:t>ю</w:t>
      </w:r>
      <w:r w:rsidRPr="00FF4FEC">
        <w:rPr>
          <w:sz w:val="24"/>
          <w:szCs w:val="24"/>
        </w:rPr>
        <w:t>щимся по программам о</w:t>
      </w:r>
      <w:r w:rsidRPr="00FF4FEC">
        <w:rPr>
          <w:sz w:val="24"/>
          <w:szCs w:val="24"/>
        </w:rPr>
        <w:t>с</w:t>
      </w:r>
      <w:r w:rsidRPr="00FF4FEC">
        <w:rPr>
          <w:sz w:val="24"/>
          <w:szCs w:val="24"/>
        </w:rPr>
        <w:t>новного общего, среднего общего образования могут быть применены меры дисципл</w:t>
      </w:r>
      <w:r w:rsidRPr="00FF4FEC">
        <w:rPr>
          <w:sz w:val="24"/>
          <w:szCs w:val="24"/>
        </w:rPr>
        <w:t>и</w:t>
      </w:r>
      <w:r w:rsidRPr="00FF4FEC">
        <w:rPr>
          <w:sz w:val="24"/>
          <w:szCs w:val="24"/>
        </w:rPr>
        <w:t xml:space="preserve">нарного взыскания - замечание, выговор, отчисление </w:t>
      </w:r>
      <w:r w:rsidR="00DB4046">
        <w:rPr>
          <w:sz w:val="24"/>
          <w:szCs w:val="24"/>
        </w:rPr>
        <w:t>(за неоднократное совершение ди</w:t>
      </w:r>
      <w:r w:rsidR="00DB4046">
        <w:rPr>
          <w:sz w:val="24"/>
          <w:szCs w:val="24"/>
        </w:rPr>
        <w:t>с</w:t>
      </w:r>
      <w:r w:rsidR="00DB4046">
        <w:rPr>
          <w:sz w:val="24"/>
          <w:szCs w:val="24"/>
        </w:rPr>
        <w:t xml:space="preserve">циплинарных проступков) </w:t>
      </w:r>
      <w:r w:rsidRPr="00FF4FEC">
        <w:rPr>
          <w:sz w:val="24"/>
          <w:szCs w:val="24"/>
        </w:rPr>
        <w:t>из Учреждения</w:t>
      </w:r>
      <w:r w:rsidR="001B6A42">
        <w:rPr>
          <w:sz w:val="24"/>
          <w:szCs w:val="24"/>
        </w:rPr>
        <w:t xml:space="preserve"> (при достижении </w:t>
      </w:r>
      <w:r w:rsidR="00DB4046">
        <w:rPr>
          <w:sz w:val="24"/>
          <w:szCs w:val="24"/>
        </w:rPr>
        <w:t>пятнадцатилетнего возраста</w:t>
      </w:r>
      <w:r w:rsidR="00DB4046" w:rsidRPr="00DB4046">
        <w:rPr>
          <w:sz w:val="24"/>
          <w:szCs w:val="24"/>
        </w:rPr>
        <w:t xml:space="preserve"> </w:t>
      </w:r>
      <w:r w:rsidR="00DB4046">
        <w:rPr>
          <w:sz w:val="24"/>
          <w:szCs w:val="24"/>
        </w:rPr>
        <w:t>обучающегося</w:t>
      </w:r>
      <w:r w:rsidR="001B6A42">
        <w:rPr>
          <w:sz w:val="24"/>
          <w:szCs w:val="24"/>
        </w:rPr>
        <w:t>)</w:t>
      </w:r>
      <w:r w:rsidRPr="00FF4FEC">
        <w:rPr>
          <w:sz w:val="24"/>
          <w:szCs w:val="24"/>
        </w:rPr>
        <w:t>.</w:t>
      </w:r>
      <w:proofErr w:type="gramEnd"/>
    </w:p>
    <w:p w:rsidR="006578D1" w:rsidRPr="00FF4FEC" w:rsidRDefault="006578D1" w:rsidP="00D02461">
      <w:pPr>
        <w:spacing w:line="276" w:lineRule="auto"/>
        <w:ind w:firstLine="708"/>
        <w:jc w:val="both"/>
        <w:rPr>
          <w:sz w:val="24"/>
          <w:szCs w:val="24"/>
        </w:rPr>
      </w:pPr>
      <w:r w:rsidRPr="00FF4FEC">
        <w:rPr>
          <w:sz w:val="24"/>
          <w:szCs w:val="24"/>
        </w:rPr>
        <w:t xml:space="preserve">Применение к </w:t>
      </w:r>
      <w:proofErr w:type="gramStart"/>
      <w:r w:rsidR="001B6A42">
        <w:rPr>
          <w:sz w:val="24"/>
          <w:szCs w:val="24"/>
        </w:rPr>
        <w:t>об</w:t>
      </w:r>
      <w:r w:rsidRPr="00FF4FEC">
        <w:rPr>
          <w:sz w:val="24"/>
          <w:szCs w:val="24"/>
        </w:rPr>
        <w:t>уча</w:t>
      </w:r>
      <w:r w:rsidR="001B6A42">
        <w:rPr>
          <w:sz w:val="24"/>
          <w:szCs w:val="24"/>
        </w:rPr>
        <w:t>ю</w:t>
      </w:r>
      <w:r w:rsidRPr="00FF4FEC">
        <w:rPr>
          <w:sz w:val="24"/>
          <w:szCs w:val="24"/>
        </w:rPr>
        <w:t>щемуся</w:t>
      </w:r>
      <w:proofErr w:type="gramEnd"/>
      <w:r w:rsidRPr="00FF4FEC">
        <w:rPr>
          <w:sz w:val="24"/>
          <w:szCs w:val="24"/>
        </w:rPr>
        <w:t xml:space="preserve"> меры дисциплинарного взыскания оформляется приказом (распоряжением) директора Учреждения. Приказ доводится до </w:t>
      </w:r>
      <w:r w:rsidR="001B6A42">
        <w:rPr>
          <w:sz w:val="24"/>
          <w:szCs w:val="24"/>
        </w:rPr>
        <w:t>об</w:t>
      </w:r>
      <w:r w:rsidRPr="00FF4FEC">
        <w:rPr>
          <w:sz w:val="24"/>
          <w:szCs w:val="24"/>
        </w:rPr>
        <w:t>уча</w:t>
      </w:r>
      <w:r w:rsidR="001B6A42">
        <w:rPr>
          <w:sz w:val="24"/>
          <w:szCs w:val="24"/>
        </w:rPr>
        <w:t>ю</w:t>
      </w:r>
      <w:r w:rsidRPr="00FF4FEC">
        <w:rPr>
          <w:sz w:val="24"/>
          <w:szCs w:val="24"/>
        </w:rPr>
        <w:t xml:space="preserve">щегося, его родителей (законных представителей) под роспись в течение трех учебных дней со дня его издания, не считая времени отсутствия </w:t>
      </w:r>
      <w:r w:rsidR="001B6A42">
        <w:rPr>
          <w:sz w:val="24"/>
          <w:szCs w:val="24"/>
        </w:rPr>
        <w:t>об</w:t>
      </w:r>
      <w:r w:rsidRPr="00FF4FEC">
        <w:rPr>
          <w:sz w:val="24"/>
          <w:szCs w:val="24"/>
        </w:rPr>
        <w:t>уча</w:t>
      </w:r>
      <w:r w:rsidR="001B6A42">
        <w:rPr>
          <w:sz w:val="24"/>
          <w:szCs w:val="24"/>
        </w:rPr>
        <w:t>ю</w:t>
      </w:r>
      <w:r w:rsidRPr="00FF4FEC">
        <w:rPr>
          <w:sz w:val="24"/>
          <w:szCs w:val="24"/>
        </w:rPr>
        <w:t xml:space="preserve">щегося в Учреждении. Отказ </w:t>
      </w:r>
      <w:r w:rsidR="001B6A42">
        <w:rPr>
          <w:sz w:val="24"/>
          <w:szCs w:val="24"/>
        </w:rPr>
        <w:t>об</w:t>
      </w:r>
      <w:r w:rsidRPr="00FF4FEC">
        <w:rPr>
          <w:sz w:val="24"/>
          <w:szCs w:val="24"/>
        </w:rPr>
        <w:t>у</w:t>
      </w:r>
      <w:r w:rsidRPr="00FF4FEC">
        <w:rPr>
          <w:sz w:val="24"/>
          <w:szCs w:val="24"/>
        </w:rPr>
        <w:t>ча</w:t>
      </w:r>
      <w:r w:rsidR="001B6A42">
        <w:rPr>
          <w:sz w:val="24"/>
          <w:szCs w:val="24"/>
        </w:rPr>
        <w:t>ю</w:t>
      </w:r>
      <w:r w:rsidRPr="00FF4FEC">
        <w:rPr>
          <w:sz w:val="24"/>
          <w:szCs w:val="24"/>
        </w:rPr>
        <w:t>щегося, его родителей (законных представителей) ознакомиться с указанным прик</w:t>
      </w:r>
      <w:r w:rsidRPr="00FF4FEC">
        <w:rPr>
          <w:sz w:val="24"/>
          <w:szCs w:val="24"/>
        </w:rPr>
        <w:t>а</w:t>
      </w:r>
      <w:r w:rsidRPr="00FF4FEC">
        <w:rPr>
          <w:sz w:val="24"/>
          <w:szCs w:val="24"/>
        </w:rPr>
        <w:t>зом (распоряжением) под роспись оформляется соответствующим актом.</w:t>
      </w:r>
    </w:p>
    <w:p w:rsidR="006578D1" w:rsidRPr="00FF4FEC" w:rsidRDefault="006578D1" w:rsidP="00FF4FE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6" w:firstLine="709"/>
        <w:jc w:val="both"/>
        <w:rPr>
          <w:color w:val="000000"/>
          <w:spacing w:val="-1"/>
          <w:sz w:val="24"/>
          <w:szCs w:val="24"/>
        </w:rPr>
      </w:pPr>
      <w:r w:rsidRPr="00FF4FEC">
        <w:rPr>
          <w:color w:val="000000"/>
          <w:spacing w:val="-1"/>
          <w:sz w:val="24"/>
          <w:szCs w:val="24"/>
        </w:rPr>
        <w:t>4.1</w:t>
      </w:r>
      <w:r w:rsidR="00D02461">
        <w:rPr>
          <w:color w:val="000000"/>
          <w:spacing w:val="-1"/>
          <w:sz w:val="24"/>
          <w:szCs w:val="24"/>
        </w:rPr>
        <w:t>3</w:t>
      </w:r>
      <w:r w:rsidRPr="00FF4FEC">
        <w:rPr>
          <w:color w:val="000000"/>
          <w:spacing w:val="-1"/>
          <w:sz w:val="24"/>
          <w:szCs w:val="24"/>
        </w:rPr>
        <w:t>. Родители (законные представители) несовершеннолетних обучающихся им</w:t>
      </w:r>
      <w:r w:rsidRPr="00FF4FEC">
        <w:rPr>
          <w:color w:val="000000"/>
          <w:spacing w:val="-1"/>
          <w:sz w:val="24"/>
          <w:szCs w:val="24"/>
        </w:rPr>
        <w:t>е</w:t>
      </w:r>
      <w:r w:rsidRPr="00FF4FEC">
        <w:rPr>
          <w:color w:val="000000"/>
          <w:spacing w:val="-1"/>
          <w:sz w:val="24"/>
          <w:szCs w:val="24"/>
        </w:rPr>
        <w:t>ют право:</w:t>
      </w:r>
    </w:p>
    <w:p w:rsidR="006578D1" w:rsidRPr="00FF4FEC" w:rsidRDefault="006578D1" w:rsidP="00FF4FEC">
      <w:pPr>
        <w:widowControl w:val="0"/>
        <w:numPr>
          <w:ilvl w:val="0"/>
          <w:numId w:val="28"/>
        </w:numPr>
        <w:shd w:val="clear" w:color="auto" w:fill="FFFFFF"/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right="6" w:firstLine="709"/>
        <w:jc w:val="both"/>
        <w:rPr>
          <w:color w:val="000000"/>
          <w:spacing w:val="-1"/>
          <w:sz w:val="24"/>
          <w:szCs w:val="24"/>
        </w:rPr>
      </w:pPr>
      <w:r w:rsidRPr="00FF4FEC">
        <w:rPr>
          <w:color w:val="000000"/>
          <w:spacing w:val="-1"/>
          <w:sz w:val="24"/>
          <w:szCs w:val="24"/>
        </w:rPr>
        <w:t>защищать права и интересы детей, в том числе в случае применения к ним ф</w:t>
      </w:r>
      <w:r w:rsidRPr="00FF4FEC">
        <w:rPr>
          <w:color w:val="000000"/>
          <w:spacing w:val="-1"/>
          <w:sz w:val="24"/>
          <w:szCs w:val="24"/>
        </w:rPr>
        <w:t>и</w:t>
      </w:r>
      <w:r w:rsidRPr="00FF4FEC">
        <w:rPr>
          <w:color w:val="000000"/>
          <w:spacing w:val="-1"/>
          <w:sz w:val="24"/>
          <w:szCs w:val="24"/>
        </w:rPr>
        <w:t>зического и психического насилия, небрежного, грубого отношения;</w:t>
      </w:r>
    </w:p>
    <w:p w:rsidR="006578D1" w:rsidRPr="00FF4FEC" w:rsidRDefault="006578D1" w:rsidP="00FF4FEC">
      <w:pPr>
        <w:widowControl w:val="0"/>
        <w:numPr>
          <w:ilvl w:val="0"/>
          <w:numId w:val="28"/>
        </w:numPr>
        <w:shd w:val="clear" w:color="auto" w:fill="FFFFFF"/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right="6" w:firstLine="709"/>
        <w:jc w:val="both"/>
        <w:rPr>
          <w:color w:val="000000"/>
          <w:spacing w:val="-1"/>
          <w:sz w:val="24"/>
          <w:szCs w:val="24"/>
        </w:rPr>
      </w:pPr>
      <w:r w:rsidRPr="00FF4FEC">
        <w:rPr>
          <w:color w:val="000000"/>
          <w:spacing w:val="-1"/>
          <w:sz w:val="24"/>
          <w:szCs w:val="24"/>
        </w:rPr>
        <w:t>знакомиться с содержанием образования, используемыми методами обучения и воспитания, образовательными технологиями Учреждения;</w:t>
      </w:r>
    </w:p>
    <w:p w:rsidR="006578D1" w:rsidRPr="00FF4FEC" w:rsidRDefault="006578D1" w:rsidP="00FF4FEC">
      <w:pPr>
        <w:widowControl w:val="0"/>
        <w:numPr>
          <w:ilvl w:val="0"/>
          <w:numId w:val="28"/>
        </w:numPr>
        <w:shd w:val="clear" w:color="auto" w:fill="FFFFFF"/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right="6" w:firstLine="709"/>
        <w:jc w:val="both"/>
        <w:rPr>
          <w:color w:val="000000"/>
          <w:spacing w:val="-1"/>
          <w:sz w:val="24"/>
          <w:szCs w:val="24"/>
        </w:rPr>
      </w:pPr>
      <w:r w:rsidRPr="00FF4FEC">
        <w:rPr>
          <w:color w:val="000000"/>
          <w:spacing w:val="-1"/>
          <w:sz w:val="24"/>
          <w:szCs w:val="24"/>
        </w:rPr>
        <w:t>получать информацию обо всех видах планируемых обследований (психолог</w:t>
      </w:r>
      <w:r w:rsidRPr="00FF4FEC">
        <w:rPr>
          <w:color w:val="000000"/>
          <w:spacing w:val="-1"/>
          <w:sz w:val="24"/>
          <w:szCs w:val="24"/>
        </w:rPr>
        <w:t>и</w:t>
      </w:r>
      <w:r w:rsidRPr="00FF4FEC">
        <w:rPr>
          <w:color w:val="000000"/>
          <w:spacing w:val="-1"/>
          <w:sz w:val="24"/>
          <w:szCs w:val="24"/>
        </w:rPr>
        <w:lastRenderedPageBreak/>
        <w:t>ческих, психолого-педагогических) детей, давать согласие на проведение таких обслед</w:t>
      </w:r>
      <w:r w:rsidRPr="00FF4FEC">
        <w:rPr>
          <w:color w:val="000000"/>
          <w:spacing w:val="-1"/>
          <w:sz w:val="24"/>
          <w:szCs w:val="24"/>
        </w:rPr>
        <w:t>о</w:t>
      </w:r>
      <w:r w:rsidRPr="00FF4FEC">
        <w:rPr>
          <w:color w:val="000000"/>
          <w:spacing w:val="-1"/>
          <w:sz w:val="24"/>
          <w:szCs w:val="24"/>
        </w:rPr>
        <w:t>ваний или участие в таких обследованиях, отказаться от их проведения или участия в них, получать информацию о результатах проведенных обследований;</w:t>
      </w:r>
    </w:p>
    <w:p w:rsidR="006578D1" w:rsidRPr="00FF4FEC" w:rsidRDefault="006578D1" w:rsidP="00FF4FEC">
      <w:pPr>
        <w:widowControl w:val="0"/>
        <w:numPr>
          <w:ilvl w:val="0"/>
          <w:numId w:val="28"/>
        </w:numPr>
        <w:shd w:val="clear" w:color="auto" w:fill="FFFFFF"/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right="6" w:firstLine="709"/>
        <w:jc w:val="both"/>
        <w:rPr>
          <w:color w:val="000000"/>
          <w:spacing w:val="-1"/>
          <w:sz w:val="24"/>
          <w:szCs w:val="24"/>
        </w:rPr>
      </w:pPr>
      <w:r w:rsidRPr="00FF4FEC">
        <w:rPr>
          <w:color w:val="000000"/>
          <w:spacing w:val="-1"/>
          <w:sz w:val="24"/>
          <w:szCs w:val="24"/>
        </w:rPr>
        <w:t>участвовать в управлении Учреждением, т.е. избирать и быть избранным в о</w:t>
      </w:r>
      <w:r w:rsidRPr="00FF4FEC">
        <w:rPr>
          <w:color w:val="000000"/>
          <w:spacing w:val="-1"/>
          <w:sz w:val="24"/>
          <w:szCs w:val="24"/>
        </w:rPr>
        <w:t>р</w:t>
      </w:r>
      <w:r w:rsidRPr="00FF4FEC">
        <w:rPr>
          <w:color w:val="000000"/>
          <w:spacing w:val="-1"/>
          <w:sz w:val="24"/>
          <w:szCs w:val="24"/>
        </w:rPr>
        <w:t>ганы коллегиального управления Учреждения;</w:t>
      </w:r>
    </w:p>
    <w:p w:rsidR="006578D1" w:rsidRPr="00FF4FEC" w:rsidRDefault="006578D1" w:rsidP="00FF4FEC">
      <w:pPr>
        <w:widowControl w:val="0"/>
        <w:numPr>
          <w:ilvl w:val="0"/>
          <w:numId w:val="28"/>
        </w:numPr>
        <w:shd w:val="clear" w:color="auto" w:fill="FFFFFF"/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right="6" w:firstLine="709"/>
        <w:jc w:val="both"/>
        <w:rPr>
          <w:color w:val="000000"/>
          <w:spacing w:val="-1"/>
          <w:sz w:val="24"/>
          <w:szCs w:val="24"/>
        </w:rPr>
      </w:pPr>
      <w:r w:rsidRPr="00FF4FEC">
        <w:rPr>
          <w:color w:val="000000"/>
          <w:spacing w:val="-1"/>
          <w:sz w:val="24"/>
          <w:szCs w:val="24"/>
        </w:rPr>
        <w:t>принимать участие и выражать свое мнение на родительских собраниях;</w:t>
      </w:r>
    </w:p>
    <w:p w:rsidR="006578D1" w:rsidRPr="00FF4FEC" w:rsidRDefault="006578D1" w:rsidP="00FF4FEC">
      <w:pPr>
        <w:widowControl w:val="0"/>
        <w:numPr>
          <w:ilvl w:val="0"/>
          <w:numId w:val="28"/>
        </w:numPr>
        <w:shd w:val="clear" w:color="auto" w:fill="FFFFFF"/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right="6" w:firstLine="709"/>
        <w:jc w:val="both"/>
        <w:rPr>
          <w:color w:val="000000"/>
          <w:spacing w:val="-1"/>
          <w:sz w:val="24"/>
          <w:szCs w:val="24"/>
        </w:rPr>
      </w:pPr>
      <w:r w:rsidRPr="00FF4FEC">
        <w:rPr>
          <w:color w:val="000000"/>
          <w:spacing w:val="-1"/>
          <w:sz w:val="24"/>
          <w:szCs w:val="24"/>
        </w:rPr>
        <w:t>знакоми</w:t>
      </w:r>
      <w:r w:rsidR="00A61789">
        <w:rPr>
          <w:color w:val="000000"/>
          <w:spacing w:val="-1"/>
          <w:sz w:val="24"/>
          <w:szCs w:val="24"/>
        </w:rPr>
        <w:t>ться с У</w:t>
      </w:r>
      <w:r w:rsidRPr="00FF4FEC">
        <w:rPr>
          <w:color w:val="000000"/>
          <w:spacing w:val="-1"/>
          <w:sz w:val="24"/>
          <w:szCs w:val="24"/>
        </w:rPr>
        <w:t>ставом Учреждения, лицензией на осуществление образов</w:t>
      </w:r>
      <w:r w:rsidRPr="00FF4FEC">
        <w:rPr>
          <w:color w:val="000000"/>
          <w:spacing w:val="-1"/>
          <w:sz w:val="24"/>
          <w:szCs w:val="24"/>
        </w:rPr>
        <w:t>а</w:t>
      </w:r>
      <w:r w:rsidRPr="00FF4FEC">
        <w:rPr>
          <w:color w:val="000000"/>
          <w:spacing w:val="-1"/>
          <w:sz w:val="24"/>
          <w:szCs w:val="24"/>
        </w:rPr>
        <w:t>тельной деятельности, аккредитацией, с учебно-программной документацией и другими документами, регламентирующими организацию и осуществление образовательной де</w:t>
      </w:r>
      <w:r w:rsidRPr="00FF4FEC">
        <w:rPr>
          <w:color w:val="000000"/>
          <w:spacing w:val="-1"/>
          <w:sz w:val="24"/>
          <w:szCs w:val="24"/>
        </w:rPr>
        <w:t>я</w:t>
      </w:r>
      <w:r w:rsidRPr="00FF4FEC">
        <w:rPr>
          <w:color w:val="000000"/>
          <w:spacing w:val="-1"/>
          <w:sz w:val="24"/>
          <w:szCs w:val="24"/>
        </w:rPr>
        <w:t>тельности;</w:t>
      </w:r>
    </w:p>
    <w:p w:rsidR="006578D1" w:rsidRPr="00FF4FEC" w:rsidRDefault="006578D1" w:rsidP="00FF4FEC">
      <w:pPr>
        <w:widowControl w:val="0"/>
        <w:numPr>
          <w:ilvl w:val="0"/>
          <w:numId w:val="28"/>
        </w:numPr>
        <w:shd w:val="clear" w:color="auto" w:fill="FFFFFF"/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right="6" w:firstLine="709"/>
        <w:jc w:val="both"/>
        <w:rPr>
          <w:color w:val="000000"/>
          <w:spacing w:val="-1"/>
          <w:sz w:val="24"/>
          <w:szCs w:val="24"/>
        </w:rPr>
      </w:pPr>
      <w:r w:rsidRPr="00FF4FEC">
        <w:rPr>
          <w:color w:val="000000"/>
          <w:spacing w:val="-1"/>
          <w:sz w:val="24"/>
          <w:szCs w:val="24"/>
        </w:rPr>
        <w:t>обращаться в комиссию по урегулированию споров между участниками обр</w:t>
      </w:r>
      <w:r w:rsidRPr="00FF4FEC">
        <w:rPr>
          <w:color w:val="000000"/>
          <w:spacing w:val="-1"/>
          <w:sz w:val="24"/>
          <w:szCs w:val="24"/>
        </w:rPr>
        <w:t>а</w:t>
      </w:r>
      <w:r w:rsidRPr="00FF4FEC">
        <w:rPr>
          <w:color w:val="000000"/>
          <w:spacing w:val="-1"/>
          <w:sz w:val="24"/>
          <w:szCs w:val="24"/>
        </w:rPr>
        <w:t>зовательных отношений в Учреждении;</w:t>
      </w:r>
    </w:p>
    <w:p w:rsidR="006578D1" w:rsidRPr="00FF4FEC" w:rsidRDefault="006578D1" w:rsidP="00FF4FEC">
      <w:pPr>
        <w:widowControl w:val="0"/>
        <w:numPr>
          <w:ilvl w:val="0"/>
          <w:numId w:val="28"/>
        </w:numPr>
        <w:shd w:val="clear" w:color="auto" w:fill="FFFFFF"/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right="6" w:firstLine="709"/>
        <w:jc w:val="both"/>
        <w:rPr>
          <w:color w:val="000000"/>
          <w:spacing w:val="-1"/>
          <w:sz w:val="24"/>
          <w:szCs w:val="24"/>
        </w:rPr>
      </w:pPr>
      <w:r w:rsidRPr="00FF4FEC">
        <w:rPr>
          <w:color w:val="000000"/>
          <w:spacing w:val="-1"/>
          <w:sz w:val="24"/>
          <w:szCs w:val="24"/>
        </w:rPr>
        <w:t>получать консультационную помощь работников Учреждения.</w:t>
      </w:r>
    </w:p>
    <w:p w:rsidR="006578D1" w:rsidRPr="00FF4FEC" w:rsidRDefault="006578D1" w:rsidP="00FF4FE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6" w:firstLine="709"/>
        <w:jc w:val="both"/>
        <w:rPr>
          <w:color w:val="000000"/>
          <w:spacing w:val="-1"/>
          <w:sz w:val="24"/>
          <w:szCs w:val="24"/>
        </w:rPr>
      </w:pPr>
      <w:r w:rsidRPr="00FF4FEC">
        <w:rPr>
          <w:color w:val="000000"/>
          <w:spacing w:val="-1"/>
          <w:sz w:val="24"/>
          <w:szCs w:val="24"/>
        </w:rPr>
        <w:t>4.1</w:t>
      </w:r>
      <w:r w:rsidR="00D02461">
        <w:rPr>
          <w:color w:val="000000"/>
          <w:spacing w:val="-1"/>
          <w:sz w:val="24"/>
          <w:szCs w:val="24"/>
        </w:rPr>
        <w:t>4</w:t>
      </w:r>
      <w:r w:rsidRPr="00FF4FEC">
        <w:rPr>
          <w:color w:val="000000"/>
          <w:spacing w:val="-1"/>
          <w:sz w:val="24"/>
          <w:szCs w:val="24"/>
        </w:rPr>
        <w:t>. Родители (законные представители) обязаны:</w:t>
      </w:r>
    </w:p>
    <w:p w:rsidR="006578D1" w:rsidRPr="00777718" w:rsidRDefault="006578D1" w:rsidP="00777718">
      <w:pPr>
        <w:widowControl w:val="0"/>
        <w:numPr>
          <w:ilvl w:val="0"/>
          <w:numId w:val="28"/>
        </w:numPr>
        <w:shd w:val="clear" w:color="auto" w:fill="FFFFFF"/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right="6" w:firstLine="567"/>
        <w:jc w:val="both"/>
        <w:rPr>
          <w:color w:val="000000"/>
          <w:spacing w:val="-1"/>
          <w:sz w:val="24"/>
          <w:szCs w:val="24"/>
        </w:rPr>
      </w:pPr>
      <w:r w:rsidRPr="00777718">
        <w:rPr>
          <w:color w:val="000000"/>
          <w:spacing w:val="-1"/>
          <w:sz w:val="24"/>
          <w:szCs w:val="24"/>
        </w:rPr>
        <w:t xml:space="preserve">обеспечить получение </w:t>
      </w:r>
      <w:r w:rsidR="00EA4155" w:rsidRPr="00777718">
        <w:rPr>
          <w:color w:val="000000"/>
          <w:spacing w:val="-1"/>
          <w:sz w:val="24"/>
          <w:szCs w:val="24"/>
        </w:rPr>
        <w:t xml:space="preserve">детьми </w:t>
      </w:r>
      <w:r w:rsidRPr="00777718">
        <w:rPr>
          <w:color w:val="000000"/>
          <w:spacing w:val="-1"/>
          <w:sz w:val="24"/>
          <w:szCs w:val="24"/>
        </w:rPr>
        <w:t>общего образования, в том числе регулярное п</w:t>
      </w:r>
      <w:r w:rsidRPr="00777718">
        <w:rPr>
          <w:color w:val="000000"/>
          <w:spacing w:val="-1"/>
          <w:sz w:val="24"/>
          <w:szCs w:val="24"/>
        </w:rPr>
        <w:t>о</w:t>
      </w:r>
      <w:r w:rsidRPr="00777718">
        <w:rPr>
          <w:color w:val="000000"/>
          <w:spacing w:val="-1"/>
          <w:sz w:val="24"/>
          <w:szCs w:val="24"/>
        </w:rPr>
        <w:t>сещение ими учебных занятий при очной форме обучения, если нет уважительных причин для пропуска;</w:t>
      </w:r>
    </w:p>
    <w:p w:rsidR="006578D1" w:rsidRPr="00777718" w:rsidRDefault="00EA4155" w:rsidP="00777718">
      <w:pPr>
        <w:widowControl w:val="0"/>
        <w:numPr>
          <w:ilvl w:val="0"/>
          <w:numId w:val="28"/>
        </w:numPr>
        <w:shd w:val="clear" w:color="auto" w:fill="FFFFFF"/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right="6" w:firstLine="567"/>
        <w:jc w:val="both"/>
        <w:rPr>
          <w:color w:val="000000"/>
          <w:spacing w:val="-1"/>
          <w:sz w:val="24"/>
          <w:szCs w:val="24"/>
        </w:rPr>
      </w:pPr>
      <w:bookmarkStart w:id="2" w:name="st44_4_2"/>
      <w:bookmarkEnd w:id="2"/>
      <w:r w:rsidRPr="00777718">
        <w:rPr>
          <w:color w:val="000000"/>
          <w:spacing w:val="-1"/>
          <w:sz w:val="24"/>
          <w:szCs w:val="24"/>
        </w:rPr>
        <w:t>соблюдать настоящий У</w:t>
      </w:r>
      <w:r w:rsidR="006578D1" w:rsidRPr="00777718">
        <w:rPr>
          <w:color w:val="000000"/>
          <w:spacing w:val="-1"/>
          <w:sz w:val="24"/>
          <w:szCs w:val="24"/>
        </w:rPr>
        <w:t>став, правила внутреннего распорядка, требования л</w:t>
      </w:r>
      <w:r w:rsidR="006578D1" w:rsidRPr="00777718">
        <w:rPr>
          <w:color w:val="000000"/>
          <w:spacing w:val="-1"/>
          <w:sz w:val="24"/>
          <w:szCs w:val="24"/>
        </w:rPr>
        <w:t>о</w:t>
      </w:r>
      <w:r w:rsidR="006578D1" w:rsidRPr="00777718">
        <w:rPr>
          <w:color w:val="000000"/>
          <w:spacing w:val="-1"/>
          <w:sz w:val="24"/>
          <w:szCs w:val="24"/>
        </w:rPr>
        <w:t xml:space="preserve">кальных нормативных актов, которые устанавливают режим занятий </w:t>
      </w:r>
      <w:r w:rsidRPr="00777718">
        <w:rPr>
          <w:color w:val="000000"/>
          <w:spacing w:val="-1"/>
          <w:sz w:val="24"/>
          <w:szCs w:val="24"/>
        </w:rPr>
        <w:t>об</w:t>
      </w:r>
      <w:r w:rsidR="006578D1" w:rsidRPr="00777718">
        <w:rPr>
          <w:color w:val="000000"/>
          <w:spacing w:val="-1"/>
          <w:sz w:val="24"/>
          <w:szCs w:val="24"/>
        </w:rPr>
        <w:t>уча</w:t>
      </w:r>
      <w:r w:rsidRPr="00777718">
        <w:rPr>
          <w:color w:val="000000"/>
          <w:spacing w:val="-1"/>
          <w:sz w:val="24"/>
          <w:szCs w:val="24"/>
        </w:rPr>
        <w:t>ю</w:t>
      </w:r>
      <w:r w:rsidR="006578D1" w:rsidRPr="00777718">
        <w:rPr>
          <w:color w:val="000000"/>
          <w:spacing w:val="-1"/>
          <w:sz w:val="24"/>
          <w:szCs w:val="24"/>
        </w:rPr>
        <w:t>щихся;</w:t>
      </w:r>
    </w:p>
    <w:p w:rsidR="006578D1" w:rsidRPr="00777718" w:rsidRDefault="006578D1" w:rsidP="00777718">
      <w:pPr>
        <w:widowControl w:val="0"/>
        <w:numPr>
          <w:ilvl w:val="0"/>
          <w:numId w:val="28"/>
        </w:numPr>
        <w:shd w:val="clear" w:color="auto" w:fill="FFFFFF"/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right="6" w:firstLine="567"/>
        <w:jc w:val="both"/>
        <w:rPr>
          <w:color w:val="000000"/>
          <w:spacing w:val="-1"/>
          <w:sz w:val="24"/>
          <w:szCs w:val="24"/>
        </w:rPr>
      </w:pPr>
      <w:r w:rsidRPr="00777718">
        <w:rPr>
          <w:color w:val="000000"/>
          <w:spacing w:val="-1"/>
          <w:sz w:val="24"/>
          <w:szCs w:val="24"/>
        </w:rPr>
        <w:t xml:space="preserve">уважать честь и достоинство </w:t>
      </w:r>
      <w:r w:rsidR="00BD1BB2" w:rsidRPr="00777718">
        <w:rPr>
          <w:color w:val="000000"/>
          <w:spacing w:val="-1"/>
          <w:sz w:val="24"/>
          <w:szCs w:val="24"/>
        </w:rPr>
        <w:t>обучающихся</w:t>
      </w:r>
      <w:r w:rsidRPr="00777718">
        <w:rPr>
          <w:color w:val="000000"/>
          <w:spacing w:val="-1"/>
          <w:sz w:val="24"/>
          <w:szCs w:val="24"/>
        </w:rPr>
        <w:t xml:space="preserve"> и работников Учреждения, собл</w:t>
      </w:r>
      <w:r w:rsidRPr="00777718">
        <w:rPr>
          <w:color w:val="000000"/>
          <w:spacing w:val="-1"/>
          <w:sz w:val="24"/>
          <w:szCs w:val="24"/>
        </w:rPr>
        <w:t>ю</w:t>
      </w:r>
      <w:r w:rsidRPr="00777718">
        <w:rPr>
          <w:color w:val="000000"/>
          <w:spacing w:val="-1"/>
          <w:sz w:val="24"/>
          <w:szCs w:val="24"/>
        </w:rPr>
        <w:t xml:space="preserve">дать этические нормы и правила общения с </w:t>
      </w:r>
      <w:r w:rsidR="00EA4155" w:rsidRPr="00777718">
        <w:rPr>
          <w:color w:val="000000"/>
          <w:spacing w:val="-1"/>
          <w:sz w:val="24"/>
          <w:szCs w:val="24"/>
        </w:rPr>
        <w:t>об</w:t>
      </w:r>
      <w:r w:rsidRPr="00777718">
        <w:rPr>
          <w:color w:val="000000"/>
          <w:spacing w:val="-1"/>
          <w:sz w:val="24"/>
          <w:szCs w:val="24"/>
        </w:rPr>
        <w:t>уча</w:t>
      </w:r>
      <w:r w:rsidR="00EA4155" w:rsidRPr="00777718">
        <w:rPr>
          <w:color w:val="000000"/>
          <w:spacing w:val="-1"/>
          <w:sz w:val="24"/>
          <w:szCs w:val="24"/>
        </w:rPr>
        <w:t>ю</w:t>
      </w:r>
      <w:r w:rsidRPr="00777718">
        <w:rPr>
          <w:color w:val="000000"/>
          <w:spacing w:val="-1"/>
          <w:sz w:val="24"/>
          <w:szCs w:val="24"/>
        </w:rPr>
        <w:t>щимися и работниками;</w:t>
      </w:r>
    </w:p>
    <w:p w:rsidR="006578D1" w:rsidRPr="00777718" w:rsidRDefault="006578D1" w:rsidP="00777718">
      <w:pPr>
        <w:widowControl w:val="0"/>
        <w:numPr>
          <w:ilvl w:val="0"/>
          <w:numId w:val="28"/>
        </w:numPr>
        <w:shd w:val="clear" w:color="auto" w:fill="FFFFFF"/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right="6" w:firstLine="567"/>
        <w:jc w:val="both"/>
        <w:rPr>
          <w:color w:val="000000"/>
          <w:spacing w:val="-1"/>
          <w:sz w:val="24"/>
          <w:szCs w:val="24"/>
        </w:rPr>
      </w:pPr>
      <w:r w:rsidRPr="00777718">
        <w:rPr>
          <w:color w:val="000000"/>
          <w:spacing w:val="-1"/>
          <w:sz w:val="24"/>
          <w:szCs w:val="24"/>
        </w:rPr>
        <w:t>соблюдать условия заключенного с Учреждением договора об образовании (при наличии);</w:t>
      </w:r>
    </w:p>
    <w:p w:rsidR="006578D1" w:rsidRPr="00777718" w:rsidRDefault="006578D1" w:rsidP="00777718">
      <w:pPr>
        <w:widowControl w:val="0"/>
        <w:numPr>
          <w:ilvl w:val="0"/>
          <w:numId w:val="28"/>
        </w:numPr>
        <w:shd w:val="clear" w:color="auto" w:fill="FFFFFF"/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right="6" w:firstLine="567"/>
        <w:jc w:val="both"/>
        <w:rPr>
          <w:color w:val="000000"/>
          <w:spacing w:val="-1"/>
          <w:sz w:val="24"/>
          <w:szCs w:val="24"/>
        </w:rPr>
      </w:pPr>
      <w:r w:rsidRPr="00777718">
        <w:rPr>
          <w:color w:val="000000"/>
          <w:spacing w:val="-1"/>
          <w:sz w:val="24"/>
          <w:szCs w:val="24"/>
        </w:rPr>
        <w:t>посещать проводимые Учреждением родительские собрания.</w:t>
      </w:r>
    </w:p>
    <w:p w:rsidR="006578D1" w:rsidRPr="00FF4FEC" w:rsidRDefault="006578D1" w:rsidP="00FF4FEC">
      <w:pPr>
        <w:pStyle w:val="4"/>
        <w:shd w:val="clear" w:color="auto" w:fill="auto"/>
        <w:tabs>
          <w:tab w:val="left" w:pos="993"/>
          <w:tab w:val="left" w:pos="115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4.1</w:t>
      </w:r>
      <w:r w:rsidR="00D02461">
        <w:rPr>
          <w:sz w:val="24"/>
          <w:szCs w:val="24"/>
        </w:rPr>
        <w:t>5</w:t>
      </w:r>
      <w:r w:rsidRPr="00FF4FEC">
        <w:rPr>
          <w:sz w:val="24"/>
          <w:szCs w:val="24"/>
        </w:rPr>
        <w:t>. Учреждение осуществляет регулярный (ежедневный) контроль за посеща</w:t>
      </w:r>
      <w:r w:rsidRPr="00FF4FEC">
        <w:rPr>
          <w:sz w:val="24"/>
          <w:szCs w:val="24"/>
        </w:rPr>
        <w:t>е</w:t>
      </w:r>
      <w:r w:rsidRPr="00FF4FEC">
        <w:rPr>
          <w:sz w:val="24"/>
          <w:szCs w:val="24"/>
        </w:rPr>
        <w:t xml:space="preserve">мостью </w:t>
      </w:r>
      <w:proofErr w:type="gramStart"/>
      <w:r w:rsidR="00BD1BB2" w:rsidRPr="00FF4FEC">
        <w:rPr>
          <w:sz w:val="24"/>
          <w:szCs w:val="24"/>
        </w:rPr>
        <w:t>обучающимися</w:t>
      </w:r>
      <w:proofErr w:type="gramEnd"/>
      <w:r w:rsidRPr="00FF4FEC">
        <w:rPr>
          <w:sz w:val="24"/>
          <w:szCs w:val="24"/>
        </w:rPr>
        <w:t xml:space="preserve"> занятий, предусмотренных учебным планом.</w:t>
      </w:r>
    </w:p>
    <w:p w:rsidR="006578D1" w:rsidRPr="00FF4FEC" w:rsidRDefault="006578D1" w:rsidP="00FF4FEC">
      <w:pPr>
        <w:pStyle w:val="4"/>
        <w:shd w:val="clear" w:color="auto" w:fill="auto"/>
        <w:tabs>
          <w:tab w:val="left" w:pos="993"/>
          <w:tab w:val="left" w:pos="115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Родители (законные представители) ребенка обязаны в случае болезни или иной уважительной причины, препятствующей посещению ребенком Учреждения, в течение 3 часов первого дня неявки уведомить должностных лиц Учреждения о пропуске ребенком учебных занятий с указанием причины и срока такого пропуска.</w:t>
      </w:r>
    </w:p>
    <w:p w:rsidR="006578D1" w:rsidRPr="00FF4FEC" w:rsidRDefault="006578D1" w:rsidP="00FF4FEC">
      <w:pPr>
        <w:pStyle w:val="4"/>
        <w:shd w:val="clear" w:color="auto" w:fill="auto"/>
        <w:tabs>
          <w:tab w:val="left" w:pos="993"/>
          <w:tab w:val="left" w:pos="115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Учреждение в случае неполучения от родителей (законных представителей) и</w:t>
      </w:r>
      <w:r w:rsidRPr="00FF4FEC">
        <w:rPr>
          <w:sz w:val="24"/>
          <w:szCs w:val="24"/>
        </w:rPr>
        <w:t>н</w:t>
      </w:r>
      <w:r w:rsidRPr="00FF4FEC">
        <w:rPr>
          <w:sz w:val="24"/>
          <w:szCs w:val="24"/>
        </w:rPr>
        <w:t>формации о причинах пропуска ребенком учебных занятий:</w:t>
      </w:r>
    </w:p>
    <w:p w:rsidR="006578D1" w:rsidRPr="00FF4FEC" w:rsidRDefault="006578D1" w:rsidP="00FF4FEC">
      <w:pPr>
        <w:pStyle w:val="4"/>
        <w:shd w:val="clear" w:color="auto" w:fill="auto"/>
        <w:tabs>
          <w:tab w:val="left" w:pos="993"/>
          <w:tab w:val="left" w:pos="115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а) в первый день неявки ребенка на занятия принимает меры по уведомлению об этом родителей (законных представителей) и выясняет причины неявки;</w:t>
      </w:r>
    </w:p>
    <w:p w:rsidR="006578D1" w:rsidRPr="00FF4FEC" w:rsidRDefault="006578D1" w:rsidP="00FF4FEC">
      <w:pPr>
        <w:pStyle w:val="4"/>
        <w:shd w:val="clear" w:color="auto" w:fill="auto"/>
        <w:tabs>
          <w:tab w:val="left" w:pos="993"/>
          <w:tab w:val="left" w:pos="115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б) в течение рабочего дня, следующего за первым днем неявки ребенка на занятия, уведомляет комиссию по делам несовершеннолетних и защите их прав</w:t>
      </w:r>
      <w:r w:rsidR="00D02461">
        <w:rPr>
          <w:sz w:val="24"/>
          <w:szCs w:val="24"/>
        </w:rPr>
        <w:t>, отдел образов</w:t>
      </w:r>
      <w:r w:rsidR="00D02461">
        <w:rPr>
          <w:sz w:val="24"/>
          <w:szCs w:val="24"/>
        </w:rPr>
        <w:t>а</w:t>
      </w:r>
      <w:r w:rsidR="00D02461">
        <w:rPr>
          <w:sz w:val="24"/>
          <w:szCs w:val="24"/>
        </w:rPr>
        <w:t>ния МО «Братский район»</w:t>
      </w:r>
      <w:r w:rsidRPr="00FF4FEC">
        <w:rPr>
          <w:sz w:val="24"/>
          <w:szCs w:val="24"/>
        </w:rPr>
        <w:t xml:space="preserve"> о факте неявки ребенка на учебные занятия.</w:t>
      </w:r>
    </w:p>
    <w:p w:rsidR="006578D1" w:rsidRPr="00FF4FEC" w:rsidRDefault="006578D1" w:rsidP="00FF4FEC">
      <w:pPr>
        <w:spacing w:line="276" w:lineRule="auto"/>
        <w:ind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4.1</w:t>
      </w:r>
      <w:r w:rsidR="00D02461">
        <w:rPr>
          <w:sz w:val="24"/>
          <w:szCs w:val="24"/>
        </w:rPr>
        <w:t>6</w:t>
      </w:r>
      <w:r w:rsidRPr="00FF4FEC">
        <w:rPr>
          <w:sz w:val="24"/>
          <w:szCs w:val="24"/>
        </w:rPr>
        <w:t>.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</w:t>
      </w:r>
      <w:r w:rsidRPr="00FF4FEC">
        <w:rPr>
          <w:sz w:val="24"/>
          <w:szCs w:val="24"/>
        </w:rPr>
        <w:t>к</w:t>
      </w:r>
      <w:r w:rsidRPr="00FF4FEC">
        <w:rPr>
          <w:sz w:val="24"/>
          <w:szCs w:val="24"/>
        </w:rPr>
        <w:t>новения конфликта интересов педагогического работника, применения локальных норм</w:t>
      </w:r>
      <w:r w:rsidRPr="00FF4FEC">
        <w:rPr>
          <w:sz w:val="24"/>
          <w:szCs w:val="24"/>
        </w:rPr>
        <w:t>а</w:t>
      </w:r>
      <w:r w:rsidRPr="00FF4FEC">
        <w:rPr>
          <w:sz w:val="24"/>
          <w:szCs w:val="24"/>
        </w:rPr>
        <w:t xml:space="preserve">тивных актов, обжалования </w:t>
      </w:r>
      <w:r w:rsidR="00E74B3B" w:rsidRPr="00FF4FEC">
        <w:rPr>
          <w:sz w:val="24"/>
          <w:szCs w:val="24"/>
        </w:rPr>
        <w:t xml:space="preserve">решений о применении </w:t>
      </w:r>
      <w:proofErr w:type="gramStart"/>
      <w:r w:rsidR="00E74B3B" w:rsidRPr="00FF4FEC">
        <w:rPr>
          <w:sz w:val="24"/>
          <w:szCs w:val="24"/>
        </w:rPr>
        <w:t>к</w:t>
      </w:r>
      <w:proofErr w:type="gramEnd"/>
      <w:r w:rsidR="00E74B3B" w:rsidRPr="00FF4FEC">
        <w:rPr>
          <w:sz w:val="24"/>
          <w:szCs w:val="24"/>
        </w:rPr>
        <w:t xml:space="preserve"> </w:t>
      </w:r>
      <w:r w:rsidR="00EA4155">
        <w:rPr>
          <w:sz w:val="24"/>
          <w:szCs w:val="24"/>
        </w:rPr>
        <w:t>об</w:t>
      </w:r>
      <w:r w:rsidR="00E74B3B" w:rsidRPr="00FF4FEC">
        <w:rPr>
          <w:sz w:val="24"/>
          <w:szCs w:val="24"/>
        </w:rPr>
        <w:t>уча</w:t>
      </w:r>
      <w:r w:rsidR="00EA4155">
        <w:rPr>
          <w:sz w:val="24"/>
          <w:szCs w:val="24"/>
        </w:rPr>
        <w:t>ю</w:t>
      </w:r>
      <w:r w:rsidRPr="00FF4FEC">
        <w:rPr>
          <w:sz w:val="24"/>
          <w:szCs w:val="24"/>
        </w:rPr>
        <w:t>щимся дисциплинарного взыскания в Учреждении создается комиссия по урегулированию споров между участн</w:t>
      </w:r>
      <w:r w:rsidRPr="00FF4FEC">
        <w:rPr>
          <w:sz w:val="24"/>
          <w:szCs w:val="24"/>
        </w:rPr>
        <w:t>и</w:t>
      </w:r>
      <w:r w:rsidRPr="00FF4FEC">
        <w:rPr>
          <w:sz w:val="24"/>
          <w:szCs w:val="24"/>
        </w:rPr>
        <w:t>ками образовательных отношений (Комиссия).</w:t>
      </w:r>
    </w:p>
    <w:p w:rsidR="006578D1" w:rsidRPr="00FF4FEC" w:rsidRDefault="006578D1" w:rsidP="00FF4FEC">
      <w:pPr>
        <w:spacing w:line="276" w:lineRule="auto"/>
        <w:ind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Порядок создания, организации работы, принятия решений Комиссией и их и</w:t>
      </w:r>
      <w:r w:rsidRPr="00FF4FEC">
        <w:rPr>
          <w:sz w:val="24"/>
          <w:szCs w:val="24"/>
        </w:rPr>
        <w:t>с</w:t>
      </w:r>
      <w:r w:rsidRPr="00FF4FEC">
        <w:rPr>
          <w:sz w:val="24"/>
          <w:szCs w:val="24"/>
        </w:rPr>
        <w:t>полнения устанавливается локальным нормативным актом, который принимается с уч</w:t>
      </w:r>
      <w:r w:rsidRPr="00FF4FEC">
        <w:rPr>
          <w:sz w:val="24"/>
          <w:szCs w:val="24"/>
        </w:rPr>
        <w:t>е</w:t>
      </w:r>
      <w:r w:rsidRPr="00FF4FEC">
        <w:rPr>
          <w:sz w:val="24"/>
          <w:szCs w:val="24"/>
        </w:rPr>
        <w:lastRenderedPageBreak/>
        <w:t xml:space="preserve">том мнения советов </w:t>
      </w:r>
      <w:r w:rsidR="00EA4155">
        <w:rPr>
          <w:sz w:val="24"/>
          <w:szCs w:val="24"/>
        </w:rPr>
        <w:t>об</w:t>
      </w:r>
      <w:r w:rsidRPr="00FF4FEC">
        <w:rPr>
          <w:sz w:val="24"/>
          <w:szCs w:val="24"/>
        </w:rPr>
        <w:t>уча</w:t>
      </w:r>
      <w:r w:rsidR="00EA4155">
        <w:rPr>
          <w:sz w:val="24"/>
          <w:szCs w:val="24"/>
        </w:rPr>
        <w:t>ю</w:t>
      </w:r>
      <w:r w:rsidRPr="00FF4FEC">
        <w:rPr>
          <w:sz w:val="24"/>
          <w:szCs w:val="24"/>
        </w:rPr>
        <w:t xml:space="preserve">щихся, советов родителей, а также представительных органов работников Учреждения и (или) </w:t>
      </w:r>
      <w:r w:rsidR="00EA4155">
        <w:rPr>
          <w:sz w:val="24"/>
          <w:szCs w:val="24"/>
        </w:rPr>
        <w:t>об</w:t>
      </w:r>
      <w:r w:rsidRPr="00FF4FEC">
        <w:rPr>
          <w:sz w:val="24"/>
          <w:szCs w:val="24"/>
        </w:rPr>
        <w:t>уча</w:t>
      </w:r>
      <w:r w:rsidR="00EA4155">
        <w:rPr>
          <w:sz w:val="24"/>
          <w:szCs w:val="24"/>
        </w:rPr>
        <w:t>ю</w:t>
      </w:r>
      <w:r w:rsidRPr="00FF4FEC">
        <w:rPr>
          <w:sz w:val="24"/>
          <w:szCs w:val="24"/>
        </w:rPr>
        <w:t>щихся в нем (при их наличии).</w:t>
      </w:r>
    </w:p>
    <w:p w:rsidR="006578D1" w:rsidRDefault="006578D1" w:rsidP="00FF4FEC">
      <w:pPr>
        <w:spacing w:line="276" w:lineRule="auto"/>
        <w:ind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4.1</w:t>
      </w:r>
      <w:r w:rsidR="00D02461">
        <w:rPr>
          <w:sz w:val="24"/>
          <w:szCs w:val="24"/>
        </w:rPr>
        <w:t>7</w:t>
      </w:r>
      <w:r w:rsidRPr="00FF4FEC">
        <w:rPr>
          <w:sz w:val="24"/>
          <w:szCs w:val="24"/>
        </w:rPr>
        <w:t xml:space="preserve">. Иные права и обязанности </w:t>
      </w:r>
      <w:r w:rsidR="00EA4155">
        <w:rPr>
          <w:sz w:val="24"/>
          <w:szCs w:val="24"/>
        </w:rPr>
        <w:t>об</w:t>
      </w:r>
      <w:r w:rsidRPr="00FF4FEC">
        <w:rPr>
          <w:sz w:val="24"/>
          <w:szCs w:val="24"/>
        </w:rPr>
        <w:t>уча</w:t>
      </w:r>
      <w:r w:rsidR="00EA4155">
        <w:rPr>
          <w:sz w:val="24"/>
          <w:szCs w:val="24"/>
        </w:rPr>
        <w:t>ю</w:t>
      </w:r>
      <w:r w:rsidRPr="00FF4FEC">
        <w:rPr>
          <w:sz w:val="24"/>
          <w:szCs w:val="24"/>
        </w:rPr>
        <w:t>щихся, родителей (законных представит</w:t>
      </w:r>
      <w:r w:rsidRPr="00FF4FEC">
        <w:rPr>
          <w:sz w:val="24"/>
          <w:szCs w:val="24"/>
        </w:rPr>
        <w:t>е</w:t>
      </w:r>
      <w:r w:rsidRPr="00FF4FEC">
        <w:rPr>
          <w:sz w:val="24"/>
          <w:szCs w:val="24"/>
        </w:rPr>
        <w:t xml:space="preserve">лей) несовершеннолетних </w:t>
      </w:r>
      <w:r w:rsidR="00EA4155">
        <w:rPr>
          <w:sz w:val="24"/>
          <w:szCs w:val="24"/>
        </w:rPr>
        <w:t>об</w:t>
      </w:r>
      <w:r w:rsidRPr="00FF4FEC">
        <w:rPr>
          <w:sz w:val="24"/>
          <w:szCs w:val="24"/>
        </w:rPr>
        <w:t>уча</w:t>
      </w:r>
      <w:r w:rsidR="00EA4155">
        <w:rPr>
          <w:sz w:val="24"/>
          <w:szCs w:val="24"/>
        </w:rPr>
        <w:t>ю</w:t>
      </w:r>
      <w:r w:rsidRPr="00FF4FEC">
        <w:rPr>
          <w:sz w:val="24"/>
          <w:szCs w:val="24"/>
        </w:rPr>
        <w:t>щихся устанавливаются локальными нормативными актами Учреждения в соответствии с федеральным законом.</w:t>
      </w:r>
    </w:p>
    <w:p w:rsidR="0009072D" w:rsidRPr="00FF4FEC" w:rsidRDefault="0009072D" w:rsidP="00FF4FEC">
      <w:pPr>
        <w:spacing w:line="276" w:lineRule="auto"/>
        <w:ind w:firstLine="709"/>
        <w:jc w:val="both"/>
        <w:rPr>
          <w:sz w:val="24"/>
          <w:szCs w:val="24"/>
        </w:rPr>
      </w:pPr>
    </w:p>
    <w:p w:rsidR="006578D1" w:rsidRPr="00FF4FEC" w:rsidRDefault="007903B3" w:rsidP="00FF4FEC">
      <w:pPr>
        <w:spacing w:line="276" w:lineRule="auto"/>
        <w:jc w:val="center"/>
        <w:rPr>
          <w:b/>
          <w:bCs/>
          <w:sz w:val="24"/>
          <w:szCs w:val="24"/>
        </w:rPr>
      </w:pPr>
      <w:r w:rsidRPr="00FF4FEC">
        <w:rPr>
          <w:b/>
          <w:bCs/>
          <w:sz w:val="24"/>
          <w:szCs w:val="24"/>
        </w:rPr>
        <w:t>5. РАБОТНИКИ УЧРЕЖДЕНИЯ</w:t>
      </w:r>
    </w:p>
    <w:p w:rsidR="006578D1" w:rsidRDefault="006578D1" w:rsidP="00FF4FEC">
      <w:pPr>
        <w:spacing w:line="276" w:lineRule="auto"/>
        <w:ind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5.1. К работникам Учреждения относятся руководящие и педагогические работн</w:t>
      </w:r>
      <w:r w:rsidRPr="00FF4FEC">
        <w:rPr>
          <w:sz w:val="24"/>
          <w:szCs w:val="24"/>
        </w:rPr>
        <w:t>и</w:t>
      </w:r>
      <w:r w:rsidRPr="00FF4FEC">
        <w:rPr>
          <w:sz w:val="24"/>
          <w:szCs w:val="24"/>
        </w:rPr>
        <w:t>ки, инженерно-технический, административно-хозяйственный, производственный, уче</w:t>
      </w:r>
      <w:r w:rsidRPr="00FF4FEC">
        <w:rPr>
          <w:sz w:val="24"/>
          <w:szCs w:val="24"/>
        </w:rPr>
        <w:t>б</w:t>
      </w:r>
      <w:r w:rsidRPr="00FF4FEC">
        <w:rPr>
          <w:sz w:val="24"/>
          <w:szCs w:val="24"/>
        </w:rPr>
        <w:t>но-вспомогательный и иной персонал.</w:t>
      </w:r>
    </w:p>
    <w:p w:rsidR="00D02461" w:rsidRPr="00FF4FEC" w:rsidRDefault="00D02461" w:rsidP="00FF4FE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Права, обязанности и ответственность работников Учреждения, занимающих должности, указанные в п. 5.1. настоящего устава, устанавливаются законодательством Российской федерации, Уставом, Правилами внутреннего трудового распорядка и иными локальными нормативными актами Учреждения, должностными инструкциями и труд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выми договорами.</w:t>
      </w:r>
    </w:p>
    <w:p w:rsidR="006578D1" w:rsidRPr="00FF4FEC" w:rsidRDefault="006578D1" w:rsidP="00FF4FEC">
      <w:pPr>
        <w:spacing w:line="276" w:lineRule="auto"/>
        <w:ind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5.2. Комплектование Учреждения работниками производится директором в соо</w:t>
      </w:r>
      <w:r w:rsidRPr="00FF4FEC">
        <w:rPr>
          <w:sz w:val="24"/>
          <w:szCs w:val="24"/>
        </w:rPr>
        <w:t>т</w:t>
      </w:r>
      <w:r w:rsidRPr="00FF4FEC">
        <w:rPr>
          <w:sz w:val="24"/>
          <w:szCs w:val="24"/>
        </w:rPr>
        <w:t>ветствии с Трудовым кодексом Ро</w:t>
      </w:r>
      <w:r w:rsidR="00A61789">
        <w:rPr>
          <w:sz w:val="24"/>
          <w:szCs w:val="24"/>
        </w:rPr>
        <w:t>ссийской Федерации и настоящим У</w:t>
      </w:r>
      <w:r w:rsidRPr="00FF4FEC">
        <w:rPr>
          <w:sz w:val="24"/>
          <w:szCs w:val="24"/>
        </w:rPr>
        <w:t>ставом.</w:t>
      </w:r>
    </w:p>
    <w:p w:rsidR="006578D1" w:rsidRPr="005B5A63" w:rsidRDefault="006578D1" w:rsidP="00FF4FEC">
      <w:pPr>
        <w:spacing w:line="276" w:lineRule="auto"/>
        <w:ind w:firstLine="709"/>
        <w:jc w:val="both"/>
        <w:rPr>
          <w:sz w:val="24"/>
          <w:szCs w:val="24"/>
        </w:rPr>
      </w:pPr>
      <w:r w:rsidRPr="009635F1">
        <w:rPr>
          <w:sz w:val="24"/>
          <w:szCs w:val="24"/>
        </w:rPr>
        <w:t>5.3. Лица, претендующие на занятие должностей в Учреждении, должны иметь специальную подготовку, удостоверяемую документами об образовании, и (или) стаж р</w:t>
      </w:r>
      <w:r w:rsidRPr="009635F1">
        <w:rPr>
          <w:sz w:val="24"/>
          <w:szCs w:val="24"/>
        </w:rPr>
        <w:t>а</w:t>
      </w:r>
      <w:r w:rsidRPr="009635F1">
        <w:rPr>
          <w:sz w:val="24"/>
          <w:szCs w:val="24"/>
        </w:rPr>
        <w:t>боты в соответствии с требованиями к квалификации, установленными соответствующ</w:t>
      </w:r>
      <w:r w:rsidRPr="009635F1">
        <w:rPr>
          <w:sz w:val="24"/>
          <w:szCs w:val="24"/>
        </w:rPr>
        <w:t>и</w:t>
      </w:r>
      <w:r w:rsidRPr="009635F1">
        <w:rPr>
          <w:sz w:val="24"/>
          <w:szCs w:val="24"/>
        </w:rPr>
        <w:t>ми квалификационными характеристиками</w:t>
      </w:r>
      <w:r w:rsidR="008279EB" w:rsidRPr="009635F1">
        <w:rPr>
          <w:sz w:val="24"/>
          <w:szCs w:val="24"/>
        </w:rPr>
        <w:t xml:space="preserve"> или профессиональными стандартами</w:t>
      </w:r>
      <w:r w:rsidRPr="009635F1">
        <w:rPr>
          <w:sz w:val="24"/>
          <w:szCs w:val="24"/>
        </w:rPr>
        <w:t>.</w:t>
      </w:r>
    </w:p>
    <w:p w:rsidR="006578D1" w:rsidRPr="00FF4FEC" w:rsidRDefault="006578D1" w:rsidP="00FF4FEC">
      <w:pPr>
        <w:pStyle w:val="4"/>
        <w:shd w:val="clear" w:color="auto" w:fill="auto"/>
        <w:tabs>
          <w:tab w:val="left" w:pos="993"/>
          <w:tab w:val="left" w:pos="1153"/>
        </w:tabs>
        <w:spacing w:after="0" w:line="276" w:lineRule="auto"/>
        <w:ind w:firstLine="709"/>
        <w:jc w:val="both"/>
        <w:rPr>
          <w:sz w:val="24"/>
          <w:szCs w:val="24"/>
        </w:rPr>
      </w:pPr>
      <w:bookmarkStart w:id="3" w:name="sub_3312"/>
      <w:r w:rsidRPr="00FF4FEC">
        <w:rPr>
          <w:sz w:val="24"/>
          <w:szCs w:val="24"/>
        </w:rPr>
        <w:t>5.4. К педагогической деятельности в Учреждении не допускаются лица по осн</w:t>
      </w:r>
      <w:r w:rsidRPr="00FF4FEC">
        <w:rPr>
          <w:sz w:val="24"/>
          <w:szCs w:val="24"/>
        </w:rPr>
        <w:t>о</w:t>
      </w:r>
      <w:r w:rsidRPr="00FF4FEC">
        <w:rPr>
          <w:sz w:val="24"/>
          <w:szCs w:val="24"/>
        </w:rPr>
        <w:t>ваниям, установленным Трудовы</w:t>
      </w:r>
      <w:r w:rsidR="008279EB" w:rsidRPr="00FF4FEC">
        <w:rPr>
          <w:sz w:val="24"/>
          <w:szCs w:val="24"/>
        </w:rPr>
        <w:t>м кодексом Российской Федерации, иными федерал</w:t>
      </w:r>
      <w:r w:rsidR="008279EB" w:rsidRPr="00FF4FEC">
        <w:rPr>
          <w:sz w:val="24"/>
          <w:szCs w:val="24"/>
        </w:rPr>
        <w:t>ь</w:t>
      </w:r>
      <w:r w:rsidR="008279EB" w:rsidRPr="00FF4FEC">
        <w:rPr>
          <w:sz w:val="24"/>
          <w:szCs w:val="24"/>
        </w:rPr>
        <w:t>ными законами.</w:t>
      </w:r>
    </w:p>
    <w:bookmarkEnd w:id="3"/>
    <w:p w:rsidR="006578D1" w:rsidRPr="00FF4FEC" w:rsidRDefault="006578D1" w:rsidP="00FF4FEC">
      <w:pPr>
        <w:pStyle w:val="4"/>
        <w:numPr>
          <w:ilvl w:val="1"/>
          <w:numId w:val="18"/>
        </w:numPr>
        <w:shd w:val="clear" w:color="auto" w:fill="auto"/>
        <w:tabs>
          <w:tab w:val="left" w:pos="993"/>
          <w:tab w:val="left" w:pos="1153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Трудовые отношения между работником и Учреждением возникают на осн</w:t>
      </w:r>
      <w:r w:rsidRPr="00FF4FEC">
        <w:rPr>
          <w:sz w:val="24"/>
          <w:szCs w:val="24"/>
        </w:rPr>
        <w:t>о</w:t>
      </w:r>
      <w:r w:rsidRPr="00FF4FEC">
        <w:rPr>
          <w:sz w:val="24"/>
          <w:szCs w:val="24"/>
        </w:rPr>
        <w:t>вании трудового договора, заключаемого в соответствии с Трудовым кодексом Росси</w:t>
      </w:r>
      <w:r w:rsidRPr="00FF4FEC">
        <w:rPr>
          <w:sz w:val="24"/>
          <w:szCs w:val="24"/>
        </w:rPr>
        <w:t>й</w:t>
      </w:r>
      <w:r w:rsidRPr="00FF4FEC">
        <w:rPr>
          <w:sz w:val="24"/>
          <w:szCs w:val="24"/>
        </w:rPr>
        <w:t>ской Федерации. Трудовые отношения возникают также на основании фактического д</w:t>
      </w:r>
      <w:r w:rsidRPr="00FF4FEC">
        <w:rPr>
          <w:sz w:val="24"/>
          <w:szCs w:val="24"/>
        </w:rPr>
        <w:t>о</w:t>
      </w:r>
      <w:r w:rsidRPr="00FF4FEC">
        <w:rPr>
          <w:sz w:val="24"/>
          <w:szCs w:val="24"/>
        </w:rPr>
        <w:t xml:space="preserve">пущения работника к работе с </w:t>
      </w:r>
      <w:proofErr w:type="gramStart"/>
      <w:r w:rsidRPr="00FF4FEC">
        <w:rPr>
          <w:sz w:val="24"/>
          <w:szCs w:val="24"/>
        </w:rPr>
        <w:t>ведома</w:t>
      </w:r>
      <w:proofErr w:type="gramEnd"/>
      <w:r w:rsidRPr="00FF4FEC">
        <w:rPr>
          <w:sz w:val="24"/>
          <w:szCs w:val="24"/>
        </w:rPr>
        <w:t xml:space="preserve"> или по поручению уполномоченных должностных лиц Учреждения в случае, когда трудовой договор не был надлежащим образом офор</w:t>
      </w:r>
      <w:r w:rsidRPr="00FF4FEC">
        <w:rPr>
          <w:sz w:val="24"/>
          <w:szCs w:val="24"/>
        </w:rPr>
        <w:t>м</w:t>
      </w:r>
      <w:r w:rsidRPr="00FF4FEC">
        <w:rPr>
          <w:sz w:val="24"/>
          <w:szCs w:val="24"/>
        </w:rPr>
        <w:t>лен.</w:t>
      </w:r>
    </w:p>
    <w:p w:rsidR="006578D1" w:rsidRPr="00FF4FEC" w:rsidRDefault="006578D1" w:rsidP="00FF4FEC">
      <w:pPr>
        <w:pStyle w:val="4"/>
        <w:numPr>
          <w:ilvl w:val="1"/>
          <w:numId w:val="18"/>
        </w:numPr>
        <w:shd w:val="clear" w:color="auto" w:fill="auto"/>
        <w:tabs>
          <w:tab w:val="left" w:pos="993"/>
          <w:tab w:val="left" w:pos="1153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Работодателем для работников Учреждения является Учреждение. Права и обязанности Учреждения в трудовых отношениях осуществляются директором Учрежд</w:t>
      </w:r>
      <w:r w:rsidRPr="00FF4FEC">
        <w:rPr>
          <w:sz w:val="24"/>
          <w:szCs w:val="24"/>
        </w:rPr>
        <w:t>е</w:t>
      </w:r>
      <w:r w:rsidRPr="00FF4FEC">
        <w:rPr>
          <w:sz w:val="24"/>
          <w:szCs w:val="24"/>
        </w:rPr>
        <w:t>ния или уполномоченными им лицами в установленном порядке.</w:t>
      </w:r>
    </w:p>
    <w:p w:rsidR="006578D1" w:rsidRPr="00FF4FEC" w:rsidRDefault="006578D1" w:rsidP="00FF4FEC">
      <w:pPr>
        <w:pStyle w:val="4"/>
        <w:numPr>
          <w:ilvl w:val="1"/>
          <w:numId w:val="18"/>
        </w:numPr>
        <w:shd w:val="clear" w:color="auto" w:fill="auto"/>
        <w:tabs>
          <w:tab w:val="left" w:pos="993"/>
          <w:tab w:val="left" w:pos="1153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В своей деятельности работники руководствуются нормативными правовыми актами, настоящим Уставом, локальными нормативными актами Учреждения, должнос</w:t>
      </w:r>
      <w:r w:rsidRPr="00FF4FEC">
        <w:rPr>
          <w:sz w:val="24"/>
          <w:szCs w:val="24"/>
        </w:rPr>
        <w:t>т</w:t>
      </w:r>
      <w:r w:rsidRPr="00FF4FEC">
        <w:rPr>
          <w:sz w:val="24"/>
          <w:szCs w:val="24"/>
        </w:rPr>
        <w:t>ными инструкциями, в том числе по технике безопасности, приказами и устными расп</w:t>
      </w:r>
      <w:r w:rsidRPr="00FF4FEC">
        <w:rPr>
          <w:sz w:val="24"/>
          <w:szCs w:val="24"/>
        </w:rPr>
        <w:t>о</w:t>
      </w:r>
      <w:r w:rsidRPr="00FF4FEC">
        <w:rPr>
          <w:sz w:val="24"/>
          <w:szCs w:val="24"/>
        </w:rPr>
        <w:t>ряжениями директора и уполномоченных должностных лиц. Должностные инструкции разрабатываются и принимаются Учреждением на основе квалификационных характер</w:t>
      </w:r>
      <w:r w:rsidRPr="00FF4FEC">
        <w:rPr>
          <w:sz w:val="24"/>
          <w:szCs w:val="24"/>
        </w:rPr>
        <w:t>и</w:t>
      </w:r>
      <w:r w:rsidRPr="00FF4FEC">
        <w:rPr>
          <w:sz w:val="24"/>
          <w:szCs w:val="24"/>
        </w:rPr>
        <w:t>стик и (или) профессиональных стандартов.</w:t>
      </w:r>
    </w:p>
    <w:p w:rsidR="006578D1" w:rsidRPr="00FF4FEC" w:rsidRDefault="006578D1" w:rsidP="00FF4FEC">
      <w:pPr>
        <w:pStyle w:val="4"/>
        <w:numPr>
          <w:ilvl w:val="1"/>
          <w:numId w:val="18"/>
        </w:numPr>
        <w:shd w:val="clear" w:color="auto" w:fill="auto"/>
        <w:tabs>
          <w:tab w:val="left" w:pos="993"/>
          <w:tab w:val="left" w:pos="1153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Основные права, гарантии и обязанности работников определяются трудовым законодательством и иными нормативными правовыми актами, содержащими нормы трудового права, законодательством об образовании, локальными нормативными актами Учреждения, коллективным договором, соглашениями, трудовым договором.</w:t>
      </w:r>
    </w:p>
    <w:p w:rsidR="006578D1" w:rsidRPr="00FF4FEC" w:rsidRDefault="006578D1" w:rsidP="00777718">
      <w:pPr>
        <w:shd w:val="clear" w:color="auto" w:fill="FFFFFF"/>
        <w:ind w:right="6"/>
        <w:jc w:val="both"/>
        <w:rPr>
          <w:color w:val="000000"/>
          <w:spacing w:val="-1"/>
          <w:sz w:val="24"/>
          <w:szCs w:val="24"/>
        </w:rPr>
      </w:pPr>
      <w:r w:rsidRPr="00FF4FEC">
        <w:rPr>
          <w:color w:val="000000"/>
          <w:spacing w:val="-1"/>
          <w:sz w:val="24"/>
          <w:szCs w:val="24"/>
        </w:rPr>
        <w:t>В обязанности работников, в частности, входит:</w:t>
      </w:r>
    </w:p>
    <w:p w:rsidR="006578D1" w:rsidRPr="00777718" w:rsidRDefault="006578D1" w:rsidP="00777718">
      <w:pPr>
        <w:widowControl w:val="0"/>
        <w:numPr>
          <w:ilvl w:val="0"/>
          <w:numId w:val="28"/>
        </w:numPr>
        <w:shd w:val="clear" w:color="auto" w:fill="FFFFFF"/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right="6" w:firstLine="709"/>
        <w:jc w:val="both"/>
        <w:rPr>
          <w:color w:val="000000"/>
          <w:spacing w:val="-1"/>
          <w:sz w:val="24"/>
          <w:szCs w:val="24"/>
        </w:rPr>
      </w:pPr>
      <w:r w:rsidRPr="00777718">
        <w:rPr>
          <w:color w:val="000000"/>
          <w:spacing w:val="-1"/>
          <w:sz w:val="24"/>
          <w:szCs w:val="24"/>
        </w:rPr>
        <w:t>соответствовать требованиям квалификационных характеристик, професси</w:t>
      </w:r>
      <w:r w:rsidRPr="00777718">
        <w:rPr>
          <w:color w:val="000000"/>
          <w:spacing w:val="-1"/>
          <w:sz w:val="24"/>
          <w:szCs w:val="24"/>
        </w:rPr>
        <w:t>о</w:t>
      </w:r>
      <w:r w:rsidRPr="00777718">
        <w:rPr>
          <w:color w:val="000000"/>
          <w:spacing w:val="-1"/>
          <w:sz w:val="24"/>
          <w:szCs w:val="24"/>
        </w:rPr>
        <w:lastRenderedPageBreak/>
        <w:t>нальных стандартов по занимаемой должности, добросовестно выполнять трудовые фун</w:t>
      </w:r>
      <w:r w:rsidRPr="00777718">
        <w:rPr>
          <w:color w:val="000000"/>
          <w:spacing w:val="-1"/>
          <w:sz w:val="24"/>
          <w:szCs w:val="24"/>
        </w:rPr>
        <w:t>к</w:t>
      </w:r>
      <w:r w:rsidRPr="00777718">
        <w:rPr>
          <w:color w:val="000000"/>
          <w:spacing w:val="-1"/>
          <w:sz w:val="24"/>
          <w:szCs w:val="24"/>
        </w:rPr>
        <w:t>ции;</w:t>
      </w:r>
    </w:p>
    <w:p w:rsidR="006578D1" w:rsidRPr="00777718" w:rsidRDefault="006578D1" w:rsidP="00777718">
      <w:pPr>
        <w:widowControl w:val="0"/>
        <w:numPr>
          <w:ilvl w:val="0"/>
          <w:numId w:val="28"/>
        </w:numPr>
        <w:shd w:val="clear" w:color="auto" w:fill="FFFFFF"/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right="6" w:firstLine="709"/>
        <w:jc w:val="both"/>
        <w:rPr>
          <w:color w:val="000000"/>
          <w:spacing w:val="-1"/>
          <w:sz w:val="24"/>
          <w:szCs w:val="24"/>
        </w:rPr>
      </w:pPr>
      <w:r w:rsidRPr="00777718">
        <w:rPr>
          <w:color w:val="000000"/>
          <w:spacing w:val="-1"/>
          <w:sz w:val="24"/>
          <w:szCs w:val="24"/>
        </w:rPr>
        <w:t>соблюдать и исполнять Устав, правила внутреннего трудового распорядка, коллективный и трудовой договоры, должностные инструкции, правила техники безопа</w:t>
      </w:r>
      <w:r w:rsidRPr="00777718">
        <w:rPr>
          <w:color w:val="000000"/>
          <w:spacing w:val="-1"/>
          <w:sz w:val="24"/>
          <w:szCs w:val="24"/>
        </w:rPr>
        <w:t>с</w:t>
      </w:r>
      <w:r w:rsidRPr="00777718">
        <w:rPr>
          <w:color w:val="000000"/>
          <w:spacing w:val="-1"/>
          <w:sz w:val="24"/>
          <w:szCs w:val="24"/>
        </w:rPr>
        <w:t>ности и локальные акты Учреждения;</w:t>
      </w:r>
    </w:p>
    <w:p w:rsidR="006578D1" w:rsidRPr="00777718" w:rsidRDefault="006578D1" w:rsidP="00777718">
      <w:pPr>
        <w:widowControl w:val="0"/>
        <w:numPr>
          <w:ilvl w:val="0"/>
          <w:numId w:val="28"/>
        </w:numPr>
        <w:shd w:val="clear" w:color="auto" w:fill="FFFFFF"/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right="6" w:firstLine="709"/>
        <w:jc w:val="both"/>
        <w:rPr>
          <w:color w:val="000000"/>
          <w:spacing w:val="-1"/>
          <w:sz w:val="24"/>
          <w:szCs w:val="24"/>
        </w:rPr>
      </w:pPr>
      <w:r w:rsidRPr="00777718">
        <w:rPr>
          <w:color w:val="000000"/>
          <w:spacing w:val="-1"/>
          <w:sz w:val="24"/>
          <w:szCs w:val="24"/>
        </w:rPr>
        <w:t>соблюдать правила и нормы охраны труда, в том числе проходить установле</w:t>
      </w:r>
      <w:r w:rsidRPr="00777718">
        <w:rPr>
          <w:color w:val="000000"/>
          <w:spacing w:val="-1"/>
          <w:sz w:val="24"/>
          <w:szCs w:val="24"/>
        </w:rPr>
        <w:t>н</w:t>
      </w:r>
      <w:r w:rsidRPr="00777718">
        <w:rPr>
          <w:color w:val="000000"/>
          <w:spacing w:val="-1"/>
          <w:sz w:val="24"/>
          <w:szCs w:val="24"/>
        </w:rPr>
        <w:t>ные медицинские осмотры;</w:t>
      </w:r>
    </w:p>
    <w:p w:rsidR="006578D1" w:rsidRPr="00777718" w:rsidRDefault="006578D1" w:rsidP="00777718">
      <w:pPr>
        <w:widowControl w:val="0"/>
        <w:numPr>
          <w:ilvl w:val="0"/>
          <w:numId w:val="28"/>
        </w:numPr>
        <w:shd w:val="clear" w:color="auto" w:fill="FFFFFF"/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right="6" w:firstLine="709"/>
        <w:jc w:val="both"/>
        <w:rPr>
          <w:color w:val="000000"/>
          <w:spacing w:val="-1"/>
          <w:sz w:val="24"/>
          <w:szCs w:val="24"/>
        </w:rPr>
      </w:pPr>
      <w:r w:rsidRPr="00777718">
        <w:rPr>
          <w:color w:val="000000"/>
          <w:spacing w:val="-1"/>
          <w:sz w:val="24"/>
          <w:szCs w:val="24"/>
        </w:rPr>
        <w:t>бережно относиться к имуществу Учреждения, а также имуществу третьих лиц, за сохранность которых Учреждение несет ответственность, возмещать в установленном порядке причиненный Учреждению ущерб;</w:t>
      </w:r>
    </w:p>
    <w:p w:rsidR="006578D1" w:rsidRPr="00777718" w:rsidRDefault="006578D1" w:rsidP="00777718">
      <w:pPr>
        <w:widowControl w:val="0"/>
        <w:numPr>
          <w:ilvl w:val="0"/>
          <w:numId w:val="28"/>
        </w:numPr>
        <w:shd w:val="clear" w:color="auto" w:fill="FFFFFF"/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right="6" w:firstLine="709"/>
        <w:jc w:val="both"/>
        <w:rPr>
          <w:color w:val="000000"/>
          <w:spacing w:val="-1"/>
          <w:sz w:val="24"/>
          <w:szCs w:val="24"/>
        </w:rPr>
      </w:pPr>
      <w:r w:rsidRPr="00777718">
        <w:rPr>
          <w:color w:val="000000"/>
          <w:spacing w:val="-1"/>
          <w:sz w:val="24"/>
          <w:szCs w:val="24"/>
        </w:rPr>
        <w:t>уважать честь и достоинство участников образовательного процесса, не допу</w:t>
      </w:r>
      <w:r w:rsidRPr="00777718">
        <w:rPr>
          <w:color w:val="000000"/>
          <w:spacing w:val="-1"/>
          <w:sz w:val="24"/>
          <w:szCs w:val="24"/>
        </w:rPr>
        <w:t>с</w:t>
      </w:r>
      <w:r w:rsidRPr="00777718">
        <w:rPr>
          <w:color w:val="000000"/>
          <w:spacing w:val="-1"/>
          <w:sz w:val="24"/>
          <w:szCs w:val="24"/>
        </w:rPr>
        <w:t>кать грубости, насилия и бестактного отношения с ними;</w:t>
      </w:r>
    </w:p>
    <w:p w:rsidR="006578D1" w:rsidRPr="00777718" w:rsidRDefault="006578D1" w:rsidP="00777718">
      <w:pPr>
        <w:widowControl w:val="0"/>
        <w:numPr>
          <w:ilvl w:val="0"/>
          <w:numId w:val="28"/>
        </w:numPr>
        <w:shd w:val="clear" w:color="auto" w:fill="FFFFFF"/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right="6" w:firstLine="709"/>
        <w:jc w:val="both"/>
        <w:rPr>
          <w:color w:val="000000"/>
          <w:spacing w:val="-1"/>
          <w:sz w:val="24"/>
          <w:szCs w:val="24"/>
        </w:rPr>
      </w:pPr>
      <w:bookmarkStart w:id="4" w:name="BM21021"/>
      <w:bookmarkStart w:id="5" w:name="BM21023"/>
      <w:bookmarkStart w:id="6" w:name="BM21024"/>
      <w:bookmarkStart w:id="7" w:name="BM21025"/>
      <w:bookmarkStart w:id="8" w:name="BM21026"/>
      <w:bookmarkStart w:id="9" w:name="BM21027"/>
      <w:bookmarkEnd w:id="4"/>
      <w:bookmarkEnd w:id="5"/>
      <w:bookmarkEnd w:id="6"/>
      <w:bookmarkEnd w:id="7"/>
      <w:bookmarkEnd w:id="8"/>
      <w:bookmarkEnd w:id="9"/>
      <w:r w:rsidRPr="00777718">
        <w:rPr>
          <w:color w:val="000000"/>
          <w:spacing w:val="-1"/>
          <w:sz w:val="24"/>
          <w:szCs w:val="24"/>
        </w:rPr>
        <w:t>незамедлительно сообщать директору либо непосредственному руководителю о возникновении ситуации, представляющей угрозу жизни и здоровью людей, сохранн</w:t>
      </w:r>
      <w:r w:rsidRPr="00777718">
        <w:rPr>
          <w:color w:val="000000"/>
          <w:spacing w:val="-1"/>
          <w:sz w:val="24"/>
          <w:szCs w:val="24"/>
        </w:rPr>
        <w:t>о</w:t>
      </w:r>
      <w:r w:rsidRPr="00777718">
        <w:rPr>
          <w:color w:val="000000"/>
          <w:spacing w:val="-1"/>
          <w:sz w:val="24"/>
          <w:szCs w:val="24"/>
        </w:rPr>
        <w:t>сти имущества Учреждения (в том числе имущества третьих лиц, находящегося в Учр</w:t>
      </w:r>
      <w:r w:rsidRPr="00777718">
        <w:rPr>
          <w:color w:val="000000"/>
          <w:spacing w:val="-1"/>
          <w:sz w:val="24"/>
          <w:szCs w:val="24"/>
        </w:rPr>
        <w:t>е</w:t>
      </w:r>
      <w:r w:rsidRPr="00777718">
        <w:rPr>
          <w:color w:val="000000"/>
          <w:spacing w:val="-1"/>
          <w:sz w:val="24"/>
          <w:szCs w:val="24"/>
        </w:rPr>
        <w:t>ждении).</w:t>
      </w:r>
    </w:p>
    <w:p w:rsidR="006578D1" w:rsidRPr="00FF4FEC" w:rsidRDefault="006578D1" w:rsidP="00777718">
      <w:pPr>
        <w:shd w:val="clear" w:color="auto" w:fill="FFFFFF"/>
        <w:tabs>
          <w:tab w:val="left" w:pos="1134"/>
        </w:tabs>
        <w:ind w:right="6"/>
        <w:jc w:val="both"/>
        <w:rPr>
          <w:color w:val="000000"/>
          <w:spacing w:val="-1"/>
          <w:sz w:val="24"/>
          <w:szCs w:val="24"/>
        </w:rPr>
      </w:pPr>
      <w:r w:rsidRPr="00FF4FEC">
        <w:rPr>
          <w:color w:val="000000"/>
          <w:spacing w:val="-1"/>
          <w:sz w:val="24"/>
          <w:szCs w:val="24"/>
        </w:rPr>
        <w:t>В обязанности педагогических работников также входит:</w:t>
      </w:r>
    </w:p>
    <w:p w:rsidR="006578D1" w:rsidRPr="00FF4FEC" w:rsidRDefault="006578D1" w:rsidP="00777718">
      <w:pPr>
        <w:widowControl w:val="0"/>
        <w:numPr>
          <w:ilvl w:val="0"/>
          <w:numId w:val="28"/>
        </w:numPr>
        <w:shd w:val="clear" w:color="auto" w:fill="FFFFFF"/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right="6" w:firstLine="709"/>
        <w:jc w:val="both"/>
        <w:rPr>
          <w:color w:val="000000"/>
          <w:spacing w:val="-1"/>
          <w:sz w:val="24"/>
          <w:szCs w:val="24"/>
        </w:rPr>
      </w:pPr>
      <w:r w:rsidRPr="00777718">
        <w:rPr>
          <w:color w:val="000000"/>
          <w:spacing w:val="-1"/>
          <w:sz w:val="24"/>
          <w:szCs w:val="24"/>
        </w:rPr>
        <w:t>осуществлять деятельность на высоком профессиональном уровне, обеспеч</w:t>
      </w:r>
      <w:r w:rsidRPr="00777718">
        <w:rPr>
          <w:color w:val="000000"/>
          <w:spacing w:val="-1"/>
          <w:sz w:val="24"/>
          <w:szCs w:val="24"/>
        </w:rPr>
        <w:t>и</w:t>
      </w:r>
      <w:r w:rsidRPr="00777718">
        <w:rPr>
          <w:color w:val="000000"/>
          <w:spacing w:val="-1"/>
          <w:sz w:val="24"/>
          <w:szCs w:val="24"/>
        </w:rPr>
        <w:t>вать в полном объеме реализацию образовательных программ, учебных планов по преп</w:t>
      </w:r>
      <w:r w:rsidRPr="00777718">
        <w:rPr>
          <w:color w:val="000000"/>
          <w:spacing w:val="-1"/>
          <w:sz w:val="24"/>
          <w:szCs w:val="24"/>
        </w:rPr>
        <w:t>о</w:t>
      </w:r>
      <w:r w:rsidRPr="00777718">
        <w:rPr>
          <w:color w:val="000000"/>
          <w:spacing w:val="-1"/>
          <w:sz w:val="24"/>
          <w:szCs w:val="24"/>
        </w:rPr>
        <w:t>даваемому учебному курсу, предмету, дисциплине, модулю;</w:t>
      </w:r>
    </w:p>
    <w:p w:rsidR="006578D1" w:rsidRPr="00FF4FEC" w:rsidRDefault="006578D1" w:rsidP="00777718">
      <w:pPr>
        <w:widowControl w:val="0"/>
        <w:numPr>
          <w:ilvl w:val="0"/>
          <w:numId w:val="28"/>
        </w:numPr>
        <w:shd w:val="clear" w:color="auto" w:fill="FFFFFF"/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right="6" w:firstLine="709"/>
        <w:jc w:val="both"/>
        <w:rPr>
          <w:color w:val="000000"/>
          <w:spacing w:val="-1"/>
          <w:sz w:val="24"/>
          <w:szCs w:val="24"/>
        </w:rPr>
      </w:pPr>
      <w:r w:rsidRPr="00FF4FEC">
        <w:rPr>
          <w:color w:val="000000"/>
          <w:spacing w:val="-1"/>
          <w:sz w:val="24"/>
          <w:szCs w:val="24"/>
        </w:rPr>
        <w:t>соответствовать требованиям федеральных государственных образовательных стандартов и основываться на них при реализации образовательных программ, выборе п</w:t>
      </w:r>
      <w:r w:rsidRPr="00FF4FEC">
        <w:rPr>
          <w:color w:val="000000"/>
          <w:spacing w:val="-1"/>
          <w:sz w:val="24"/>
          <w:szCs w:val="24"/>
        </w:rPr>
        <w:t>е</w:t>
      </w:r>
      <w:r w:rsidRPr="00FF4FEC">
        <w:rPr>
          <w:color w:val="000000"/>
          <w:spacing w:val="-1"/>
          <w:sz w:val="24"/>
          <w:szCs w:val="24"/>
        </w:rPr>
        <w:t>дагогических подходов;</w:t>
      </w:r>
    </w:p>
    <w:p w:rsidR="006578D1" w:rsidRPr="00FF4FEC" w:rsidRDefault="006578D1" w:rsidP="00777718">
      <w:pPr>
        <w:widowControl w:val="0"/>
        <w:numPr>
          <w:ilvl w:val="0"/>
          <w:numId w:val="28"/>
        </w:numPr>
        <w:shd w:val="clear" w:color="auto" w:fill="FFFFFF"/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right="6" w:firstLine="709"/>
        <w:jc w:val="both"/>
        <w:rPr>
          <w:color w:val="000000"/>
          <w:spacing w:val="-1"/>
          <w:sz w:val="24"/>
          <w:szCs w:val="24"/>
        </w:rPr>
      </w:pPr>
      <w:r w:rsidRPr="00777718">
        <w:rPr>
          <w:color w:val="000000"/>
          <w:spacing w:val="-1"/>
          <w:sz w:val="24"/>
          <w:szCs w:val="24"/>
        </w:rPr>
        <w:t>соблюдать правовые, нравственные и этические нормы, следовать требованиям профессиональной этики;</w:t>
      </w:r>
    </w:p>
    <w:p w:rsidR="006578D1" w:rsidRPr="00FF4FEC" w:rsidRDefault="006578D1" w:rsidP="00777718">
      <w:pPr>
        <w:widowControl w:val="0"/>
        <w:numPr>
          <w:ilvl w:val="0"/>
          <w:numId w:val="28"/>
        </w:numPr>
        <w:shd w:val="clear" w:color="auto" w:fill="FFFFFF"/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right="6" w:firstLine="709"/>
        <w:jc w:val="both"/>
        <w:rPr>
          <w:color w:val="000000"/>
          <w:spacing w:val="-1"/>
          <w:sz w:val="24"/>
          <w:szCs w:val="24"/>
        </w:rPr>
      </w:pPr>
      <w:proofErr w:type="gramStart"/>
      <w:r w:rsidRPr="00777718">
        <w:rPr>
          <w:color w:val="000000"/>
          <w:spacing w:val="-1"/>
          <w:sz w:val="24"/>
          <w:szCs w:val="24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пропагандировать здоровый образ жизни;</w:t>
      </w:r>
      <w:proofErr w:type="gramEnd"/>
    </w:p>
    <w:p w:rsidR="006578D1" w:rsidRPr="00FF4FEC" w:rsidRDefault="006578D1" w:rsidP="00777718">
      <w:pPr>
        <w:widowControl w:val="0"/>
        <w:numPr>
          <w:ilvl w:val="0"/>
          <w:numId w:val="28"/>
        </w:numPr>
        <w:shd w:val="clear" w:color="auto" w:fill="FFFFFF"/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right="6" w:firstLine="709"/>
        <w:jc w:val="both"/>
        <w:rPr>
          <w:color w:val="000000"/>
          <w:spacing w:val="-1"/>
          <w:sz w:val="24"/>
          <w:szCs w:val="24"/>
        </w:rPr>
      </w:pPr>
      <w:r w:rsidRPr="00777718">
        <w:rPr>
          <w:color w:val="000000"/>
          <w:spacing w:val="-1"/>
          <w:sz w:val="24"/>
          <w:szCs w:val="24"/>
        </w:rPr>
        <w:t>применять педагогически обоснованные формы, методы (методики) обучения и воспитания, обеспечивающие надлежащее качество образовательного процесса;</w:t>
      </w:r>
    </w:p>
    <w:p w:rsidR="006578D1" w:rsidRPr="00FF4FEC" w:rsidRDefault="006578D1" w:rsidP="00777718">
      <w:pPr>
        <w:widowControl w:val="0"/>
        <w:numPr>
          <w:ilvl w:val="0"/>
          <w:numId w:val="28"/>
        </w:numPr>
        <w:shd w:val="clear" w:color="auto" w:fill="FFFFFF"/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right="6" w:firstLine="709"/>
        <w:jc w:val="both"/>
        <w:rPr>
          <w:color w:val="000000"/>
          <w:spacing w:val="-1"/>
          <w:sz w:val="24"/>
          <w:szCs w:val="24"/>
        </w:rPr>
      </w:pPr>
      <w:r w:rsidRPr="00777718">
        <w:rPr>
          <w:color w:val="000000"/>
          <w:spacing w:val="-1"/>
          <w:sz w:val="24"/>
          <w:szCs w:val="24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здоровья;</w:t>
      </w:r>
    </w:p>
    <w:p w:rsidR="006578D1" w:rsidRPr="00FF4FEC" w:rsidRDefault="006578D1" w:rsidP="00777718">
      <w:pPr>
        <w:widowControl w:val="0"/>
        <w:numPr>
          <w:ilvl w:val="0"/>
          <w:numId w:val="28"/>
        </w:numPr>
        <w:shd w:val="clear" w:color="auto" w:fill="FFFFFF"/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right="6" w:firstLine="709"/>
        <w:jc w:val="both"/>
        <w:rPr>
          <w:color w:val="000000"/>
          <w:spacing w:val="-1"/>
          <w:sz w:val="24"/>
          <w:szCs w:val="24"/>
        </w:rPr>
      </w:pPr>
      <w:r w:rsidRPr="00777718">
        <w:rPr>
          <w:color w:val="000000"/>
          <w:spacing w:val="-1"/>
          <w:sz w:val="24"/>
          <w:szCs w:val="24"/>
        </w:rPr>
        <w:t>систематически повышать квалификацию, профессиональный уровень;</w:t>
      </w:r>
    </w:p>
    <w:p w:rsidR="006578D1" w:rsidRPr="00FF4FEC" w:rsidRDefault="006578D1" w:rsidP="00777718">
      <w:pPr>
        <w:widowControl w:val="0"/>
        <w:numPr>
          <w:ilvl w:val="0"/>
          <w:numId w:val="28"/>
        </w:numPr>
        <w:shd w:val="clear" w:color="auto" w:fill="FFFFFF"/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right="6" w:firstLine="709"/>
        <w:jc w:val="both"/>
        <w:rPr>
          <w:color w:val="000000"/>
          <w:spacing w:val="-1"/>
          <w:sz w:val="24"/>
          <w:szCs w:val="24"/>
        </w:rPr>
      </w:pPr>
      <w:r w:rsidRPr="00FF4FEC">
        <w:rPr>
          <w:color w:val="000000"/>
          <w:spacing w:val="-1"/>
          <w:sz w:val="24"/>
          <w:szCs w:val="24"/>
        </w:rPr>
        <w:t>содействовать охране прав обучающихся на образование и здоровья, призн</w:t>
      </w:r>
      <w:r w:rsidRPr="00FF4FEC">
        <w:rPr>
          <w:color w:val="000000"/>
          <w:spacing w:val="-1"/>
          <w:sz w:val="24"/>
          <w:szCs w:val="24"/>
        </w:rPr>
        <w:t>а</w:t>
      </w:r>
      <w:r w:rsidRPr="00FF4FEC">
        <w:rPr>
          <w:color w:val="000000"/>
          <w:spacing w:val="-1"/>
          <w:sz w:val="24"/>
          <w:szCs w:val="24"/>
        </w:rPr>
        <w:t>нию и соблюдению законных интересов обучающихся, в том числе через совместную р</w:t>
      </w:r>
      <w:r w:rsidRPr="00FF4FEC">
        <w:rPr>
          <w:color w:val="000000"/>
          <w:spacing w:val="-1"/>
          <w:sz w:val="24"/>
          <w:szCs w:val="24"/>
        </w:rPr>
        <w:t>а</w:t>
      </w:r>
      <w:r w:rsidRPr="00FF4FEC">
        <w:rPr>
          <w:color w:val="000000"/>
          <w:spacing w:val="-1"/>
          <w:sz w:val="24"/>
          <w:szCs w:val="24"/>
        </w:rPr>
        <w:t>боту с родителями (законными представителями);</w:t>
      </w:r>
    </w:p>
    <w:p w:rsidR="006578D1" w:rsidRPr="00FF4FEC" w:rsidRDefault="006578D1" w:rsidP="00777718">
      <w:pPr>
        <w:widowControl w:val="0"/>
        <w:numPr>
          <w:ilvl w:val="0"/>
          <w:numId w:val="28"/>
        </w:numPr>
        <w:shd w:val="clear" w:color="auto" w:fill="FFFFFF"/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right="6" w:firstLine="709"/>
        <w:jc w:val="both"/>
        <w:rPr>
          <w:color w:val="000000"/>
          <w:spacing w:val="-1"/>
          <w:sz w:val="24"/>
          <w:szCs w:val="24"/>
        </w:rPr>
      </w:pPr>
      <w:r w:rsidRPr="00FF4FEC">
        <w:rPr>
          <w:color w:val="000000"/>
          <w:spacing w:val="-1"/>
          <w:sz w:val="24"/>
          <w:szCs w:val="24"/>
        </w:rPr>
        <w:t xml:space="preserve">своевременно информировать должностных лиц Учреждения о проблемах в освоении </w:t>
      </w:r>
      <w:proofErr w:type="gramStart"/>
      <w:r w:rsidRPr="00FF4FEC">
        <w:rPr>
          <w:color w:val="000000"/>
          <w:spacing w:val="-1"/>
          <w:sz w:val="24"/>
          <w:szCs w:val="24"/>
        </w:rPr>
        <w:t>обучающимися</w:t>
      </w:r>
      <w:proofErr w:type="gramEnd"/>
      <w:r w:rsidRPr="00FF4FEC">
        <w:rPr>
          <w:color w:val="000000"/>
          <w:spacing w:val="-1"/>
          <w:sz w:val="24"/>
          <w:szCs w:val="24"/>
        </w:rPr>
        <w:t xml:space="preserve"> образовательных программ;</w:t>
      </w:r>
    </w:p>
    <w:p w:rsidR="006578D1" w:rsidRPr="00FF4FEC" w:rsidRDefault="006578D1" w:rsidP="00777718">
      <w:pPr>
        <w:widowControl w:val="0"/>
        <w:numPr>
          <w:ilvl w:val="0"/>
          <w:numId w:val="28"/>
        </w:numPr>
        <w:shd w:val="clear" w:color="auto" w:fill="FFFFFF"/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right="6" w:firstLine="709"/>
        <w:jc w:val="both"/>
        <w:rPr>
          <w:color w:val="000000"/>
          <w:spacing w:val="-1"/>
          <w:sz w:val="24"/>
          <w:szCs w:val="24"/>
        </w:rPr>
      </w:pPr>
      <w:r w:rsidRPr="00FF4FEC">
        <w:rPr>
          <w:color w:val="000000"/>
          <w:spacing w:val="-1"/>
          <w:sz w:val="24"/>
          <w:szCs w:val="24"/>
        </w:rPr>
        <w:t>соблюдать конфиденциальность информации об особенностях развития обуч</w:t>
      </w:r>
      <w:r w:rsidRPr="00FF4FEC">
        <w:rPr>
          <w:color w:val="000000"/>
          <w:spacing w:val="-1"/>
          <w:sz w:val="24"/>
          <w:szCs w:val="24"/>
        </w:rPr>
        <w:t>а</w:t>
      </w:r>
      <w:r w:rsidRPr="00FF4FEC">
        <w:rPr>
          <w:color w:val="000000"/>
          <w:spacing w:val="-1"/>
          <w:sz w:val="24"/>
          <w:szCs w:val="24"/>
        </w:rPr>
        <w:t>ющихся, иных персональных данных;</w:t>
      </w:r>
    </w:p>
    <w:p w:rsidR="006578D1" w:rsidRPr="00FF4FEC" w:rsidRDefault="006578D1" w:rsidP="00777718">
      <w:pPr>
        <w:widowControl w:val="0"/>
        <w:numPr>
          <w:ilvl w:val="0"/>
          <w:numId w:val="28"/>
        </w:numPr>
        <w:shd w:val="clear" w:color="auto" w:fill="FFFFFF"/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right="6" w:firstLine="709"/>
        <w:jc w:val="both"/>
        <w:rPr>
          <w:color w:val="000000"/>
          <w:spacing w:val="-1"/>
          <w:sz w:val="24"/>
          <w:szCs w:val="24"/>
        </w:rPr>
      </w:pPr>
      <w:r w:rsidRPr="00FF4FEC">
        <w:rPr>
          <w:color w:val="000000"/>
          <w:spacing w:val="-1"/>
          <w:sz w:val="24"/>
          <w:szCs w:val="24"/>
        </w:rPr>
        <w:t>соблюдать конфиденциальность сведений, содержащихся в материалах, и</w:t>
      </w:r>
      <w:r w:rsidRPr="00FF4FEC">
        <w:rPr>
          <w:color w:val="000000"/>
          <w:spacing w:val="-1"/>
          <w:sz w:val="24"/>
          <w:szCs w:val="24"/>
        </w:rPr>
        <w:t>с</w:t>
      </w:r>
      <w:r w:rsidRPr="00FF4FEC">
        <w:rPr>
          <w:color w:val="000000"/>
          <w:spacing w:val="-1"/>
          <w:sz w:val="24"/>
          <w:szCs w:val="24"/>
        </w:rPr>
        <w:t>пользуемых при проведении государственной итоговой аттестации.</w:t>
      </w:r>
    </w:p>
    <w:p w:rsidR="006578D1" w:rsidRPr="00FF4FEC" w:rsidRDefault="006578D1" w:rsidP="00FF4FEC">
      <w:pPr>
        <w:pStyle w:val="4"/>
        <w:numPr>
          <w:ilvl w:val="1"/>
          <w:numId w:val="18"/>
        </w:numPr>
        <w:shd w:val="clear" w:color="auto" w:fill="auto"/>
        <w:tabs>
          <w:tab w:val="left" w:pos="993"/>
          <w:tab w:val="left" w:pos="1153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 xml:space="preserve"> Педагогические работники Учреждения пользуются академическими правами и с</w:t>
      </w:r>
      <w:r w:rsidR="008279EB" w:rsidRPr="00FF4FEC">
        <w:rPr>
          <w:sz w:val="24"/>
          <w:szCs w:val="24"/>
        </w:rPr>
        <w:t>вободами, установленными законодательством Российской Федерации, а также норм</w:t>
      </w:r>
      <w:r w:rsidR="008279EB" w:rsidRPr="00FF4FEC">
        <w:rPr>
          <w:sz w:val="24"/>
          <w:szCs w:val="24"/>
        </w:rPr>
        <w:t>а</w:t>
      </w:r>
      <w:r w:rsidR="008279EB" w:rsidRPr="00FF4FEC">
        <w:rPr>
          <w:sz w:val="24"/>
          <w:szCs w:val="24"/>
        </w:rPr>
        <w:lastRenderedPageBreak/>
        <w:t>тивными правовыми актами Иркутской области.</w:t>
      </w:r>
    </w:p>
    <w:p w:rsidR="006578D1" w:rsidRPr="00FF4FEC" w:rsidRDefault="008279EB" w:rsidP="00FF4FEC">
      <w:pPr>
        <w:tabs>
          <w:tab w:val="left" w:pos="1260"/>
        </w:tabs>
        <w:spacing w:line="276" w:lineRule="auto"/>
        <w:ind w:firstLine="720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А</w:t>
      </w:r>
      <w:r w:rsidR="006578D1" w:rsidRPr="00FF4FEC">
        <w:rPr>
          <w:sz w:val="24"/>
          <w:szCs w:val="24"/>
        </w:rPr>
        <w:t>кадемические права и свободы должны осуществляться с соблюдением норм профессиональной этики, прав и свобод других участников образовательных отношений.</w:t>
      </w:r>
    </w:p>
    <w:p w:rsidR="00D02461" w:rsidRDefault="003A0106" w:rsidP="00D02461">
      <w:pPr>
        <w:tabs>
          <w:tab w:val="left" w:pos="1260"/>
        </w:tabs>
        <w:spacing w:line="276" w:lineRule="auto"/>
        <w:ind w:firstLine="720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Педагогические работники реализуют свое право на участие в управлении Учр</w:t>
      </w:r>
      <w:r w:rsidRPr="00FF4FEC">
        <w:rPr>
          <w:sz w:val="24"/>
          <w:szCs w:val="24"/>
        </w:rPr>
        <w:t>е</w:t>
      </w:r>
      <w:r w:rsidRPr="00FF4FEC">
        <w:rPr>
          <w:sz w:val="24"/>
          <w:szCs w:val="24"/>
        </w:rPr>
        <w:t>ждением в форме участия в деятельности коллегиальных органов управления Учрежд</w:t>
      </w:r>
      <w:r w:rsidRPr="00FF4FEC">
        <w:rPr>
          <w:sz w:val="24"/>
          <w:szCs w:val="24"/>
        </w:rPr>
        <w:t>е</w:t>
      </w:r>
      <w:r w:rsidRPr="00FF4FEC">
        <w:rPr>
          <w:sz w:val="24"/>
          <w:szCs w:val="24"/>
        </w:rPr>
        <w:t>ние</w:t>
      </w:r>
      <w:r w:rsidR="00EA4155">
        <w:rPr>
          <w:sz w:val="24"/>
          <w:szCs w:val="24"/>
        </w:rPr>
        <w:t xml:space="preserve">м. </w:t>
      </w:r>
    </w:p>
    <w:p w:rsidR="006578D1" w:rsidRPr="00FF4FEC" w:rsidRDefault="006578D1" w:rsidP="00D02461">
      <w:pPr>
        <w:tabs>
          <w:tab w:val="left" w:pos="1260"/>
        </w:tabs>
        <w:spacing w:line="276" w:lineRule="auto"/>
        <w:ind w:firstLine="720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Педагогические работники имеют трудо</w:t>
      </w:r>
      <w:r w:rsidR="006D04FD" w:rsidRPr="00FF4FEC">
        <w:rPr>
          <w:sz w:val="24"/>
          <w:szCs w:val="24"/>
        </w:rPr>
        <w:t xml:space="preserve">вые права и социальные гарантии, </w:t>
      </w:r>
      <w:r w:rsidRPr="00FF4FEC">
        <w:rPr>
          <w:sz w:val="24"/>
          <w:szCs w:val="24"/>
        </w:rPr>
        <w:t>уст</w:t>
      </w:r>
      <w:r w:rsidRPr="00FF4FEC">
        <w:rPr>
          <w:sz w:val="24"/>
          <w:szCs w:val="24"/>
        </w:rPr>
        <w:t>а</w:t>
      </w:r>
      <w:r w:rsidRPr="00FF4FEC">
        <w:rPr>
          <w:sz w:val="24"/>
          <w:szCs w:val="24"/>
        </w:rPr>
        <w:t>новленные федеральными законами и законодательными актами Иркутской области.</w:t>
      </w:r>
    </w:p>
    <w:p w:rsidR="006578D1" w:rsidRPr="00FF4FEC" w:rsidRDefault="006578D1" w:rsidP="00FF4FEC">
      <w:pPr>
        <w:pStyle w:val="4"/>
        <w:numPr>
          <w:ilvl w:val="1"/>
          <w:numId w:val="18"/>
        </w:numPr>
        <w:shd w:val="clear" w:color="auto" w:fill="auto"/>
        <w:tabs>
          <w:tab w:val="left" w:pos="993"/>
          <w:tab w:val="left" w:pos="1153"/>
        </w:tabs>
        <w:spacing w:after="0"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FF4FEC">
        <w:rPr>
          <w:sz w:val="24"/>
          <w:szCs w:val="24"/>
        </w:rPr>
        <w:t>Педагогическим работникам запрещается использовать образовательный процесс в целях политической агитации, принуждения их к принятию политических, р</w:t>
      </w:r>
      <w:r w:rsidRPr="00FF4FEC">
        <w:rPr>
          <w:sz w:val="24"/>
          <w:szCs w:val="24"/>
        </w:rPr>
        <w:t>е</w:t>
      </w:r>
      <w:r w:rsidRPr="00FF4FEC">
        <w:rPr>
          <w:sz w:val="24"/>
          <w:szCs w:val="24"/>
        </w:rPr>
        <w:t>лигиозных или иных убеждений или отказу от них, для разжигания социальной, расовой, национальной или религиозной розни, для агитации, пропагандирующей исключител</w:t>
      </w:r>
      <w:r w:rsidRPr="00FF4FEC">
        <w:rPr>
          <w:sz w:val="24"/>
          <w:szCs w:val="24"/>
        </w:rPr>
        <w:t>ь</w:t>
      </w:r>
      <w:r w:rsidRPr="00FF4FEC">
        <w:rPr>
          <w:sz w:val="24"/>
          <w:szCs w:val="24"/>
        </w:rPr>
        <w:t>ность, превосходство либо неполноценность граждан по признаку, социальной, расовой, национальной, религиозной или языковой принадлежности, их отношения к религии, в том числе посредством сообщения, обучающимся недостоверных сведений</w:t>
      </w:r>
      <w:proofErr w:type="gramEnd"/>
      <w:r w:rsidRPr="00FF4FEC">
        <w:rPr>
          <w:sz w:val="24"/>
          <w:szCs w:val="24"/>
        </w:rPr>
        <w:t xml:space="preserve"> об историч</w:t>
      </w:r>
      <w:r w:rsidRPr="00FF4FEC">
        <w:rPr>
          <w:sz w:val="24"/>
          <w:szCs w:val="24"/>
        </w:rPr>
        <w:t>е</w:t>
      </w:r>
      <w:r w:rsidRPr="00FF4FEC">
        <w:rPr>
          <w:sz w:val="24"/>
          <w:szCs w:val="24"/>
        </w:rPr>
        <w:t>ских, национальных, религиозных и культурных традициях народов, а также для побу</w:t>
      </w:r>
      <w:r w:rsidRPr="00FF4FEC">
        <w:rPr>
          <w:sz w:val="24"/>
          <w:szCs w:val="24"/>
        </w:rPr>
        <w:t>ж</w:t>
      </w:r>
      <w:r w:rsidRPr="00FF4FEC">
        <w:rPr>
          <w:sz w:val="24"/>
          <w:szCs w:val="24"/>
        </w:rPr>
        <w:t>дения обучающихся к действиям, противоречащим Конституции Российской Федерации.</w:t>
      </w:r>
    </w:p>
    <w:p w:rsidR="006578D1" w:rsidRPr="00FF4FEC" w:rsidRDefault="006578D1" w:rsidP="00FF4FEC">
      <w:pPr>
        <w:pStyle w:val="4"/>
        <w:numPr>
          <w:ilvl w:val="1"/>
          <w:numId w:val="18"/>
        </w:numPr>
        <w:shd w:val="clear" w:color="auto" w:fill="auto"/>
        <w:tabs>
          <w:tab w:val="left" w:pos="993"/>
          <w:tab w:val="left" w:pos="1153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Аттестация работников Учреждения.</w:t>
      </w:r>
    </w:p>
    <w:p w:rsidR="006578D1" w:rsidRPr="00FF4FEC" w:rsidRDefault="006578D1" w:rsidP="00FF4FEC">
      <w:pPr>
        <w:pStyle w:val="4"/>
        <w:shd w:val="clear" w:color="auto" w:fill="auto"/>
        <w:tabs>
          <w:tab w:val="left" w:pos="993"/>
          <w:tab w:val="left" w:pos="115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Аттестация педагогических работников Учреждения проводится в соответствии с законодательством об образовании в целях подтверждения их соответствия занимаемым должностям, на основе оценки профессиональной деятельности и, по желанию педагог</w:t>
      </w:r>
      <w:r w:rsidRPr="00FF4FEC">
        <w:rPr>
          <w:sz w:val="24"/>
          <w:szCs w:val="24"/>
        </w:rPr>
        <w:t>и</w:t>
      </w:r>
      <w:r w:rsidRPr="00FF4FEC">
        <w:rPr>
          <w:sz w:val="24"/>
          <w:szCs w:val="24"/>
        </w:rPr>
        <w:t>ческих работников, в целях установления квалификационной категории.</w:t>
      </w:r>
    </w:p>
    <w:p w:rsidR="006578D1" w:rsidRPr="00FF4FEC" w:rsidRDefault="006578D1" w:rsidP="00FF4FEC">
      <w:pPr>
        <w:pStyle w:val="4"/>
        <w:shd w:val="clear" w:color="auto" w:fill="auto"/>
        <w:tabs>
          <w:tab w:val="left" w:pos="993"/>
          <w:tab w:val="left" w:pos="115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Проведение аттестации педагогических работников в целях подтверждения соо</w:t>
      </w:r>
      <w:r w:rsidRPr="00FF4FEC">
        <w:rPr>
          <w:sz w:val="24"/>
          <w:szCs w:val="24"/>
        </w:rPr>
        <w:t>т</w:t>
      </w:r>
      <w:r w:rsidRPr="00FF4FEC">
        <w:rPr>
          <w:sz w:val="24"/>
          <w:szCs w:val="24"/>
        </w:rPr>
        <w:t>ветствия занимаемым должностям осуществляется один раз в пять лет на основе оценки их профессиональной деятельности аттестационной комиссией, самостоятельно форм</w:t>
      </w:r>
      <w:r w:rsidRPr="00FF4FEC">
        <w:rPr>
          <w:sz w:val="24"/>
          <w:szCs w:val="24"/>
        </w:rPr>
        <w:t>и</w:t>
      </w:r>
      <w:r w:rsidRPr="00FF4FEC">
        <w:rPr>
          <w:sz w:val="24"/>
          <w:szCs w:val="24"/>
        </w:rPr>
        <w:t>руемой Учреждением.</w:t>
      </w:r>
    </w:p>
    <w:p w:rsidR="006578D1" w:rsidRPr="00FF4FEC" w:rsidRDefault="006578D1" w:rsidP="00FF4FEC">
      <w:pPr>
        <w:pStyle w:val="4"/>
        <w:shd w:val="clear" w:color="auto" w:fill="auto"/>
        <w:tabs>
          <w:tab w:val="left" w:pos="993"/>
          <w:tab w:val="left" w:pos="115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В Учреждении по производственной необходимости может проводиться аттест</w:t>
      </w:r>
      <w:r w:rsidRPr="00FF4FEC">
        <w:rPr>
          <w:sz w:val="24"/>
          <w:szCs w:val="24"/>
        </w:rPr>
        <w:t>а</w:t>
      </w:r>
      <w:r w:rsidRPr="00FF4FEC">
        <w:rPr>
          <w:sz w:val="24"/>
          <w:szCs w:val="24"/>
        </w:rPr>
        <w:t>ция работников, не отнесенных к категории педагогических работников, а также рабо</w:t>
      </w:r>
      <w:r w:rsidRPr="00FF4FEC">
        <w:rPr>
          <w:sz w:val="24"/>
          <w:szCs w:val="24"/>
        </w:rPr>
        <w:t>т</w:t>
      </w:r>
      <w:r w:rsidRPr="00FF4FEC">
        <w:rPr>
          <w:sz w:val="24"/>
          <w:szCs w:val="24"/>
        </w:rPr>
        <w:t>ников, не имеющих установленного уровня образования и квалификации, допущенных до занятия должности в порядке исключения.</w:t>
      </w:r>
    </w:p>
    <w:p w:rsidR="006578D1" w:rsidRPr="00FF4FEC" w:rsidRDefault="006578D1" w:rsidP="00FF4FEC">
      <w:pPr>
        <w:pStyle w:val="4"/>
        <w:numPr>
          <w:ilvl w:val="1"/>
          <w:numId w:val="18"/>
        </w:numPr>
        <w:shd w:val="clear" w:color="auto" w:fill="auto"/>
        <w:tabs>
          <w:tab w:val="left" w:pos="993"/>
          <w:tab w:val="left" w:pos="1153"/>
          <w:tab w:val="left" w:pos="1276"/>
        </w:tabs>
        <w:spacing w:after="0" w:line="276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FF4FEC">
        <w:rPr>
          <w:sz w:val="24"/>
          <w:szCs w:val="24"/>
        </w:rPr>
        <w:t xml:space="preserve"> Оплата труда работников Учреждения производится в соответствии с труд</w:t>
      </w:r>
      <w:r w:rsidRPr="00FF4FEC">
        <w:rPr>
          <w:sz w:val="24"/>
          <w:szCs w:val="24"/>
        </w:rPr>
        <w:t>о</w:t>
      </w:r>
      <w:r w:rsidRPr="00FF4FEC">
        <w:rPr>
          <w:sz w:val="24"/>
          <w:szCs w:val="24"/>
        </w:rPr>
        <w:t>вым законодательством, коллективным договором, трудовыми договорами.</w:t>
      </w:r>
    </w:p>
    <w:p w:rsidR="006578D1" w:rsidRPr="00FF4FEC" w:rsidRDefault="006578D1" w:rsidP="00FF4FEC">
      <w:pPr>
        <w:pStyle w:val="4"/>
        <w:shd w:val="clear" w:color="auto" w:fill="auto"/>
        <w:tabs>
          <w:tab w:val="left" w:pos="993"/>
          <w:tab w:val="left" w:pos="1153"/>
          <w:tab w:val="left" w:pos="1276"/>
        </w:tabs>
        <w:spacing w:after="0" w:line="276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FF4FEC">
        <w:rPr>
          <w:color w:val="000000"/>
          <w:spacing w:val="-1"/>
          <w:sz w:val="24"/>
          <w:szCs w:val="24"/>
        </w:rPr>
        <w:t>Должностные оклады (ставки заработной платы) устанавливаются директором на основе отнесения занимаемых работниками должностей к соответствующим професси</w:t>
      </w:r>
      <w:r w:rsidRPr="00FF4FEC">
        <w:rPr>
          <w:color w:val="000000"/>
          <w:spacing w:val="-1"/>
          <w:sz w:val="24"/>
          <w:szCs w:val="24"/>
        </w:rPr>
        <w:t>о</w:t>
      </w:r>
      <w:r w:rsidRPr="00FF4FEC">
        <w:rPr>
          <w:color w:val="000000"/>
          <w:spacing w:val="-1"/>
          <w:sz w:val="24"/>
          <w:szCs w:val="24"/>
        </w:rPr>
        <w:t>нальным квалификационным группам. Компенсационные и стимулирующие выплаты производятся в соответствии с коллективным договором, локальными нормативными а</w:t>
      </w:r>
      <w:r w:rsidRPr="00FF4FEC">
        <w:rPr>
          <w:color w:val="000000"/>
          <w:spacing w:val="-1"/>
          <w:sz w:val="24"/>
          <w:szCs w:val="24"/>
        </w:rPr>
        <w:t>к</w:t>
      </w:r>
      <w:r w:rsidRPr="00FF4FEC">
        <w:rPr>
          <w:color w:val="000000"/>
          <w:spacing w:val="-1"/>
          <w:sz w:val="24"/>
          <w:szCs w:val="24"/>
        </w:rPr>
        <w:t>тами Учреждения.</w:t>
      </w:r>
    </w:p>
    <w:p w:rsidR="006578D1" w:rsidRPr="00FF4FEC" w:rsidRDefault="006578D1" w:rsidP="00FF4FEC">
      <w:pPr>
        <w:pStyle w:val="4"/>
        <w:shd w:val="clear" w:color="auto" w:fill="auto"/>
        <w:tabs>
          <w:tab w:val="left" w:pos="993"/>
          <w:tab w:val="left" w:pos="1153"/>
          <w:tab w:val="left" w:pos="1276"/>
        </w:tabs>
        <w:spacing w:after="0" w:line="276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FF4FEC">
        <w:rPr>
          <w:sz w:val="24"/>
          <w:szCs w:val="24"/>
        </w:rPr>
        <w:t>Размер заработной платы педагогического работника зависит от его квалификации, сложности выполняемой работы, количества (интенсивности), а также качества и резул</w:t>
      </w:r>
      <w:r w:rsidRPr="00FF4FEC">
        <w:rPr>
          <w:sz w:val="24"/>
          <w:szCs w:val="24"/>
        </w:rPr>
        <w:t>ь</w:t>
      </w:r>
      <w:r w:rsidRPr="00FF4FEC">
        <w:rPr>
          <w:sz w:val="24"/>
          <w:szCs w:val="24"/>
        </w:rPr>
        <w:t>тативности его труда, наличия почетных званий, государственных и ведомственных наград и максимальным размером не ограничивается.</w:t>
      </w:r>
    </w:p>
    <w:p w:rsidR="006578D1" w:rsidRPr="00FF4FEC" w:rsidRDefault="006578D1" w:rsidP="00FF4FEC">
      <w:pPr>
        <w:pStyle w:val="4"/>
        <w:numPr>
          <w:ilvl w:val="1"/>
          <w:numId w:val="18"/>
        </w:numPr>
        <w:shd w:val="clear" w:color="auto" w:fill="auto"/>
        <w:tabs>
          <w:tab w:val="left" w:pos="993"/>
          <w:tab w:val="left" w:pos="1153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Объем учебной нагрузки (объем педагогической работы) учителям, восп</w:t>
      </w:r>
      <w:r w:rsidRPr="00FF4FEC">
        <w:rPr>
          <w:sz w:val="24"/>
          <w:szCs w:val="24"/>
        </w:rPr>
        <w:t>и</w:t>
      </w:r>
      <w:r w:rsidRPr="00FF4FEC">
        <w:rPr>
          <w:sz w:val="24"/>
          <w:szCs w:val="24"/>
        </w:rPr>
        <w:t>тателям, другим педагогическим работникам устанавливается исходя из количества часов по учебному плану и программам, обеспеченности кадрами, других конкретных условий Учреждения.</w:t>
      </w:r>
    </w:p>
    <w:p w:rsidR="006578D1" w:rsidRPr="00FF4FEC" w:rsidRDefault="006578D1" w:rsidP="00FF4FEC">
      <w:pPr>
        <w:pStyle w:val="4"/>
        <w:numPr>
          <w:ilvl w:val="1"/>
          <w:numId w:val="18"/>
        </w:numPr>
        <w:shd w:val="clear" w:color="auto" w:fill="auto"/>
        <w:tabs>
          <w:tab w:val="left" w:pos="993"/>
          <w:tab w:val="left" w:pos="1153"/>
        </w:tabs>
        <w:spacing w:after="0"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FF4FEC">
        <w:rPr>
          <w:sz w:val="24"/>
          <w:szCs w:val="24"/>
        </w:rPr>
        <w:lastRenderedPageBreak/>
        <w:t>В рабочее время педагогических работников</w:t>
      </w:r>
      <w:r w:rsidR="006627F0" w:rsidRPr="00FF4FEC">
        <w:rPr>
          <w:sz w:val="24"/>
          <w:szCs w:val="24"/>
        </w:rPr>
        <w:t xml:space="preserve">, </w:t>
      </w:r>
      <w:r w:rsidRPr="00FF4FEC">
        <w:rPr>
          <w:sz w:val="24"/>
          <w:szCs w:val="24"/>
        </w:rPr>
        <w:t xml:space="preserve"> в зависимости от занимаемой должности</w:t>
      </w:r>
      <w:r w:rsidR="006627F0" w:rsidRPr="00FF4FEC">
        <w:rPr>
          <w:sz w:val="24"/>
          <w:szCs w:val="24"/>
        </w:rPr>
        <w:t>,</w:t>
      </w:r>
      <w:r w:rsidRPr="00FF4FEC">
        <w:rPr>
          <w:sz w:val="24"/>
          <w:szCs w:val="24"/>
        </w:rPr>
        <w:t xml:space="preserve"> включается учебная (преподавательская), воспитательная работа, индивид</w:t>
      </w:r>
      <w:r w:rsidRPr="00FF4FEC">
        <w:rPr>
          <w:sz w:val="24"/>
          <w:szCs w:val="24"/>
        </w:rPr>
        <w:t>у</w:t>
      </w:r>
      <w:r w:rsidRPr="00FF4FEC">
        <w:rPr>
          <w:sz w:val="24"/>
          <w:szCs w:val="24"/>
        </w:rPr>
        <w:t>альная работа с обучающимися, научная, творческая и исследовательская работа, а также другая педагогическая работа, предусмотренная должностными обязанностями и (или) индивидуальным планом: методическая, подготовительная, организационная, диагност</w:t>
      </w:r>
      <w:r w:rsidRPr="00FF4FEC">
        <w:rPr>
          <w:sz w:val="24"/>
          <w:szCs w:val="24"/>
        </w:rPr>
        <w:t>и</w:t>
      </w:r>
      <w:r w:rsidRPr="00FF4FEC">
        <w:rPr>
          <w:sz w:val="24"/>
          <w:szCs w:val="24"/>
        </w:rPr>
        <w:t>ческая, мониторинговая работа, работа, предусмотренная планами воспитательных, фи</w:t>
      </w:r>
      <w:r w:rsidRPr="00FF4FEC">
        <w:rPr>
          <w:sz w:val="24"/>
          <w:szCs w:val="24"/>
        </w:rPr>
        <w:t>з</w:t>
      </w:r>
      <w:r w:rsidRPr="00FF4FEC">
        <w:rPr>
          <w:sz w:val="24"/>
          <w:szCs w:val="24"/>
        </w:rPr>
        <w:t>культурно-оздоровительных, спортивных, творческих и иных мероприятий с обучающ</w:t>
      </w:r>
      <w:r w:rsidRPr="00FF4FEC">
        <w:rPr>
          <w:sz w:val="24"/>
          <w:szCs w:val="24"/>
        </w:rPr>
        <w:t>и</w:t>
      </w:r>
      <w:r w:rsidRPr="00FF4FEC">
        <w:rPr>
          <w:sz w:val="24"/>
          <w:szCs w:val="24"/>
        </w:rPr>
        <w:t>мися.</w:t>
      </w:r>
      <w:proofErr w:type="gramEnd"/>
      <w:r w:rsidRPr="00FF4FEC">
        <w:rPr>
          <w:sz w:val="24"/>
          <w:szCs w:val="24"/>
        </w:rPr>
        <w:t xml:space="preserve"> Конкретные должностные обязанности педагогических работников определяются трудовыми договорами и (или) должностными инструкциями.</w:t>
      </w:r>
    </w:p>
    <w:p w:rsidR="006578D1" w:rsidRPr="00FF4FEC" w:rsidRDefault="006578D1" w:rsidP="00FF4FEC">
      <w:pPr>
        <w:pStyle w:val="4"/>
        <w:numPr>
          <w:ilvl w:val="1"/>
          <w:numId w:val="18"/>
        </w:numPr>
        <w:shd w:val="clear" w:color="auto" w:fill="auto"/>
        <w:tabs>
          <w:tab w:val="left" w:pos="993"/>
          <w:tab w:val="left" w:pos="1153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Работники Учреждения несут ответственность за реализацию не в полном объеме образовательных программ, жизнь и здоровье обучающихся во время образов</w:t>
      </w:r>
      <w:r w:rsidRPr="00FF4FEC">
        <w:rPr>
          <w:sz w:val="24"/>
          <w:szCs w:val="24"/>
        </w:rPr>
        <w:t>а</w:t>
      </w:r>
      <w:r w:rsidRPr="00FF4FEC">
        <w:rPr>
          <w:sz w:val="24"/>
          <w:szCs w:val="24"/>
        </w:rPr>
        <w:t>тельного процесса, передачу (разглашение) конфиденциальной информации, причинение вреда Учреждению и (или) участникам образовательного процесса, иные виновные де</w:t>
      </w:r>
      <w:r w:rsidRPr="00FF4FEC">
        <w:rPr>
          <w:sz w:val="24"/>
          <w:szCs w:val="24"/>
        </w:rPr>
        <w:t>й</w:t>
      </w:r>
      <w:r w:rsidRPr="00FF4FEC">
        <w:rPr>
          <w:sz w:val="24"/>
          <w:szCs w:val="24"/>
        </w:rPr>
        <w:t>ствия (бездействие) в соответствии с законодательством Российской Федерации.</w:t>
      </w:r>
    </w:p>
    <w:p w:rsidR="006578D1" w:rsidRPr="00FF4FEC" w:rsidRDefault="006578D1" w:rsidP="00FF4FEC">
      <w:pPr>
        <w:pStyle w:val="4"/>
        <w:numPr>
          <w:ilvl w:val="1"/>
          <w:numId w:val="18"/>
        </w:numPr>
        <w:shd w:val="clear" w:color="auto" w:fill="auto"/>
        <w:tabs>
          <w:tab w:val="left" w:pos="993"/>
          <w:tab w:val="left" w:pos="1153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 xml:space="preserve">Трудовые </w:t>
      </w:r>
      <w:r w:rsidR="00DF3218">
        <w:rPr>
          <w:sz w:val="24"/>
          <w:szCs w:val="24"/>
        </w:rPr>
        <w:t>отношения</w:t>
      </w:r>
      <w:r w:rsidRPr="00FF4FEC">
        <w:rPr>
          <w:sz w:val="24"/>
          <w:szCs w:val="24"/>
        </w:rPr>
        <w:t xml:space="preserve"> с работниками Учреждения прекращаются в соотве</w:t>
      </w:r>
      <w:r w:rsidRPr="00FF4FEC">
        <w:rPr>
          <w:sz w:val="24"/>
          <w:szCs w:val="24"/>
        </w:rPr>
        <w:t>т</w:t>
      </w:r>
      <w:r w:rsidRPr="00FF4FEC">
        <w:rPr>
          <w:sz w:val="24"/>
          <w:szCs w:val="24"/>
        </w:rPr>
        <w:t>ствии с Трудовым кодексом Российской Федерации.</w:t>
      </w:r>
    </w:p>
    <w:p w:rsidR="00B8137C" w:rsidRDefault="00B8137C" w:rsidP="00FF4FEC">
      <w:pPr>
        <w:spacing w:line="276" w:lineRule="auto"/>
        <w:ind w:left="75"/>
        <w:jc w:val="center"/>
        <w:rPr>
          <w:b/>
          <w:bCs/>
          <w:sz w:val="24"/>
          <w:szCs w:val="24"/>
        </w:rPr>
      </w:pPr>
    </w:p>
    <w:p w:rsidR="006578D1" w:rsidRPr="00B8137C" w:rsidRDefault="00BA4570" w:rsidP="002509D1">
      <w:pPr>
        <w:pStyle w:val="af4"/>
        <w:numPr>
          <w:ilvl w:val="0"/>
          <w:numId w:val="18"/>
        </w:numPr>
        <w:spacing w:line="276" w:lineRule="auto"/>
        <w:rPr>
          <w:b/>
          <w:bCs/>
        </w:rPr>
      </w:pPr>
      <w:r w:rsidRPr="00B8137C">
        <w:rPr>
          <w:b/>
          <w:bCs/>
        </w:rPr>
        <w:t>УПРАВЛЕНИЕ УЧРЕЖДЕНИЕМ</w:t>
      </w:r>
    </w:p>
    <w:p w:rsidR="00DF3218" w:rsidRDefault="00DF3218" w:rsidP="00DF3218">
      <w:pPr>
        <w:spacing w:line="276" w:lineRule="auto"/>
        <w:ind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6.1. Управление Учреждением осуществляется в соответствии с законодательством Российской Федерации, настоящим Уставом</w:t>
      </w:r>
      <w:r>
        <w:rPr>
          <w:sz w:val="24"/>
          <w:szCs w:val="24"/>
        </w:rPr>
        <w:t>.</w:t>
      </w:r>
      <w:r w:rsidRPr="00FF4FEC">
        <w:rPr>
          <w:sz w:val="24"/>
          <w:szCs w:val="24"/>
        </w:rPr>
        <w:t xml:space="preserve"> </w:t>
      </w:r>
    </w:p>
    <w:p w:rsidR="00DF3218" w:rsidRPr="00FF4FEC" w:rsidRDefault="00DF3218" w:rsidP="00DF3218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FF4FEC">
        <w:rPr>
          <w:sz w:val="24"/>
          <w:szCs w:val="24"/>
        </w:rPr>
        <w:t>иректор</w:t>
      </w:r>
      <w:r>
        <w:rPr>
          <w:sz w:val="24"/>
          <w:szCs w:val="24"/>
        </w:rPr>
        <w:t xml:space="preserve"> Учреждения</w:t>
      </w:r>
      <w:r w:rsidRPr="00FF4FEC">
        <w:rPr>
          <w:sz w:val="24"/>
          <w:szCs w:val="24"/>
        </w:rPr>
        <w:t>, осуществляет текущее руководство деятельностью Учр</w:t>
      </w:r>
      <w:r w:rsidRPr="00FF4FEC">
        <w:rPr>
          <w:sz w:val="24"/>
          <w:szCs w:val="24"/>
        </w:rPr>
        <w:t>е</w:t>
      </w:r>
      <w:r w:rsidRPr="00FF4FEC">
        <w:rPr>
          <w:sz w:val="24"/>
          <w:szCs w:val="24"/>
        </w:rPr>
        <w:t>ждения.</w:t>
      </w:r>
    </w:p>
    <w:p w:rsidR="00DF3218" w:rsidRPr="00FF4FEC" w:rsidRDefault="00DF3218" w:rsidP="00DF3218">
      <w:pPr>
        <w:tabs>
          <w:tab w:val="left" w:pos="10863"/>
        </w:tabs>
        <w:ind w:firstLine="540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В Учреждении формируются коллегиальные органы управления, к которым отн</w:t>
      </w:r>
      <w:r w:rsidRPr="00FF4FEC">
        <w:rPr>
          <w:sz w:val="24"/>
          <w:szCs w:val="24"/>
        </w:rPr>
        <w:t>о</w:t>
      </w:r>
      <w:r w:rsidRPr="00FF4FEC">
        <w:rPr>
          <w:sz w:val="24"/>
          <w:szCs w:val="24"/>
        </w:rPr>
        <w:t>сятся общее собрание работников Учреждения, педагогический совет.</w:t>
      </w:r>
    </w:p>
    <w:p w:rsidR="006578D1" w:rsidRPr="00FF4FEC" w:rsidRDefault="006578D1" w:rsidP="00FF4FEC">
      <w:pPr>
        <w:spacing w:line="276" w:lineRule="auto"/>
        <w:ind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6.2. В целях учета мнения обучающихся, родителей (законных представителей) несовершеннолетних обучающихся и педагогических работников по вопросам управл</w:t>
      </w:r>
      <w:r w:rsidRPr="00FF4FEC">
        <w:rPr>
          <w:sz w:val="24"/>
          <w:szCs w:val="24"/>
        </w:rPr>
        <w:t>е</w:t>
      </w:r>
      <w:r w:rsidRPr="00FF4FEC">
        <w:rPr>
          <w:sz w:val="24"/>
          <w:szCs w:val="24"/>
        </w:rPr>
        <w:t>ния Учреждением и при принятии локальных нормативных актов, затрагивающих их пр</w:t>
      </w:r>
      <w:r w:rsidRPr="00FF4FEC">
        <w:rPr>
          <w:sz w:val="24"/>
          <w:szCs w:val="24"/>
        </w:rPr>
        <w:t>а</w:t>
      </w:r>
      <w:r w:rsidRPr="00FF4FEC">
        <w:rPr>
          <w:sz w:val="24"/>
          <w:szCs w:val="24"/>
        </w:rPr>
        <w:t>ва и законные интересы, по инициативе обучающихся, родителей (законных представит</w:t>
      </w:r>
      <w:r w:rsidRPr="00FF4FEC">
        <w:rPr>
          <w:sz w:val="24"/>
          <w:szCs w:val="24"/>
        </w:rPr>
        <w:t>е</w:t>
      </w:r>
      <w:r w:rsidRPr="00FF4FEC">
        <w:rPr>
          <w:sz w:val="24"/>
          <w:szCs w:val="24"/>
        </w:rPr>
        <w:t>лей) несовершеннолетних обучающихся и педагогических работников в Учреждении</w:t>
      </w:r>
      <w:r w:rsidR="00BA4570">
        <w:rPr>
          <w:sz w:val="24"/>
          <w:szCs w:val="24"/>
        </w:rPr>
        <w:t xml:space="preserve"> с</w:t>
      </w:r>
      <w:r w:rsidR="00BA4570">
        <w:rPr>
          <w:sz w:val="24"/>
          <w:szCs w:val="24"/>
        </w:rPr>
        <w:t>о</w:t>
      </w:r>
      <w:r w:rsidR="00BA4570">
        <w:rPr>
          <w:sz w:val="24"/>
          <w:szCs w:val="24"/>
        </w:rPr>
        <w:t>здаются</w:t>
      </w:r>
      <w:r w:rsidRPr="00FF4FEC">
        <w:rPr>
          <w:sz w:val="24"/>
          <w:szCs w:val="24"/>
        </w:rPr>
        <w:t>:</w:t>
      </w:r>
    </w:p>
    <w:p w:rsidR="00BA4570" w:rsidRDefault="006578D1" w:rsidP="00FF4FEC">
      <w:pPr>
        <w:spacing w:line="276" w:lineRule="auto"/>
        <w:ind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 xml:space="preserve">1) </w:t>
      </w:r>
      <w:r w:rsidR="00A61789" w:rsidRPr="00BA4570">
        <w:rPr>
          <w:sz w:val="24"/>
          <w:szCs w:val="24"/>
        </w:rPr>
        <w:t>совет</w:t>
      </w:r>
      <w:r w:rsidRPr="00BA4570">
        <w:rPr>
          <w:sz w:val="24"/>
          <w:szCs w:val="24"/>
        </w:rPr>
        <w:t xml:space="preserve"> </w:t>
      </w:r>
      <w:proofErr w:type="gramStart"/>
      <w:r w:rsidR="00BA4570">
        <w:rPr>
          <w:sz w:val="24"/>
          <w:szCs w:val="24"/>
        </w:rPr>
        <w:t>обучающихся</w:t>
      </w:r>
      <w:proofErr w:type="gramEnd"/>
      <w:r w:rsidRPr="00BA4570">
        <w:rPr>
          <w:sz w:val="24"/>
          <w:szCs w:val="24"/>
        </w:rPr>
        <w:t xml:space="preserve"> (</w:t>
      </w:r>
      <w:r w:rsidR="00BA4570">
        <w:rPr>
          <w:sz w:val="24"/>
          <w:szCs w:val="24"/>
        </w:rPr>
        <w:t>ученическое самоуправление</w:t>
      </w:r>
      <w:r w:rsidRPr="00BA4570">
        <w:rPr>
          <w:sz w:val="24"/>
          <w:szCs w:val="24"/>
        </w:rPr>
        <w:t>)</w:t>
      </w:r>
      <w:r w:rsidR="00BA4570">
        <w:rPr>
          <w:sz w:val="24"/>
          <w:szCs w:val="24"/>
        </w:rPr>
        <w:t>.</w:t>
      </w:r>
    </w:p>
    <w:p w:rsidR="00534171" w:rsidRDefault="00534171" w:rsidP="00534171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 органов ученического самоуправления в школе осуществляется на основе действующего законодательства, Устава школы и локальных актов.</w:t>
      </w:r>
    </w:p>
    <w:p w:rsidR="00534171" w:rsidRDefault="00534171" w:rsidP="00534171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компетенции ученического самоуправления </w:t>
      </w:r>
      <w:r w:rsidR="00DF153D">
        <w:rPr>
          <w:sz w:val="24"/>
          <w:szCs w:val="24"/>
        </w:rPr>
        <w:t>У</w:t>
      </w:r>
      <w:r>
        <w:rPr>
          <w:sz w:val="24"/>
          <w:szCs w:val="24"/>
        </w:rPr>
        <w:t>чреждения относятся:</w:t>
      </w:r>
    </w:p>
    <w:p w:rsidR="00534171" w:rsidRDefault="00534171" w:rsidP="00534171">
      <w:pPr>
        <w:pStyle w:val="af4"/>
        <w:numPr>
          <w:ilvl w:val="0"/>
          <w:numId w:val="37"/>
        </w:numPr>
        <w:spacing w:line="276" w:lineRule="auto"/>
        <w:ind w:left="0" w:firstLine="851"/>
        <w:jc w:val="both"/>
      </w:pPr>
      <w:r>
        <w:t xml:space="preserve">координация деятельности членов классных ученических советов; </w:t>
      </w:r>
    </w:p>
    <w:p w:rsidR="00534171" w:rsidRDefault="00534171" w:rsidP="00534171">
      <w:pPr>
        <w:pStyle w:val="af4"/>
        <w:numPr>
          <w:ilvl w:val="0"/>
          <w:numId w:val="37"/>
        </w:numPr>
        <w:spacing w:line="276" w:lineRule="auto"/>
        <w:ind w:left="0" w:firstLine="851"/>
        <w:jc w:val="both"/>
      </w:pPr>
      <w:r>
        <w:t>представление интересов обучающихся в коллегиальных органах управл</w:t>
      </w:r>
      <w:r>
        <w:t>е</w:t>
      </w:r>
      <w:r>
        <w:t>ния школой.</w:t>
      </w:r>
    </w:p>
    <w:p w:rsidR="00534171" w:rsidRDefault="00534171" w:rsidP="00534171">
      <w:pPr>
        <w:pStyle w:val="af4"/>
        <w:numPr>
          <w:ilvl w:val="0"/>
          <w:numId w:val="37"/>
        </w:numPr>
        <w:spacing w:line="276" w:lineRule="auto"/>
        <w:ind w:left="0" w:firstLine="851"/>
        <w:jc w:val="both"/>
      </w:pPr>
      <w:r>
        <w:rPr>
          <w:shd w:val="clear" w:color="auto" w:fill="FFFFFF"/>
        </w:rPr>
        <w:t>участие в планировании и организации внеклассной и внешкольной работы учащихся;</w:t>
      </w:r>
    </w:p>
    <w:p w:rsidR="00534171" w:rsidRDefault="00534171" w:rsidP="00534171">
      <w:pPr>
        <w:pStyle w:val="af4"/>
        <w:numPr>
          <w:ilvl w:val="0"/>
          <w:numId w:val="37"/>
        </w:numPr>
        <w:spacing w:line="276" w:lineRule="auto"/>
        <w:ind w:left="0" w:firstLine="851"/>
        <w:jc w:val="both"/>
      </w:pPr>
      <w:r>
        <w:rPr>
          <w:shd w:val="clear" w:color="auto" w:fill="FFFFFF"/>
        </w:rPr>
        <w:t xml:space="preserve">корректировка дежурств, поддержание дисциплины и порядка в </w:t>
      </w:r>
      <w:r w:rsidR="00DF153D">
        <w:rPr>
          <w:shd w:val="clear" w:color="auto" w:fill="FFFFFF"/>
        </w:rPr>
        <w:t>У</w:t>
      </w:r>
      <w:r>
        <w:rPr>
          <w:shd w:val="clear" w:color="auto" w:fill="FFFFFF"/>
        </w:rPr>
        <w:t>чрежд</w:t>
      </w:r>
      <w:r>
        <w:rPr>
          <w:shd w:val="clear" w:color="auto" w:fill="FFFFFF"/>
        </w:rPr>
        <w:t>е</w:t>
      </w:r>
      <w:r>
        <w:rPr>
          <w:shd w:val="clear" w:color="auto" w:fill="FFFFFF"/>
        </w:rPr>
        <w:t>нии;</w:t>
      </w:r>
    </w:p>
    <w:p w:rsidR="00534171" w:rsidRDefault="00534171" w:rsidP="00534171">
      <w:pPr>
        <w:pStyle w:val="af4"/>
        <w:numPr>
          <w:ilvl w:val="0"/>
          <w:numId w:val="37"/>
        </w:numPr>
        <w:spacing w:line="276" w:lineRule="auto"/>
        <w:ind w:left="0" w:firstLine="851"/>
        <w:jc w:val="both"/>
      </w:pPr>
      <w:r>
        <w:rPr>
          <w:shd w:val="clear" w:color="auto" w:fill="FFFFFF"/>
        </w:rPr>
        <w:t xml:space="preserve">размещение информации о своей деятельности в школьной газете и сайте </w:t>
      </w:r>
      <w:r w:rsidR="00DF153D">
        <w:rPr>
          <w:shd w:val="clear" w:color="auto" w:fill="FFFFFF"/>
        </w:rPr>
        <w:t>У</w:t>
      </w:r>
      <w:r>
        <w:rPr>
          <w:shd w:val="clear" w:color="auto" w:fill="FFFFFF"/>
        </w:rPr>
        <w:t>чреждения;</w:t>
      </w:r>
    </w:p>
    <w:p w:rsidR="00534171" w:rsidRDefault="00534171" w:rsidP="00534171">
      <w:pPr>
        <w:pStyle w:val="af4"/>
        <w:numPr>
          <w:ilvl w:val="0"/>
          <w:numId w:val="37"/>
        </w:numPr>
        <w:spacing w:line="276" w:lineRule="auto"/>
        <w:ind w:left="0" w:firstLine="851"/>
        <w:jc w:val="both"/>
      </w:pPr>
      <w:r>
        <w:rPr>
          <w:shd w:val="clear" w:color="auto" w:fill="FFFFFF"/>
        </w:rPr>
        <w:t>проведение мониторинга участия классов в школьных делах. </w:t>
      </w:r>
    </w:p>
    <w:p w:rsidR="00534171" w:rsidRDefault="00534171" w:rsidP="00534171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Высшим органом ученического самоуправления является ученическое собрание, на которое собираются представители (делегаты) от 5-11 классов. </w:t>
      </w:r>
    </w:p>
    <w:p w:rsidR="006578D1" w:rsidRDefault="00DF153D" w:rsidP="00FF4FE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3D6887">
        <w:rPr>
          <w:sz w:val="24"/>
          <w:szCs w:val="24"/>
        </w:rPr>
        <w:t xml:space="preserve"> совет</w:t>
      </w:r>
      <w:r w:rsidR="006578D1" w:rsidRPr="00BA4570">
        <w:rPr>
          <w:sz w:val="24"/>
          <w:szCs w:val="24"/>
        </w:rPr>
        <w:t xml:space="preserve"> родителей (законных представителей) </w:t>
      </w:r>
      <w:r w:rsidR="003D6887">
        <w:rPr>
          <w:sz w:val="24"/>
          <w:szCs w:val="24"/>
        </w:rPr>
        <w:t>несовершеннолетних обучающихся</w:t>
      </w:r>
      <w:r w:rsidR="005B57E2">
        <w:rPr>
          <w:sz w:val="24"/>
          <w:szCs w:val="24"/>
        </w:rPr>
        <w:t>.</w:t>
      </w:r>
    </w:p>
    <w:p w:rsidR="003D6887" w:rsidRDefault="003D6887" w:rsidP="003D6887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Совет родителей создается в целях содействия общеобразовательному учрежд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 в осуществлении воспитания и обучения детей.</w:t>
      </w:r>
    </w:p>
    <w:p w:rsidR="003D6887" w:rsidRDefault="003D6887" w:rsidP="003D6887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Совет родителей (далее – совет) избирается общим собранием родителей по представлению классных родительских комитетов. Совет родителей подчиняется и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отчетен общему родительскому собранию. Срок полномочий совета 2 года (ротация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става совета проводится ежегодно на одну треть). </w:t>
      </w:r>
    </w:p>
    <w:p w:rsidR="003D6887" w:rsidRDefault="003D6887" w:rsidP="003D6887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Численный состав совета определяется Учреждением самостоятельно.</w:t>
      </w:r>
    </w:p>
    <w:p w:rsidR="003D6887" w:rsidRDefault="003D6887" w:rsidP="003D6887">
      <w:pPr>
        <w:tabs>
          <w:tab w:val="left" w:pos="851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 совета осуществляется в соответствии с Конвенцией ООН о правах ребенка, действующим законодательством РФ в области образования, Уставом Учрежд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и локальными актами.</w:t>
      </w:r>
    </w:p>
    <w:p w:rsidR="003D6887" w:rsidRDefault="003D6887" w:rsidP="003D6887">
      <w:pPr>
        <w:tabs>
          <w:tab w:val="left" w:pos="851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Решения совета являются рекомендательными для участников образовательного процесса.</w:t>
      </w:r>
    </w:p>
    <w:p w:rsidR="003D6887" w:rsidRDefault="003D6887" w:rsidP="003D6887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Компетенции совета родителей: </w:t>
      </w:r>
    </w:p>
    <w:p w:rsidR="003D6887" w:rsidRDefault="003D6887" w:rsidP="003D6887">
      <w:pPr>
        <w:pStyle w:val="af4"/>
        <w:numPr>
          <w:ilvl w:val="0"/>
          <w:numId w:val="38"/>
        </w:numPr>
        <w:spacing w:line="276" w:lineRule="auto"/>
        <w:ind w:left="0" w:firstLine="851"/>
        <w:jc w:val="both"/>
      </w:pPr>
      <w:r>
        <w:t>содействует обеспечению оптимальных условий для организации образов</w:t>
      </w:r>
      <w:r>
        <w:t>а</w:t>
      </w:r>
      <w:r>
        <w:t>тельного процесса.</w:t>
      </w:r>
    </w:p>
    <w:p w:rsidR="003D6887" w:rsidRDefault="003D6887" w:rsidP="003D6887">
      <w:pPr>
        <w:pStyle w:val="af4"/>
        <w:numPr>
          <w:ilvl w:val="0"/>
          <w:numId w:val="38"/>
        </w:numPr>
        <w:spacing w:line="276" w:lineRule="auto"/>
        <w:ind w:left="0" w:firstLine="851"/>
        <w:jc w:val="both"/>
      </w:pPr>
      <w:r>
        <w:t>координирует деятельность классных родительских комитетов.</w:t>
      </w:r>
    </w:p>
    <w:p w:rsidR="003D6887" w:rsidRDefault="003D6887" w:rsidP="003D6887">
      <w:pPr>
        <w:pStyle w:val="af4"/>
        <w:numPr>
          <w:ilvl w:val="0"/>
          <w:numId w:val="38"/>
        </w:numPr>
        <w:spacing w:line="276" w:lineRule="auto"/>
        <w:ind w:left="0" w:firstLine="851"/>
        <w:jc w:val="both"/>
      </w:pPr>
      <w:r>
        <w:t>обсуждает локальные акты Учреждения по вопросам, входящим в комп</w:t>
      </w:r>
      <w:r>
        <w:t>е</w:t>
      </w:r>
      <w:r>
        <w:t>тенцию совета.</w:t>
      </w:r>
    </w:p>
    <w:p w:rsidR="003D6887" w:rsidRDefault="003D6887" w:rsidP="003D6887">
      <w:pPr>
        <w:pStyle w:val="af4"/>
        <w:numPr>
          <w:ilvl w:val="0"/>
          <w:numId w:val="38"/>
        </w:numPr>
        <w:spacing w:line="276" w:lineRule="auto"/>
        <w:ind w:left="0" w:firstLine="851"/>
        <w:jc w:val="both"/>
      </w:pPr>
      <w:r>
        <w:t>принимает участие в организации безопасных условий осуществления обр</w:t>
      </w:r>
      <w:r>
        <w:t>а</w:t>
      </w:r>
      <w:r>
        <w:t>зовательного процесса, выполнения санитарно – гигиенических правил и норм.</w:t>
      </w:r>
    </w:p>
    <w:p w:rsidR="003D6887" w:rsidRDefault="003D6887" w:rsidP="003D6887">
      <w:pPr>
        <w:pStyle w:val="af4"/>
        <w:numPr>
          <w:ilvl w:val="0"/>
          <w:numId w:val="38"/>
        </w:numPr>
        <w:spacing w:line="276" w:lineRule="auto"/>
        <w:ind w:left="0" w:firstLine="851"/>
        <w:jc w:val="both"/>
      </w:pPr>
      <w:r>
        <w:t>взаимодействует с общественными организациями по вопросам пропаганды школьных традиций, уклада школьной жизни.</w:t>
      </w:r>
    </w:p>
    <w:p w:rsidR="003D6887" w:rsidRDefault="003D6887" w:rsidP="003D6887">
      <w:pPr>
        <w:pStyle w:val="af4"/>
        <w:numPr>
          <w:ilvl w:val="0"/>
          <w:numId w:val="38"/>
        </w:numPr>
        <w:spacing w:line="276" w:lineRule="auto"/>
        <w:ind w:left="0" w:firstLine="851"/>
        <w:jc w:val="both"/>
      </w:pPr>
      <w:r>
        <w:t>взаимодействует с педагогическим коллективом Учреждения по вопросам профилактики правонарушений, безнадзорности и беспризорности среди несовершенн</w:t>
      </w:r>
      <w:r>
        <w:t>о</w:t>
      </w:r>
      <w:r>
        <w:t>летних обучающихся.</w:t>
      </w:r>
    </w:p>
    <w:p w:rsidR="006578D1" w:rsidRPr="00FF4FEC" w:rsidRDefault="003D6887" w:rsidP="00FF4FE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578D1" w:rsidRPr="00FF4FEC">
        <w:rPr>
          <w:sz w:val="24"/>
          <w:szCs w:val="24"/>
        </w:rPr>
        <w:t>) действуют профессиональные союзы работников Учреждения.</w:t>
      </w:r>
    </w:p>
    <w:p w:rsidR="006578D1" w:rsidRPr="00FF4FEC" w:rsidRDefault="006578D1" w:rsidP="00FF4FEC">
      <w:pPr>
        <w:spacing w:line="276" w:lineRule="auto"/>
        <w:ind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 xml:space="preserve">Советы </w:t>
      </w:r>
      <w:r w:rsidR="00DF3218">
        <w:rPr>
          <w:sz w:val="24"/>
          <w:szCs w:val="24"/>
        </w:rPr>
        <w:t>об</w:t>
      </w:r>
      <w:r w:rsidRPr="00FF4FEC">
        <w:rPr>
          <w:sz w:val="24"/>
          <w:szCs w:val="24"/>
        </w:rPr>
        <w:t>уча</w:t>
      </w:r>
      <w:r w:rsidR="00DF3218">
        <w:rPr>
          <w:sz w:val="24"/>
          <w:szCs w:val="24"/>
        </w:rPr>
        <w:t>ю</w:t>
      </w:r>
      <w:r w:rsidRPr="00FF4FEC">
        <w:rPr>
          <w:sz w:val="24"/>
          <w:szCs w:val="24"/>
        </w:rPr>
        <w:t>щихся, советы родителей (законных представителей) несоверше</w:t>
      </w:r>
      <w:r w:rsidRPr="00FF4FEC">
        <w:rPr>
          <w:sz w:val="24"/>
          <w:szCs w:val="24"/>
        </w:rPr>
        <w:t>н</w:t>
      </w:r>
      <w:r w:rsidRPr="00FF4FEC">
        <w:rPr>
          <w:sz w:val="24"/>
          <w:szCs w:val="24"/>
        </w:rPr>
        <w:t>нолетних обучающихся, профессиональные союзы работников Учреждения действуют автономно. Вмешательство должностных лиц Учреждения в деятельность указанных о</w:t>
      </w:r>
      <w:r w:rsidRPr="00FF4FEC">
        <w:rPr>
          <w:sz w:val="24"/>
          <w:szCs w:val="24"/>
        </w:rPr>
        <w:t>р</w:t>
      </w:r>
      <w:r w:rsidRPr="00FF4FEC">
        <w:rPr>
          <w:sz w:val="24"/>
          <w:szCs w:val="24"/>
        </w:rPr>
        <w:t>ганов не допускается.</w:t>
      </w:r>
    </w:p>
    <w:p w:rsidR="006D04FD" w:rsidRPr="00EA4155" w:rsidRDefault="006D04FD" w:rsidP="00FF4FEC">
      <w:pPr>
        <w:spacing w:line="276" w:lineRule="auto"/>
        <w:ind w:firstLine="709"/>
        <w:jc w:val="both"/>
        <w:rPr>
          <w:sz w:val="24"/>
          <w:szCs w:val="24"/>
        </w:rPr>
      </w:pPr>
      <w:r w:rsidRPr="00EA4155">
        <w:rPr>
          <w:sz w:val="24"/>
          <w:szCs w:val="24"/>
        </w:rPr>
        <w:t>Участие обучающихся в работе данных органов является формой</w:t>
      </w:r>
      <w:r w:rsidRPr="00FF4FEC">
        <w:rPr>
          <w:i/>
          <w:sz w:val="24"/>
          <w:szCs w:val="24"/>
        </w:rPr>
        <w:t xml:space="preserve"> </w:t>
      </w:r>
      <w:r w:rsidRPr="00A61789">
        <w:rPr>
          <w:sz w:val="24"/>
          <w:szCs w:val="24"/>
        </w:rPr>
        <w:t>участия в</w:t>
      </w:r>
      <w:r w:rsidRPr="00FF4FEC">
        <w:rPr>
          <w:i/>
          <w:sz w:val="24"/>
          <w:szCs w:val="24"/>
        </w:rPr>
        <w:t xml:space="preserve"> </w:t>
      </w:r>
      <w:r w:rsidRPr="00EA4155">
        <w:rPr>
          <w:sz w:val="24"/>
          <w:szCs w:val="24"/>
        </w:rPr>
        <w:t>упра</w:t>
      </w:r>
      <w:r w:rsidRPr="00EA4155">
        <w:rPr>
          <w:sz w:val="24"/>
          <w:szCs w:val="24"/>
        </w:rPr>
        <w:t>в</w:t>
      </w:r>
      <w:r w:rsidRPr="00EA4155">
        <w:rPr>
          <w:sz w:val="24"/>
          <w:szCs w:val="24"/>
        </w:rPr>
        <w:t>лении Учреждением.</w:t>
      </w:r>
    </w:p>
    <w:p w:rsidR="00DF3218" w:rsidRDefault="006578D1" w:rsidP="00FF4FEC">
      <w:pPr>
        <w:spacing w:line="276" w:lineRule="auto"/>
        <w:ind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6.3. Директор Учреждения назначается на должность и освобождается от должн</w:t>
      </w:r>
      <w:r w:rsidRPr="00FF4FEC">
        <w:rPr>
          <w:sz w:val="24"/>
          <w:szCs w:val="24"/>
        </w:rPr>
        <w:t>о</w:t>
      </w:r>
      <w:r w:rsidRPr="00FF4FEC">
        <w:rPr>
          <w:sz w:val="24"/>
          <w:szCs w:val="24"/>
        </w:rPr>
        <w:t>сти Учредителем.</w:t>
      </w:r>
    </w:p>
    <w:p w:rsidR="006578D1" w:rsidRPr="00FF4FEC" w:rsidRDefault="00DF3218" w:rsidP="00FF4FEC">
      <w:pPr>
        <w:spacing w:line="276" w:lineRule="auto"/>
        <w:ind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 xml:space="preserve"> </w:t>
      </w:r>
      <w:r w:rsidR="006578D1" w:rsidRPr="00FF4FEC">
        <w:rPr>
          <w:sz w:val="24"/>
          <w:szCs w:val="24"/>
        </w:rPr>
        <w:t>6.4. Директор Учреждения:</w:t>
      </w:r>
    </w:p>
    <w:p w:rsidR="006578D1" w:rsidRPr="00FF4FEC" w:rsidRDefault="006578D1" w:rsidP="00FF4FEC">
      <w:pPr>
        <w:pStyle w:val="ConsPlusNormal"/>
        <w:numPr>
          <w:ilvl w:val="0"/>
          <w:numId w:val="19"/>
        </w:numPr>
        <w:tabs>
          <w:tab w:val="clear" w:pos="1287"/>
          <w:tab w:val="num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FEC">
        <w:rPr>
          <w:rFonts w:ascii="Times New Roman" w:hAnsi="Times New Roman" w:cs="Times New Roman"/>
          <w:sz w:val="24"/>
          <w:szCs w:val="24"/>
        </w:rPr>
        <w:t>осуществляет оперативное руководство деятельностью Учреждения в соо</w:t>
      </w:r>
      <w:r w:rsidRPr="00FF4FEC">
        <w:rPr>
          <w:rFonts w:ascii="Times New Roman" w:hAnsi="Times New Roman" w:cs="Times New Roman"/>
          <w:sz w:val="24"/>
          <w:szCs w:val="24"/>
        </w:rPr>
        <w:t>т</w:t>
      </w:r>
      <w:r w:rsidRPr="00FF4FEC">
        <w:rPr>
          <w:rFonts w:ascii="Times New Roman" w:hAnsi="Times New Roman" w:cs="Times New Roman"/>
          <w:sz w:val="24"/>
          <w:szCs w:val="24"/>
        </w:rPr>
        <w:t>ветствии с его целями и задачами;</w:t>
      </w:r>
    </w:p>
    <w:p w:rsidR="006578D1" w:rsidRPr="00FF4FEC" w:rsidRDefault="006578D1" w:rsidP="00FF4FEC">
      <w:pPr>
        <w:pStyle w:val="ConsPlusNormal"/>
        <w:numPr>
          <w:ilvl w:val="0"/>
          <w:numId w:val="19"/>
        </w:numPr>
        <w:tabs>
          <w:tab w:val="clear" w:pos="1287"/>
          <w:tab w:val="num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FEC">
        <w:rPr>
          <w:rFonts w:ascii="Times New Roman" w:hAnsi="Times New Roman" w:cs="Times New Roman"/>
          <w:sz w:val="24"/>
          <w:szCs w:val="24"/>
        </w:rPr>
        <w:t>определяет организационную структуру и утверждает штатное расписание Учреждения;</w:t>
      </w:r>
    </w:p>
    <w:p w:rsidR="006578D1" w:rsidRPr="00FF4FEC" w:rsidRDefault="006578D1" w:rsidP="00FF4FEC">
      <w:pPr>
        <w:pStyle w:val="ConsPlusNormal"/>
        <w:numPr>
          <w:ilvl w:val="0"/>
          <w:numId w:val="19"/>
        </w:numPr>
        <w:tabs>
          <w:tab w:val="clear" w:pos="1287"/>
          <w:tab w:val="num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FEC">
        <w:rPr>
          <w:rFonts w:ascii="Times New Roman" w:hAnsi="Times New Roman" w:cs="Times New Roman"/>
          <w:sz w:val="24"/>
          <w:szCs w:val="24"/>
        </w:rPr>
        <w:t>издает приказы, утверждает правила внутреннего распорядка Учреждения, положения о структурных подразделениях Учреждения, должностные инструкции, иные локальные акты Учреждения;</w:t>
      </w:r>
    </w:p>
    <w:p w:rsidR="006578D1" w:rsidRPr="00FF4FEC" w:rsidRDefault="006578D1" w:rsidP="00FF4FEC">
      <w:pPr>
        <w:pStyle w:val="ConsPlusNormal"/>
        <w:numPr>
          <w:ilvl w:val="0"/>
          <w:numId w:val="19"/>
        </w:numPr>
        <w:tabs>
          <w:tab w:val="clear" w:pos="1287"/>
          <w:tab w:val="num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FEC">
        <w:rPr>
          <w:rFonts w:ascii="Times New Roman" w:hAnsi="Times New Roman" w:cs="Times New Roman"/>
          <w:sz w:val="24"/>
          <w:szCs w:val="24"/>
        </w:rPr>
        <w:lastRenderedPageBreak/>
        <w:t>заключает, изменяет и прекращает трудовые договоры с работниками Учреждения;</w:t>
      </w:r>
    </w:p>
    <w:p w:rsidR="006578D1" w:rsidRPr="00FF4FEC" w:rsidRDefault="006578D1" w:rsidP="00FF4FEC">
      <w:pPr>
        <w:pStyle w:val="ConsPlusNormal"/>
        <w:numPr>
          <w:ilvl w:val="0"/>
          <w:numId w:val="19"/>
        </w:numPr>
        <w:tabs>
          <w:tab w:val="clear" w:pos="1287"/>
          <w:tab w:val="num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FEC">
        <w:rPr>
          <w:rFonts w:ascii="Times New Roman" w:hAnsi="Times New Roman" w:cs="Times New Roman"/>
          <w:sz w:val="24"/>
          <w:szCs w:val="24"/>
        </w:rPr>
        <w:t>применяет к работникам и обучающимся Учреждения меры поощрения и налагает дисциплинарные взыскания в соответствии с законодательством Российской Федерации и правилами внутреннего распорядка Учреждения;</w:t>
      </w:r>
    </w:p>
    <w:p w:rsidR="006578D1" w:rsidRPr="00FF4FEC" w:rsidRDefault="006578D1" w:rsidP="00FF4FEC">
      <w:pPr>
        <w:pStyle w:val="ConsPlusNormal"/>
        <w:numPr>
          <w:ilvl w:val="0"/>
          <w:numId w:val="19"/>
        </w:numPr>
        <w:tabs>
          <w:tab w:val="clear" w:pos="1287"/>
          <w:tab w:val="num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FEC">
        <w:rPr>
          <w:rFonts w:ascii="Times New Roman" w:hAnsi="Times New Roman" w:cs="Times New Roman"/>
          <w:sz w:val="24"/>
          <w:szCs w:val="24"/>
        </w:rPr>
        <w:t>без доверенности действует от имени Учреждения, представляет его инт</w:t>
      </w:r>
      <w:r w:rsidRPr="00FF4FEC">
        <w:rPr>
          <w:rFonts w:ascii="Times New Roman" w:hAnsi="Times New Roman" w:cs="Times New Roman"/>
          <w:sz w:val="24"/>
          <w:szCs w:val="24"/>
        </w:rPr>
        <w:t>е</w:t>
      </w:r>
      <w:r w:rsidRPr="00FF4FEC">
        <w:rPr>
          <w:rFonts w:ascii="Times New Roman" w:hAnsi="Times New Roman" w:cs="Times New Roman"/>
          <w:sz w:val="24"/>
          <w:szCs w:val="24"/>
        </w:rPr>
        <w:t>ресы в отношениях с органами государственной власти, органами местного самоуправл</w:t>
      </w:r>
      <w:r w:rsidRPr="00FF4FEC">
        <w:rPr>
          <w:rFonts w:ascii="Times New Roman" w:hAnsi="Times New Roman" w:cs="Times New Roman"/>
          <w:sz w:val="24"/>
          <w:szCs w:val="24"/>
        </w:rPr>
        <w:t>е</w:t>
      </w:r>
      <w:r w:rsidRPr="00FF4FEC">
        <w:rPr>
          <w:rFonts w:ascii="Times New Roman" w:hAnsi="Times New Roman" w:cs="Times New Roman"/>
          <w:sz w:val="24"/>
          <w:szCs w:val="24"/>
        </w:rPr>
        <w:t>ния, юридическими и физическими лицами;</w:t>
      </w:r>
    </w:p>
    <w:p w:rsidR="006578D1" w:rsidRPr="00FF4FEC" w:rsidRDefault="006578D1" w:rsidP="00FF4FEC">
      <w:pPr>
        <w:pStyle w:val="ConsPlusNormal"/>
        <w:numPr>
          <w:ilvl w:val="0"/>
          <w:numId w:val="19"/>
        </w:numPr>
        <w:tabs>
          <w:tab w:val="clear" w:pos="1287"/>
          <w:tab w:val="num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FEC">
        <w:rPr>
          <w:rFonts w:ascii="Times New Roman" w:hAnsi="Times New Roman" w:cs="Times New Roman"/>
          <w:sz w:val="24"/>
          <w:szCs w:val="24"/>
        </w:rPr>
        <w:t>руководит образовательной, административной, хозяйственной и финанс</w:t>
      </w:r>
      <w:r w:rsidRPr="00FF4FEC">
        <w:rPr>
          <w:rFonts w:ascii="Times New Roman" w:hAnsi="Times New Roman" w:cs="Times New Roman"/>
          <w:sz w:val="24"/>
          <w:szCs w:val="24"/>
        </w:rPr>
        <w:t>о</w:t>
      </w:r>
      <w:r w:rsidRPr="00FF4FEC">
        <w:rPr>
          <w:rFonts w:ascii="Times New Roman" w:hAnsi="Times New Roman" w:cs="Times New Roman"/>
          <w:sz w:val="24"/>
          <w:szCs w:val="24"/>
        </w:rPr>
        <w:t>вой деятельностью Учреждения в соответствии с настоящим Уставом и законодател</w:t>
      </w:r>
      <w:r w:rsidRPr="00FF4FEC">
        <w:rPr>
          <w:rFonts w:ascii="Times New Roman" w:hAnsi="Times New Roman" w:cs="Times New Roman"/>
          <w:sz w:val="24"/>
          <w:szCs w:val="24"/>
        </w:rPr>
        <w:t>ь</w:t>
      </w:r>
      <w:r w:rsidRPr="00FF4FEC">
        <w:rPr>
          <w:rFonts w:ascii="Times New Roman" w:hAnsi="Times New Roman" w:cs="Times New Roman"/>
          <w:sz w:val="24"/>
          <w:szCs w:val="24"/>
        </w:rPr>
        <w:t>ством Российской Федерации;</w:t>
      </w:r>
    </w:p>
    <w:p w:rsidR="006578D1" w:rsidRPr="00FF4FEC" w:rsidRDefault="006578D1" w:rsidP="00FF4FEC">
      <w:pPr>
        <w:pStyle w:val="ConsPlusNormal"/>
        <w:numPr>
          <w:ilvl w:val="0"/>
          <w:numId w:val="19"/>
        </w:numPr>
        <w:tabs>
          <w:tab w:val="clear" w:pos="1287"/>
          <w:tab w:val="num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FEC">
        <w:rPr>
          <w:rFonts w:ascii="Times New Roman" w:hAnsi="Times New Roman" w:cs="Times New Roman"/>
          <w:sz w:val="24"/>
          <w:szCs w:val="24"/>
        </w:rPr>
        <w:t xml:space="preserve">обеспечивает исполнение </w:t>
      </w:r>
      <w:r w:rsidR="00545DBD" w:rsidRPr="00FF4FEC">
        <w:rPr>
          <w:rFonts w:ascii="Times New Roman" w:hAnsi="Times New Roman" w:cs="Times New Roman"/>
          <w:sz w:val="24"/>
          <w:szCs w:val="24"/>
        </w:rPr>
        <w:t>решений,</w:t>
      </w:r>
      <w:r w:rsidRPr="00FF4FEC">
        <w:rPr>
          <w:rFonts w:ascii="Times New Roman" w:hAnsi="Times New Roman" w:cs="Times New Roman"/>
          <w:sz w:val="24"/>
          <w:szCs w:val="24"/>
        </w:rPr>
        <w:t xml:space="preserve"> указанных в настоящем Уставе органов Учреждения, а также решений комиссии по урегулированию споров между участниками образовательных отношений;</w:t>
      </w:r>
    </w:p>
    <w:p w:rsidR="006578D1" w:rsidRPr="00FF4FEC" w:rsidRDefault="006578D1" w:rsidP="00FF4FEC">
      <w:pPr>
        <w:pStyle w:val="ConsPlusNormal"/>
        <w:numPr>
          <w:ilvl w:val="0"/>
          <w:numId w:val="19"/>
        </w:numPr>
        <w:tabs>
          <w:tab w:val="clear" w:pos="1287"/>
          <w:tab w:val="num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FEC">
        <w:rPr>
          <w:rFonts w:ascii="Times New Roman" w:hAnsi="Times New Roman" w:cs="Times New Roman"/>
          <w:sz w:val="24"/>
          <w:szCs w:val="24"/>
        </w:rPr>
        <w:t>решает вопросы финансовой деятельности Учреждения;</w:t>
      </w:r>
    </w:p>
    <w:p w:rsidR="006578D1" w:rsidRPr="00FF4FEC" w:rsidRDefault="006578D1" w:rsidP="00FF4FEC">
      <w:pPr>
        <w:pStyle w:val="ConsPlusNormal"/>
        <w:numPr>
          <w:ilvl w:val="0"/>
          <w:numId w:val="19"/>
        </w:numPr>
        <w:tabs>
          <w:tab w:val="clear" w:pos="1287"/>
          <w:tab w:val="num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FEC">
        <w:rPr>
          <w:rFonts w:ascii="Times New Roman" w:hAnsi="Times New Roman" w:cs="Times New Roman"/>
          <w:sz w:val="24"/>
          <w:szCs w:val="24"/>
        </w:rPr>
        <w:t>заключает договоры, совершает иные юридические действия, выдает дов</w:t>
      </w:r>
      <w:r w:rsidRPr="00FF4FEC">
        <w:rPr>
          <w:rFonts w:ascii="Times New Roman" w:hAnsi="Times New Roman" w:cs="Times New Roman"/>
          <w:sz w:val="24"/>
          <w:szCs w:val="24"/>
        </w:rPr>
        <w:t>е</w:t>
      </w:r>
      <w:r w:rsidRPr="00FF4FEC">
        <w:rPr>
          <w:rFonts w:ascii="Times New Roman" w:hAnsi="Times New Roman" w:cs="Times New Roman"/>
          <w:sz w:val="24"/>
          <w:szCs w:val="24"/>
        </w:rPr>
        <w:t>ренности, открывает счета Учреждения;</w:t>
      </w:r>
    </w:p>
    <w:p w:rsidR="006578D1" w:rsidRPr="00FF4FEC" w:rsidRDefault="006578D1" w:rsidP="00FF4FEC">
      <w:pPr>
        <w:pStyle w:val="ConsPlusNormal"/>
        <w:numPr>
          <w:ilvl w:val="0"/>
          <w:numId w:val="19"/>
        </w:numPr>
        <w:tabs>
          <w:tab w:val="clear" w:pos="1287"/>
          <w:tab w:val="num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FEC">
        <w:rPr>
          <w:rFonts w:ascii="Times New Roman" w:hAnsi="Times New Roman" w:cs="Times New Roman"/>
          <w:sz w:val="24"/>
          <w:szCs w:val="24"/>
        </w:rPr>
        <w:t>издает в пределах своей компетенции приказы и дает указания, обязател</w:t>
      </w:r>
      <w:r w:rsidRPr="00FF4FEC">
        <w:rPr>
          <w:rFonts w:ascii="Times New Roman" w:hAnsi="Times New Roman" w:cs="Times New Roman"/>
          <w:sz w:val="24"/>
          <w:szCs w:val="24"/>
        </w:rPr>
        <w:t>ь</w:t>
      </w:r>
      <w:r w:rsidRPr="00FF4FEC">
        <w:rPr>
          <w:rFonts w:ascii="Times New Roman" w:hAnsi="Times New Roman" w:cs="Times New Roman"/>
          <w:sz w:val="24"/>
          <w:szCs w:val="24"/>
        </w:rPr>
        <w:t>ные для исполнения всеми работниками и обучающимися;</w:t>
      </w:r>
    </w:p>
    <w:p w:rsidR="006578D1" w:rsidRPr="00FF4FEC" w:rsidRDefault="006578D1" w:rsidP="00FF4FEC">
      <w:pPr>
        <w:pStyle w:val="ConsPlusNormal"/>
        <w:numPr>
          <w:ilvl w:val="0"/>
          <w:numId w:val="19"/>
        </w:numPr>
        <w:tabs>
          <w:tab w:val="clear" w:pos="1287"/>
          <w:tab w:val="num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FEC">
        <w:rPr>
          <w:rFonts w:ascii="Times New Roman" w:hAnsi="Times New Roman" w:cs="Times New Roman"/>
          <w:sz w:val="24"/>
          <w:szCs w:val="24"/>
        </w:rPr>
        <w:t>осуществляет общее руководство учебной и воспитательной работой Учр</w:t>
      </w:r>
      <w:r w:rsidRPr="00FF4FEC">
        <w:rPr>
          <w:rFonts w:ascii="Times New Roman" w:hAnsi="Times New Roman" w:cs="Times New Roman"/>
          <w:sz w:val="24"/>
          <w:szCs w:val="24"/>
        </w:rPr>
        <w:t>е</w:t>
      </w:r>
      <w:r w:rsidRPr="00FF4FEC">
        <w:rPr>
          <w:rFonts w:ascii="Times New Roman" w:hAnsi="Times New Roman" w:cs="Times New Roman"/>
          <w:sz w:val="24"/>
          <w:szCs w:val="24"/>
        </w:rPr>
        <w:t>ждения;</w:t>
      </w:r>
    </w:p>
    <w:p w:rsidR="006578D1" w:rsidRPr="00FF4FEC" w:rsidRDefault="006578D1" w:rsidP="00FF4FEC">
      <w:pPr>
        <w:pStyle w:val="ConsPlusNormal"/>
        <w:numPr>
          <w:ilvl w:val="0"/>
          <w:numId w:val="19"/>
        </w:numPr>
        <w:tabs>
          <w:tab w:val="clear" w:pos="1287"/>
          <w:tab w:val="num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FEC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FF4F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4FEC">
        <w:rPr>
          <w:rFonts w:ascii="Times New Roman" w:hAnsi="Times New Roman" w:cs="Times New Roman"/>
          <w:sz w:val="24"/>
          <w:szCs w:val="24"/>
        </w:rPr>
        <w:t xml:space="preserve"> выполнением учебных планов;</w:t>
      </w:r>
    </w:p>
    <w:p w:rsidR="006578D1" w:rsidRPr="00FF4FEC" w:rsidRDefault="006578D1" w:rsidP="00FF4FEC">
      <w:pPr>
        <w:pStyle w:val="ConsPlusNormal"/>
        <w:numPr>
          <w:ilvl w:val="0"/>
          <w:numId w:val="19"/>
        </w:numPr>
        <w:tabs>
          <w:tab w:val="clear" w:pos="1287"/>
          <w:tab w:val="num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FEC">
        <w:rPr>
          <w:rFonts w:ascii="Times New Roman" w:hAnsi="Times New Roman" w:cs="Times New Roman"/>
          <w:sz w:val="24"/>
          <w:szCs w:val="24"/>
        </w:rPr>
        <w:t xml:space="preserve">утверждает расписание учебных занятий, экзаменов и организует </w:t>
      </w:r>
      <w:proofErr w:type="gramStart"/>
      <w:r w:rsidRPr="00FF4F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4FEC">
        <w:rPr>
          <w:rFonts w:ascii="Times New Roman" w:hAnsi="Times New Roman" w:cs="Times New Roman"/>
          <w:sz w:val="24"/>
          <w:szCs w:val="24"/>
        </w:rPr>
        <w:t xml:space="preserve"> их проведением;</w:t>
      </w:r>
    </w:p>
    <w:p w:rsidR="006578D1" w:rsidRPr="00FF4FEC" w:rsidRDefault="006578D1" w:rsidP="00FF4FEC">
      <w:pPr>
        <w:pStyle w:val="ConsPlusNormal"/>
        <w:numPr>
          <w:ilvl w:val="0"/>
          <w:numId w:val="19"/>
        </w:numPr>
        <w:tabs>
          <w:tab w:val="clear" w:pos="1287"/>
          <w:tab w:val="num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FEC">
        <w:rPr>
          <w:rFonts w:ascii="Times New Roman" w:hAnsi="Times New Roman" w:cs="Times New Roman"/>
          <w:sz w:val="24"/>
          <w:szCs w:val="24"/>
        </w:rPr>
        <w:t>осуществляет руководство мероприятиями по гражданской обороне и м</w:t>
      </w:r>
      <w:r w:rsidRPr="00FF4FEC">
        <w:rPr>
          <w:rFonts w:ascii="Times New Roman" w:hAnsi="Times New Roman" w:cs="Times New Roman"/>
          <w:sz w:val="24"/>
          <w:szCs w:val="24"/>
        </w:rPr>
        <w:t>о</w:t>
      </w:r>
      <w:r w:rsidRPr="00FF4FEC">
        <w:rPr>
          <w:rFonts w:ascii="Times New Roman" w:hAnsi="Times New Roman" w:cs="Times New Roman"/>
          <w:sz w:val="24"/>
          <w:szCs w:val="24"/>
        </w:rPr>
        <w:t>билизационной подготовке в соответствии с законодательством Российской Федерации;</w:t>
      </w:r>
    </w:p>
    <w:p w:rsidR="006578D1" w:rsidRPr="00FF4FEC" w:rsidRDefault="006578D1" w:rsidP="00FF4FEC">
      <w:pPr>
        <w:pStyle w:val="ConsPlusNormal"/>
        <w:numPr>
          <w:ilvl w:val="0"/>
          <w:numId w:val="19"/>
        </w:numPr>
        <w:tabs>
          <w:tab w:val="clear" w:pos="1287"/>
          <w:tab w:val="num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FEC">
        <w:rPr>
          <w:rFonts w:ascii="Times New Roman" w:hAnsi="Times New Roman" w:cs="Times New Roman"/>
          <w:sz w:val="24"/>
          <w:szCs w:val="24"/>
        </w:rPr>
        <w:t>осуществляет иные полномочия от лица Учреждения.</w:t>
      </w:r>
    </w:p>
    <w:p w:rsidR="006578D1" w:rsidRPr="00FF4FEC" w:rsidRDefault="006578D1" w:rsidP="00FF4FEC">
      <w:pPr>
        <w:spacing w:line="276" w:lineRule="auto"/>
        <w:ind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6.</w:t>
      </w:r>
      <w:r w:rsidR="00DF3218">
        <w:rPr>
          <w:sz w:val="24"/>
          <w:szCs w:val="24"/>
        </w:rPr>
        <w:t>5</w:t>
      </w:r>
      <w:r w:rsidRPr="00FF4FEC">
        <w:rPr>
          <w:sz w:val="24"/>
          <w:szCs w:val="24"/>
        </w:rPr>
        <w:t>. Директор Учреждения несет ответственность в соответствии с законодател</w:t>
      </w:r>
      <w:r w:rsidRPr="00FF4FEC">
        <w:rPr>
          <w:sz w:val="24"/>
          <w:szCs w:val="24"/>
        </w:rPr>
        <w:t>ь</w:t>
      </w:r>
      <w:r w:rsidRPr="00FF4FEC">
        <w:rPr>
          <w:sz w:val="24"/>
          <w:szCs w:val="24"/>
        </w:rPr>
        <w:t>ством Российской Федерации.</w:t>
      </w:r>
    </w:p>
    <w:p w:rsidR="006578D1" w:rsidRPr="00FF4FEC" w:rsidRDefault="00DF3218" w:rsidP="00FF4FE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="006578D1" w:rsidRPr="00FF4FEC">
        <w:rPr>
          <w:sz w:val="24"/>
          <w:szCs w:val="24"/>
        </w:rPr>
        <w:t>Директор Учреждения обязан по требованию Учредителя, если иное не пред</w:t>
      </w:r>
      <w:r w:rsidR="006578D1" w:rsidRPr="00FF4FEC">
        <w:rPr>
          <w:sz w:val="24"/>
          <w:szCs w:val="24"/>
        </w:rPr>
        <w:t>у</w:t>
      </w:r>
      <w:r w:rsidR="006578D1" w:rsidRPr="00FF4FEC">
        <w:rPr>
          <w:sz w:val="24"/>
          <w:szCs w:val="24"/>
        </w:rPr>
        <w:t>смотрено законодательством Российской Федерации и трудовым договором, возместить убытки, причиненные им Учреждению.</w:t>
      </w:r>
    </w:p>
    <w:p w:rsidR="006578D1" w:rsidRPr="00FF4FEC" w:rsidRDefault="006578D1" w:rsidP="00FF4FEC">
      <w:pPr>
        <w:spacing w:line="276" w:lineRule="auto"/>
        <w:ind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6.7. Директор обеспечивает повышение квалификации или профессиональную п</w:t>
      </w:r>
      <w:r w:rsidRPr="00FF4FEC">
        <w:rPr>
          <w:sz w:val="24"/>
          <w:szCs w:val="24"/>
        </w:rPr>
        <w:t>е</w:t>
      </w:r>
      <w:r w:rsidRPr="00FF4FEC">
        <w:rPr>
          <w:sz w:val="24"/>
          <w:szCs w:val="24"/>
        </w:rPr>
        <w:t>реподготовку педагогических работников Учреждения в установленном порядке.</w:t>
      </w:r>
    </w:p>
    <w:p w:rsidR="006578D1" w:rsidRPr="00FF4FEC" w:rsidRDefault="006578D1" w:rsidP="00FF4FEC">
      <w:pPr>
        <w:spacing w:line="276" w:lineRule="auto"/>
        <w:ind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6.8. Исполнение обязанностей директора в его отсутствие может возлагаться на заместителей директора, других работников, в соответствии с приказом по Учреждению или решением Учредителя. В этом случае исполняющее обязанности директора лицо уполномочено действовать от имени Учреждения, и несет ответственность в соотве</w:t>
      </w:r>
      <w:r w:rsidRPr="00FF4FEC">
        <w:rPr>
          <w:sz w:val="24"/>
          <w:szCs w:val="24"/>
        </w:rPr>
        <w:t>т</w:t>
      </w:r>
      <w:r w:rsidRPr="00FF4FEC">
        <w:rPr>
          <w:sz w:val="24"/>
          <w:szCs w:val="24"/>
        </w:rPr>
        <w:t>ствии с законодательством Российской Федерации.</w:t>
      </w:r>
    </w:p>
    <w:p w:rsidR="006578D1" w:rsidRPr="00FF4FEC" w:rsidRDefault="006578D1" w:rsidP="00FF4FEC">
      <w:pPr>
        <w:spacing w:line="276" w:lineRule="auto"/>
        <w:ind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 xml:space="preserve">6.9. </w:t>
      </w:r>
      <w:r w:rsidR="00DF3218">
        <w:rPr>
          <w:sz w:val="24"/>
          <w:szCs w:val="24"/>
        </w:rPr>
        <w:t>П</w:t>
      </w:r>
      <w:r w:rsidRPr="00FF4FEC">
        <w:rPr>
          <w:sz w:val="24"/>
          <w:szCs w:val="24"/>
        </w:rPr>
        <w:t>орядок и условия исполнения обязанностей временно отсутствующего д</w:t>
      </w:r>
      <w:r w:rsidRPr="00FF4FEC">
        <w:rPr>
          <w:sz w:val="24"/>
          <w:szCs w:val="24"/>
        </w:rPr>
        <w:t>и</w:t>
      </w:r>
      <w:r w:rsidRPr="00FF4FEC">
        <w:rPr>
          <w:sz w:val="24"/>
          <w:szCs w:val="24"/>
        </w:rPr>
        <w:t>ректора определяются в соответствии с трудовым законодательством Российской Фед</w:t>
      </w:r>
      <w:r w:rsidRPr="00FF4FEC">
        <w:rPr>
          <w:sz w:val="24"/>
          <w:szCs w:val="24"/>
        </w:rPr>
        <w:t>е</w:t>
      </w:r>
      <w:r w:rsidRPr="00FF4FEC">
        <w:rPr>
          <w:sz w:val="24"/>
          <w:szCs w:val="24"/>
        </w:rPr>
        <w:t>рации.</w:t>
      </w:r>
    </w:p>
    <w:p w:rsidR="006578D1" w:rsidRPr="00FF4FEC" w:rsidRDefault="006578D1" w:rsidP="00FF4FEC">
      <w:pPr>
        <w:spacing w:line="276" w:lineRule="auto"/>
        <w:ind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6.10. Наряду с директором непосредственное управление Учреждением осущест</w:t>
      </w:r>
      <w:r w:rsidRPr="00FF4FEC">
        <w:rPr>
          <w:sz w:val="24"/>
          <w:szCs w:val="24"/>
        </w:rPr>
        <w:t>в</w:t>
      </w:r>
      <w:r w:rsidRPr="00FF4FEC">
        <w:rPr>
          <w:sz w:val="24"/>
          <w:szCs w:val="24"/>
        </w:rPr>
        <w:t>ляют заместител</w:t>
      </w:r>
      <w:r w:rsidR="00DF3218">
        <w:rPr>
          <w:sz w:val="24"/>
          <w:szCs w:val="24"/>
        </w:rPr>
        <w:t>ь</w:t>
      </w:r>
      <w:r w:rsidRPr="00FF4FEC">
        <w:rPr>
          <w:sz w:val="24"/>
          <w:szCs w:val="24"/>
        </w:rPr>
        <w:t xml:space="preserve"> директора, составляющие администрацию Учреждения. Заместител</w:t>
      </w:r>
      <w:r w:rsidR="00DF3218">
        <w:rPr>
          <w:sz w:val="24"/>
          <w:szCs w:val="24"/>
        </w:rPr>
        <w:t>ь</w:t>
      </w:r>
      <w:r w:rsidRPr="00FF4FEC">
        <w:rPr>
          <w:sz w:val="24"/>
          <w:szCs w:val="24"/>
        </w:rPr>
        <w:t xml:space="preserve"> директора вправе контролировать исполнение работниками Учреждения должностных </w:t>
      </w:r>
      <w:r w:rsidRPr="00FF4FEC">
        <w:rPr>
          <w:sz w:val="24"/>
          <w:szCs w:val="24"/>
        </w:rPr>
        <w:lastRenderedPageBreak/>
        <w:t>обязанностей, предусмотренных трудовыми договорами. Распоряжения членов админ</w:t>
      </w:r>
      <w:r w:rsidRPr="00FF4FEC">
        <w:rPr>
          <w:sz w:val="24"/>
          <w:szCs w:val="24"/>
        </w:rPr>
        <w:t>и</w:t>
      </w:r>
      <w:r w:rsidRPr="00FF4FEC">
        <w:rPr>
          <w:sz w:val="24"/>
          <w:szCs w:val="24"/>
        </w:rPr>
        <w:t>страции по вопросам, входящим в их компетенцию, обязательны для исполнения всеми работниками.</w:t>
      </w:r>
    </w:p>
    <w:p w:rsidR="00FF7D27" w:rsidRPr="00FF4FEC" w:rsidRDefault="006578D1" w:rsidP="00FF4FEC">
      <w:pPr>
        <w:spacing w:line="276" w:lineRule="auto"/>
        <w:ind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 xml:space="preserve">6.11. </w:t>
      </w:r>
      <w:r w:rsidR="00FF7D27" w:rsidRPr="00FF4FEC">
        <w:rPr>
          <w:sz w:val="24"/>
          <w:szCs w:val="24"/>
        </w:rPr>
        <w:t>В общем собрании работников вправе участвовать все работники, работа</w:t>
      </w:r>
      <w:r w:rsidR="00FF7D27" w:rsidRPr="00FF4FEC">
        <w:rPr>
          <w:sz w:val="24"/>
          <w:szCs w:val="24"/>
        </w:rPr>
        <w:t>ю</w:t>
      </w:r>
      <w:r w:rsidR="00FF7D27" w:rsidRPr="00FF4FEC">
        <w:rPr>
          <w:sz w:val="24"/>
          <w:szCs w:val="24"/>
        </w:rPr>
        <w:t>щие в Учреждении на основании трудовых договоров.</w:t>
      </w:r>
    </w:p>
    <w:p w:rsidR="00FF7D27" w:rsidRPr="00FF4FEC" w:rsidRDefault="00FF7D27" w:rsidP="00FF4FEC">
      <w:pPr>
        <w:spacing w:line="276" w:lineRule="auto"/>
        <w:ind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Общее собрание работников действует бессрочно. Собрание созывается по мере надобности, но не реже одного раза в год. Общее собрание может собираться по иници</w:t>
      </w:r>
      <w:r w:rsidRPr="00FF4FEC">
        <w:rPr>
          <w:sz w:val="24"/>
          <w:szCs w:val="24"/>
        </w:rPr>
        <w:t>а</w:t>
      </w:r>
      <w:r w:rsidRPr="00FF4FEC">
        <w:rPr>
          <w:sz w:val="24"/>
          <w:szCs w:val="24"/>
        </w:rPr>
        <w:t xml:space="preserve">тиве директора </w:t>
      </w:r>
      <w:r w:rsidR="003A0106" w:rsidRPr="00FF4FEC">
        <w:rPr>
          <w:sz w:val="24"/>
          <w:szCs w:val="24"/>
        </w:rPr>
        <w:t>Учреждения</w:t>
      </w:r>
      <w:r w:rsidRPr="00FF4FEC">
        <w:rPr>
          <w:sz w:val="24"/>
          <w:szCs w:val="24"/>
        </w:rPr>
        <w:t>, либо по инициативе не менее четверти членов Общего с</w:t>
      </w:r>
      <w:r w:rsidRPr="00FF4FEC">
        <w:rPr>
          <w:sz w:val="24"/>
          <w:szCs w:val="24"/>
        </w:rPr>
        <w:t>о</w:t>
      </w:r>
      <w:r w:rsidRPr="00FF4FEC">
        <w:rPr>
          <w:sz w:val="24"/>
          <w:szCs w:val="24"/>
        </w:rPr>
        <w:t>брания</w:t>
      </w:r>
      <w:r w:rsidR="003A0106" w:rsidRPr="00FF4FEC">
        <w:rPr>
          <w:sz w:val="24"/>
          <w:szCs w:val="24"/>
        </w:rPr>
        <w:t>.</w:t>
      </w:r>
    </w:p>
    <w:p w:rsidR="006578D1" w:rsidRPr="00FF4FEC" w:rsidRDefault="006578D1" w:rsidP="00FF4FEC">
      <w:pPr>
        <w:spacing w:line="276" w:lineRule="auto"/>
        <w:ind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К компетенции общего собрания работников Учреждения относится:</w:t>
      </w:r>
    </w:p>
    <w:p w:rsidR="006578D1" w:rsidRPr="00FF4FEC" w:rsidRDefault="006578D1" w:rsidP="00FF4FEC">
      <w:pPr>
        <w:numPr>
          <w:ilvl w:val="0"/>
          <w:numId w:val="20"/>
        </w:numPr>
        <w:tabs>
          <w:tab w:val="clear" w:pos="1287"/>
          <w:tab w:val="num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обсуждение программы развития Учреждения;</w:t>
      </w:r>
    </w:p>
    <w:p w:rsidR="006578D1" w:rsidRPr="00FF4FEC" w:rsidRDefault="006578D1" w:rsidP="00FF4FEC">
      <w:pPr>
        <w:numPr>
          <w:ilvl w:val="0"/>
          <w:numId w:val="20"/>
        </w:numPr>
        <w:tabs>
          <w:tab w:val="clear" w:pos="1287"/>
          <w:tab w:val="num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рассмотрение проекта коллективного договора;</w:t>
      </w:r>
    </w:p>
    <w:p w:rsidR="006578D1" w:rsidRPr="00FF4FEC" w:rsidRDefault="006578D1" w:rsidP="00FF4FEC">
      <w:pPr>
        <w:numPr>
          <w:ilvl w:val="0"/>
          <w:numId w:val="20"/>
        </w:numPr>
        <w:tabs>
          <w:tab w:val="clear" w:pos="1287"/>
          <w:tab w:val="num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рассмотрение отчета директора о деятельности Учреждения за год;</w:t>
      </w:r>
    </w:p>
    <w:p w:rsidR="006578D1" w:rsidRPr="00FF4FEC" w:rsidRDefault="006578D1" w:rsidP="00FF4FEC">
      <w:pPr>
        <w:numPr>
          <w:ilvl w:val="0"/>
          <w:numId w:val="20"/>
        </w:numPr>
        <w:tabs>
          <w:tab w:val="clear" w:pos="1287"/>
          <w:tab w:val="num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обсуждение отчетов о работе членов коллектива, администрации о ходе в</w:t>
      </w:r>
      <w:r w:rsidRPr="00FF4FEC">
        <w:rPr>
          <w:sz w:val="24"/>
          <w:szCs w:val="24"/>
        </w:rPr>
        <w:t>ы</w:t>
      </w:r>
      <w:r w:rsidRPr="00FF4FEC">
        <w:rPr>
          <w:sz w:val="24"/>
          <w:szCs w:val="24"/>
        </w:rPr>
        <w:t>полнения планов развития Учреждения, результатах образовательной, хозяйственной, финансовой деятельности;</w:t>
      </w:r>
    </w:p>
    <w:p w:rsidR="006578D1" w:rsidRPr="00FF4FEC" w:rsidRDefault="006578D1" w:rsidP="00FF4FEC">
      <w:pPr>
        <w:numPr>
          <w:ilvl w:val="0"/>
          <w:numId w:val="20"/>
        </w:numPr>
        <w:tabs>
          <w:tab w:val="clear" w:pos="1287"/>
          <w:tab w:val="num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формирование представительных органов работников.</w:t>
      </w:r>
    </w:p>
    <w:p w:rsidR="006578D1" w:rsidRPr="00FF4FEC" w:rsidRDefault="006578D1" w:rsidP="00FF4FEC">
      <w:pPr>
        <w:spacing w:line="276" w:lineRule="auto"/>
        <w:ind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6.12. Общее собрание работников Учреждения является правомочным, если в нем приняло участие не менее 2/3 от общего числа лиц, входящих в его состав.</w:t>
      </w:r>
    </w:p>
    <w:p w:rsidR="006578D1" w:rsidRPr="00FF4FEC" w:rsidRDefault="006578D1" w:rsidP="00FF4FEC">
      <w:pPr>
        <w:spacing w:line="276" w:lineRule="auto"/>
        <w:ind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Для ведения Общего собрания работников избираются председатель и секретарь, который ведет протокол.</w:t>
      </w:r>
    </w:p>
    <w:p w:rsidR="006578D1" w:rsidRPr="00FF4FEC" w:rsidRDefault="006578D1" w:rsidP="00FF4FEC">
      <w:pPr>
        <w:spacing w:line="276" w:lineRule="auto"/>
        <w:ind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Решения Общего собрания работников принимаются открытым (или тайным по решению собрания) голосованием простым большинством голосов от числа лиц, приня</w:t>
      </w:r>
      <w:r w:rsidRPr="00FF4FEC">
        <w:rPr>
          <w:sz w:val="24"/>
          <w:szCs w:val="24"/>
        </w:rPr>
        <w:t>в</w:t>
      </w:r>
      <w:r w:rsidRPr="00FF4FEC">
        <w:rPr>
          <w:sz w:val="24"/>
          <w:szCs w:val="24"/>
        </w:rPr>
        <w:t>ших участие в голосовании.</w:t>
      </w:r>
    </w:p>
    <w:p w:rsidR="006578D1" w:rsidRPr="00FF4FEC" w:rsidRDefault="006578D1" w:rsidP="00FF4FEC">
      <w:pPr>
        <w:spacing w:line="276" w:lineRule="auto"/>
        <w:ind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 xml:space="preserve">6.13. </w:t>
      </w:r>
      <w:r w:rsidRPr="00FF4FEC">
        <w:rPr>
          <w:caps/>
          <w:sz w:val="24"/>
          <w:szCs w:val="24"/>
        </w:rPr>
        <w:t>П</w:t>
      </w:r>
      <w:r w:rsidRPr="00FF4FEC">
        <w:rPr>
          <w:sz w:val="24"/>
          <w:szCs w:val="24"/>
        </w:rPr>
        <w:t>едагогический совет Учреждения является постоянно действующим колл</w:t>
      </w:r>
      <w:r w:rsidRPr="00FF4FEC">
        <w:rPr>
          <w:sz w:val="24"/>
          <w:szCs w:val="24"/>
        </w:rPr>
        <w:t>е</w:t>
      </w:r>
      <w:r w:rsidRPr="00FF4FEC">
        <w:rPr>
          <w:sz w:val="24"/>
          <w:szCs w:val="24"/>
        </w:rPr>
        <w:t>гиальным органом управления Учреждением, созданным в целях рассмотрения основных вопросов организации образовательного процесса. В состав Педагогического совета вх</w:t>
      </w:r>
      <w:r w:rsidRPr="00FF4FEC">
        <w:rPr>
          <w:sz w:val="24"/>
          <w:szCs w:val="24"/>
        </w:rPr>
        <w:t>о</w:t>
      </w:r>
      <w:r w:rsidRPr="00FF4FEC">
        <w:rPr>
          <w:sz w:val="24"/>
          <w:szCs w:val="24"/>
        </w:rPr>
        <w:t>дят: директор Учреждения, заместители директора, иные руководящие работники, пед</w:t>
      </w:r>
      <w:r w:rsidRPr="00FF4FEC">
        <w:rPr>
          <w:sz w:val="24"/>
          <w:szCs w:val="24"/>
        </w:rPr>
        <w:t>а</w:t>
      </w:r>
      <w:r w:rsidRPr="00FF4FEC">
        <w:rPr>
          <w:sz w:val="24"/>
          <w:szCs w:val="24"/>
        </w:rPr>
        <w:t>гоги, работники библиотеки Учреждения.</w:t>
      </w:r>
    </w:p>
    <w:p w:rsidR="006578D1" w:rsidRPr="00FF4FEC" w:rsidRDefault="006578D1" w:rsidP="00FF4FEC">
      <w:pPr>
        <w:spacing w:line="276" w:lineRule="auto"/>
        <w:ind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Основной задачей Педагогического совета являет ориентация деятельности пед</w:t>
      </w:r>
      <w:r w:rsidRPr="00FF4FEC">
        <w:rPr>
          <w:sz w:val="24"/>
          <w:szCs w:val="24"/>
        </w:rPr>
        <w:t>а</w:t>
      </w:r>
      <w:r w:rsidRPr="00FF4FEC">
        <w:rPr>
          <w:sz w:val="24"/>
          <w:szCs w:val="24"/>
        </w:rPr>
        <w:t>гогического коллектива на совершенствование образовательного процесса, методической работы, повышение профессионального мастерства педагогов, внедрение в практику д</w:t>
      </w:r>
      <w:r w:rsidRPr="00FF4FEC">
        <w:rPr>
          <w:sz w:val="24"/>
          <w:szCs w:val="24"/>
        </w:rPr>
        <w:t>о</w:t>
      </w:r>
      <w:r w:rsidRPr="00FF4FEC">
        <w:rPr>
          <w:sz w:val="24"/>
          <w:szCs w:val="24"/>
        </w:rPr>
        <w:t>стижений педагогической науки и передового опыта.</w:t>
      </w:r>
    </w:p>
    <w:p w:rsidR="006578D1" w:rsidRPr="00FF4FEC" w:rsidRDefault="006578D1" w:rsidP="00FF4FEC">
      <w:pPr>
        <w:spacing w:line="276" w:lineRule="auto"/>
        <w:ind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Педагогический совет Учреждения обсуждает планы работы Учреждения, засл</w:t>
      </w:r>
      <w:r w:rsidRPr="00FF4FEC">
        <w:rPr>
          <w:sz w:val="24"/>
          <w:szCs w:val="24"/>
        </w:rPr>
        <w:t>у</w:t>
      </w:r>
      <w:r w:rsidRPr="00FF4FEC">
        <w:rPr>
          <w:sz w:val="24"/>
          <w:szCs w:val="24"/>
        </w:rPr>
        <w:t>шивает информацию и отчеты педагогических работников Учреждения, руководителей структурных подразделений по соблюдению санитарно-эпидемиологических правил, об охране труда, здоровья и жизни обучающихся, и другие вопросы образовательной де</w:t>
      </w:r>
      <w:r w:rsidRPr="00FF4FEC">
        <w:rPr>
          <w:sz w:val="24"/>
          <w:szCs w:val="24"/>
        </w:rPr>
        <w:t>я</w:t>
      </w:r>
      <w:r w:rsidRPr="00FF4FEC">
        <w:rPr>
          <w:sz w:val="24"/>
          <w:szCs w:val="24"/>
        </w:rPr>
        <w:t>тельности Учреждения.</w:t>
      </w:r>
    </w:p>
    <w:p w:rsidR="006578D1" w:rsidRPr="00FF4FEC" w:rsidRDefault="006578D1" w:rsidP="00FF4FEC">
      <w:pPr>
        <w:spacing w:line="276" w:lineRule="auto"/>
        <w:ind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6.14. Заседание Педагогического совета созывается его председателем не реже 4 раз в учебном году.</w:t>
      </w:r>
    </w:p>
    <w:p w:rsidR="006578D1" w:rsidRPr="00FF4FEC" w:rsidRDefault="006578D1" w:rsidP="00FF4FEC">
      <w:pPr>
        <w:spacing w:line="276" w:lineRule="auto"/>
        <w:ind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6.15. Решения Педагогического совета, утвержденные приказом директора, явл</w:t>
      </w:r>
      <w:r w:rsidRPr="00FF4FEC">
        <w:rPr>
          <w:sz w:val="24"/>
          <w:szCs w:val="24"/>
        </w:rPr>
        <w:t>я</w:t>
      </w:r>
      <w:r w:rsidRPr="00FF4FEC">
        <w:rPr>
          <w:sz w:val="24"/>
          <w:szCs w:val="24"/>
        </w:rPr>
        <w:t>ются обязательными для исполнения.</w:t>
      </w:r>
    </w:p>
    <w:p w:rsidR="00B8137C" w:rsidRDefault="006578D1" w:rsidP="00FF4FEC">
      <w:pPr>
        <w:spacing w:line="276" w:lineRule="auto"/>
        <w:ind w:firstLine="709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6.16. Решение Педагогического совета принимается большинством голосов при наличии на заседании не менее 2/3 его членов. При равном количестве голосов реша</w:t>
      </w:r>
      <w:r w:rsidRPr="00FF4FEC">
        <w:rPr>
          <w:sz w:val="24"/>
          <w:szCs w:val="24"/>
        </w:rPr>
        <w:t>ю</w:t>
      </w:r>
      <w:r w:rsidRPr="00FF4FEC">
        <w:rPr>
          <w:sz w:val="24"/>
          <w:szCs w:val="24"/>
        </w:rPr>
        <w:t>щим является голос председателя Педагогического совета.</w:t>
      </w:r>
    </w:p>
    <w:p w:rsidR="006578D1" w:rsidRPr="002509D1" w:rsidRDefault="00A747A4" w:rsidP="002509D1">
      <w:pPr>
        <w:pStyle w:val="af4"/>
        <w:numPr>
          <w:ilvl w:val="0"/>
          <w:numId w:val="18"/>
        </w:numPr>
        <w:spacing w:line="276" w:lineRule="auto"/>
        <w:rPr>
          <w:b/>
          <w:bCs/>
        </w:rPr>
      </w:pPr>
      <w:r w:rsidRPr="002509D1">
        <w:rPr>
          <w:b/>
          <w:bCs/>
        </w:rPr>
        <w:lastRenderedPageBreak/>
        <w:t>ОТНОШЕНИЯ УЧРЕЖДЕНИЯ С УЧРЕДИТЕЛЕМ</w:t>
      </w:r>
    </w:p>
    <w:p w:rsidR="006578D1" w:rsidRPr="00FF4FEC" w:rsidRDefault="006578D1" w:rsidP="00FF4FEC">
      <w:pPr>
        <w:spacing w:line="276" w:lineRule="auto"/>
        <w:ind w:firstLine="567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7.1. Учредитель Учреждения осуществляет следующие полномочия:</w:t>
      </w:r>
    </w:p>
    <w:p w:rsidR="006578D1" w:rsidRPr="00FF4FEC" w:rsidRDefault="006578D1" w:rsidP="00FF4FEC">
      <w:pPr>
        <w:numPr>
          <w:ilvl w:val="0"/>
          <w:numId w:val="21"/>
        </w:numPr>
        <w:tabs>
          <w:tab w:val="num" w:pos="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FF4FEC">
        <w:rPr>
          <w:sz w:val="24"/>
          <w:szCs w:val="24"/>
        </w:rPr>
        <w:t xml:space="preserve">определяет цели и виды деятельности Учреждения, утверждает его </w:t>
      </w:r>
      <w:r w:rsidR="00545DBD">
        <w:rPr>
          <w:sz w:val="24"/>
          <w:szCs w:val="24"/>
        </w:rPr>
        <w:t>У</w:t>
      </w:r>
      <w:r w:rsidRPr="00FF4FEC">
        <w:rPr>
          <w:sz w:val="24"/>
          <w:szCs w:val="24"/>
        </w:rPr>
        <w:t>став, изменения и дополнения к Уставу;</w:t>
      </w:r>
    </w:p>
    <w:p w:rsidR="006578D1" w:rsidRPr="00FF4FEC" w:rsidRDefault="006578D1" w:rsidP="00FF4FEC">
      <w:pPr>
        <w:numPr>
          <w:ilvl w:val="0"/>
          <w:numId w:val="21"/>
        </w:numPr>
        <w:tabs>
          <w:tab w:val="num" w:pos="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назначает директора Учреждения, заключает, изменяет и прекращает с ним трудовой договор;</w:t>
      </w:r>
    </w:p>
    <w:p w:rsidR="006578D1" w:rsidRPr="00FF4FEC" w:rsidRDefault="006578D1" w:rsidP="00487152">
      <w:pPr>
        <w:numPr>
          <w:ilvl w:val="0"/>
          <w:numId w:val="21"/>
        </w:numPr>
        <w:tabs>
          <w:tab w:val="num" w:pos="-142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назначает временно исполняющего обязанности директора на период его о</w:t>
      </w:r>
      <w:r w:rsidRPr="00FF4FEC">
        <w:rPr>
          <w:sz w:val="24"/>
          <w:szCs w:val="24"/>
        </w:rPr>
        <w:t>т</w:t>
      </w:r>
      <w:r w:rsidRPr="00FF4FEC">
        <w:rPr>
          <w:sz w:val="24"/>
          <w:szCs w:val="24"/>
        </w:rPr>
        <w:t>сутствия, если решение о замещении не может быть принято директором;</w:t>
      </w:r>
    </w:p>
    <w:p w:rsidR="006578D1" w:rsidRPr="00FF4FEC" w:rsidRDefault="006578D1" w:rsidP="00FF4FEC">
      <w:pPr>
        <w:numPr>
          <w:ilvl w:val="0"/>
          <w:numId w:val="21"/>
        </w:numPr>
        <w:tabs>
          <w:tab w:val="num" w:pos="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осуществляет реорганизацию и ликвидацию, изменение типа Учреждения в установленном законом порядке;</w:t>
      </w:r>
    </w:p>
    <w:p w:rsidR="006578D1" w:rsidRPr="00FF4FEC" w:rsidRDefault="006578D1" w:rsidP="00FF4FEC">
      <w:pPr>
        <w:numPr>
          <w:ilvl w:val="0"/>
          <w:numId w:val="21"/>
        </w:numPr>
        <w:tabs>
          <w:tab w:val="num" w:pos="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проводит в установленном порядке проверки, ревизии финансовой, хозя</w:t>
      </w:r>
      <w:r w:rsidRPr="00FF4FEC">
        <w:rPr>
          <w:sz w:val="24"/>
          <w:szCs w:val="24"/>
        </w:rPr>
        <w:t>й</w:t>
      </w:r>
      <w:r w:rsidRPr="00FF4FEC">
        <w:rPr>
          <w:sz w:val="24"/>
          <w:szCs w:val="24"/>
        </w:rPr>
        <w:t>ственной и иной деятельности Учреждения;</w:t>
      </w:r>
    </w:p>
    <w:p w:rsidR="006578D1" w:rsidRPr="00FF4FEC" w:rsidRDefault="006578D1" w:rsidP="00FF4FEC">
      <w:pPr>
        <w:numPr>
          <w:ilvl w:val="0"/>
          <w:numId w:val="21"/>
        </w:numPr>
        <w:tabs>
          <w:tab w:val="num" w:pos="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FF4FEC">
        <w:rPr>
          <w:sz w:val="24"/>
          <w:szCs w:val="24"/>
        </w:rPr>
        <w:t xml:space="preserve">осуществляет </w:t>
      </w:r>
      <w:proofErr w:type="gramStart"/>
      <w:r w:rsidRPr="00FF4FEC">
        <w:rPr>
          <w:sz w:val="24"/>
          <w:szCs w:val="24"/>
        </w:rPr>
        <w:t>контроль за</w:t>
      </w:r>
      <w:proofErr w:type="gramEnd"/>
      <w:r w:rsidRPr="00FF4FEC">
        <w:rPr>
          <w:sz w:val="24"/>
          <w:szCs w:val="24"/>
        </w:rPr>
        <w:t xml:space="preserve"> деятельностью Учреждения в целях осуществл</w:t>
      </w:r>
      <w:r w:rsidRPr="00FF4FEC">
        <w:rPr>
          <w:sz w:val="24"/>
          <w:szCs w:val="24"/>
        </w:rPr>
        <w:t>е</w:t>
      </w:r>
      <w:r w:rsidRPr="00FF4FEC">
        <w:rPr>
          <w:sz w:val="24"/>
          <w:szCs w:val="24"/>
        </w:rPr>
        <w:t>ния государственной политики в области образования;</w:t>
      </w:r>
    </w:p>
    <w:p w:rsidR="006578D1" w:rsidRPr="00FF4FEC" w:rsidRDefault="006578D1" w:rsidP="00FF4FEC">
      <w:pPr>
        <w:numPr>
          <w:ilvl w:val="0"/>
          <w:numId w:val="21"/>
        </w:numPr>
        <w:tabs>
          <w:tab w:val="num" w:pos="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принимает решения об изъятии излишнего, неиспользуемого либо использ</w:t>
      </w:r>
      <w:r w:rsidRPr="00FF4FEC">
        <w:rPr>
          <w:sz w:val="24"/>
          <w:szCs w:val="24"/>
        </w:rPr>
        <w:t>у</w:t>
      </w:r>
      <w:r w:rsidRPr="00FF4FEC">
        <w:rPr>
          <w:sz w:val="24"/>
          <w:szCs w:val="24"/>
        </w:rPr>
        <w:t>емого не по назначению имущества, закрепленного за Учреждением;</w:t>
      </w:r>
    </w:p>
    <w:p w:rsidR="006578D1" w:rsidRPr="00FF4FEC" w:rsidRDefault="006578D1" w:rsidP="00FF4FEC">
      <w:pPr>
        <w:numPr>
          <w:ilvl w:val="0"/>
          <w:numId w:val="21"/>
        </w:numPr>
        <w:tabs>
          <w:tab w:val="num" w:pos="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осуществляет иные полномочия, предусмотренные законодательством Ро</w:t>
      </w:r>
      <w:r w:rsidRPr="00FF4FEC">
        <w:rPr>
          <w:sz w:val="24"/>
          <w:szCs w:val="24"/>
        </w:rPr>
        <w:t>с</w:t>
      </w:r>
      <w:r w:rsidRPr="00FF4FEC">
        <w:rPr>
          <w:sz w:val="24"/>
          <w:szCs w:val="24"/>
        </w:rPr>
        <w:t>сийской Федерации и настоящим Уставом.</w:t>
      </w:r>
    </w:p>
    <w:p w:rsidR="006578D1" w:rsidRPr="00FF4FEC" w:rsidRDefault="006578D1" w:rsidP="00FF4FEC">
      <w:pPr>
        <w:spacing w:line="276" w:lineRule="auto"/>
        <w:ind w:firstLine="567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7.2. Учреждение обязуется:</w:t>
      </w:r>
    </w:p>
    <w:p w:rsidR="006578D1" w:rsidRPr="00FF4FEC" w:rsidRDefault="006578D1" w:rsidP="00FF4FEC">
      <w:pPr>
        <w:numPr>
          <w:ilvl w:val="0"/>
          <w:numId w:val="21"/>
        </w:numPr>
        <w:tabs>
          <w:tab w:val="num" w:pos="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в текущей деятельности руководствоваться целями своей деятельности, у</w:t>
      </w:r>
      <w:r w:rsidR="00DF3218">
        <w:rPr>
          <w:sz w:val="24"/>
          <w:szCs w:val="24"/>
        </w:rPr>
        <w:t>становленными настоящим Уставом и действующим законодательством</w:t>
      </w:r>
      <w:r w:rsidR="009258DA" w:rsidRPr="00FF4FEC">
        <w:rPr>
          <w:sz w:val="24"/>
          <w:szCs w:val="24"/>
        </w:rPr>
        <w:t>;</w:t>
      </w:r>
    </w:p>
    <w:p w:rsidR="006578D1" w:rsidRPr="00FF4FEC" w:rsidRDefault="006578D1" w:rsidP="00FF4FEC">
      <w:pPr>
        <w:numPr>
          <w:ilvl w:val="0"/>
          <w:numId w:val="21"/>
        </w:numPr>
        <w:tabs>
          <w:tab w:val="num" w:pos="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использовать бюджетные средства строго по целевому назначению;</w:t>
      </w:r>
    </w:p>
    <w:p w:rsidR="006578D1" w:rsidRPr="00FF4FEC" w:rsidRDefault="006578D1" w:rsidP="00FF4FEC">
      <w:pPr>
        <w:numPr>
          <w:ilvl w:val="0"/>
          <w:numId w:val="21"/>
        </w:numPr>
        <w:tabs>
          <w:tab w:val="num" w:pos="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обеспечивать сохранность имущества, закрепленного за Учреждением на праве оперативного управления, а также использовать его эффективно;</w:t>
      </w:r>
    </w:p>
    <w:p w:rsidR="006578D1" w:rsidRPr="00FF4FEC" w:rsidRDefault="006578D1" w:rsidP="00FF4FEC">
      <w:pPr>
        <w:numPr>
          <w:ilvl w:val="0"/>
          <w:numId w:val="21"/>
        </w:numPr>
        <w:tabs>
          <w:tab w:val="num" w:pos="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FF4FEC">
        <w:rPr>
          <w:sz w:val="24"/>
          <w:szCs w:val="24"/>
        </w:rPr>
        <w:t>предоставлять Учредителю бухгалтерскую отчетность в установленные ср</w:t>
      </w:r>
      <w:r w:rsidRPr="00FF4FEC">
        <w:rPr>
          <w:sz w:val="24"/>
          <w:szCs w:val="24"/>
        </w:rPr>
        <w:t>о</w:t>
      </w:r>
      <w:r w:rsidRPr="00FF4FEC">
        <w:rPr>
          <w:sz w:val="24"/>
          <w:szCs w:val="24"/>
        </w:rPr>
        <w:t>ки.</w:t>
      </w:r>
    </w:p>
    <w:p w:rsidR="00DF3218" w:rsidRDefault="00DF3218" w:rsidP="00DF3218">
      <w:pPr>
        <w:shd w:val="clear" w:color="auto" w:fill="FFFFFF"/>
        <w:spacing w:line="276" w:lineRule="auto"/>
        <w:jc w:val="both"/>
        <w:rPr>
          <w:spacing w:val="-3"/>
          <w:sz w:val="24"/>
          <w:szCs w:val="24"/>
        </w:rPr>
      </w:pPr>
    </w:p>
    <w:p w:rsidR="002805AE" w:rsidRPr="002509D1" w:rsidRDefault="00A747A4" w:rsidP="002509D1">
      <w:pPr>
        <w:pStyle w:val="af4"/>
        <w:numPr>
          <w:ilvl w:val="0"/>
          <w:numId w:val="18"/>
        </w:numPr>
        <w:shd w:val="clear" w:color="auto" w:fill="FFFFFF"/>
        <w:spacing w:line="276" w:lineRule="auto"/>
        <w:rPr>
          <w:b/>
          <w:bCs/>
          <w:spacing w:val="3"/>
        </w:rPr>
      </w:pPr>
      <w:r w:rsidRPr="002509D1">
        <w:rPr>
          <w:b/>
          <w:bCs/>
          <w:spacing w:val="-1"/>
        </w:rPr>
        <w:t>ИМУЩЕСТВО И СДЕЛКИ УЧРЕЖДЕНИЯ.</w:t>
      </w:r>
      <w:r w:rsidRPr="002509D1">
        <w:rPr>
          <w:b/>
          <w:bCs/>
          <w:spacing w:val="3"/>
        </w:rPr>
        <w:t xml:space="preserve"> </w:t>
      </w:r>
    </w:p>
    <w:p w:rsidR="00DF3218" w:rsidRPr="00006BB4" w:rsidRDefault="00A747A4" w:rsidP="002805AE">
      <w:pPr>
        <w:pStyle w:val="af4"/>
        <w:shd w:val="clear" w:color="auto" w:fill="FFFFFF"/>
        <w:spacing w:line="276" w:lineRule="auto"/>
        <w:ind w:left="450"/>
        <w:rPr>
          <w:b/>
          <w:bCs/>
          <w:spacing w:val="3"/>
        </w:rPr>
      </w:pPr>
      <w:r w:rsidRPr="00006BB4">
        <w:rPr>
          <w:b/>
          <w:bCs/>
          <w:spacing w:val="3"/>
        </w:rPr>
        <w:t>ФИНАНСОВОЕ ОБЕСПЕЧЕНИЕ ДЕЯТЕЛЬНОСТИ УЧРЕЖДЕНИЯ</w:t>
      </w:r>
    </w:p>
    <w:p w:rsidR="00DF3218" w:rsidRPr="00FF4FEC" w:rsidRDefault="00DF3218" w:rsidP="00DF3218">
      <w:pPr>
        <w:shd w:val="clear" w:color="auto" w:fill="FFFFFF"/>
        <w:spacing w:line="276" w:lineRule="auto"/>
        <w:ind w:right="6" w:firstLine="709"/>
        <w:jc w:val="both"/>
        <w:rPr>
          <w:color w:val="000000"/>
          <w:spacing w:val="-1"/>
          <w:sz w:val="24"/>
          <w:szCs w:val="24"/>
        </w:rPr>
      </w:pPr>
      <w:r w:rsidRPr="00FF4FEC">
        <w:rPr>
          <w:color w:val="000000"/>
          <w:spacing w:val="-1"/>
          <w:sz w:val="24"/>
          <w:szCs w:val="24"/>
        </w:rPr>
        <w:t xml:space="preserve">8.1. Имущество Учреждения находится у него на праве оперативного управления. </w:t>
      </w:r>
    </w:p>
    <w:p w:rsidR="00DF3218" w:rsidRPr="00FF4FEC" w:rsidRDefault="00DF3218" w:rsidP="00DF3218">
      <w:pPr>
        <w:shd w:val="clear" w:color="auto" w:fill="FFFFFF"/>
        <w:spacing w:line="276" w:lineRule="auto"/>
        <w:ind w:right="6" w:firstLine="709"/>
        <w:jc w:val="both"/>
        <w:rPr>
          <w:color w:val="000000"/>
          <w:spacing w:val="-1"/>
          <w:sz w:val="24"/>
          <w:szCs w:val="24"/>
        </w:rPr>
      </w:pPr>
      <w:r w:rsidRPr="00FF4FEC">
        <w:rPr>
          <w:color w:val="000000"/>
          <w:spacing w:val="-1"/>
          <w:sz w:val="24"/>
          <w:szCs w:val="24"/>
        </w:rPr>
        <w:t xml:space="preserve">Земельный участок закрепляется за Учреждением на </w:t>
      </w:r>
      <w:r>
        <w:rPr>
          <w:color w:val="000000"/>
          <w:spacing w:val="-1"/>
          <w:sz w:val="24"/>
          <w:szCs w:val="24"/>
        </w:rPr>
        <w:t>основании действующего з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конодательства</w:t>
      </w:r>
      <w:r w:rsidRPr="00FF4FEC">
        <w:rPr>
          <w:color w:val="000000"/>
          <w:spacing w:val="-1"/>
          <w:sz w:val="24"/>
          <w:szCs w:val="24"/>
        </w:rPr>
        <w:t>.</w:t>
      </w:r>
    </w:p>
    <w:p w:rsidR="00DF3218" w:rsidRPr="00FF4FEC" w:rsidRDefault="00DF3218" w:rsidP="00DF3218">
      <w:pPr>
        <w:shd w:val="clear" w:color="auto" w:fill="FFFFFF"/>
        <w:spacing w:line="276" w:lineRule="auto"/>
        <w:ind w:right="6" w:firstLine="709"/>
        <w:jc w:val="both"/>
        <w:rPr>
          <w:color w:val="000000"/>
          <w:spacing w:val="-1"/>
          <w:sz w:val="24"/>
          <w:szCs w:val="24"/>
        </w:rPr>
      </w:pPr>
      <w:r w:rsidRPr="00FF4FEC">
        <w:rPr>
          <w:color w:val="000000"/>
          <w:spacing w:val="-1"/>
          <w:sz w:val="24"/>
          <w:szCs w:val="24"/>
        </w:rPr>
        <w:t>8.2. Учреждение владеет и пользуется муниципальным имуществом в соответствии с назначением имущества в пределах, установленных законодательством Российской Ф</w:t>
      </w:r>
      <w:r w:rsidRPr="00FF4FEC">
        <w:rPr>
          <w:color w:val="000000"/>
          <w:spacing w:val="-1"/>
          <w:sz w:val="24"/>
          <w:szCs w:val="24"/>
        </w:rPr>
        <w:t>е</w:t>
      </w:r>
      <w:r w:rsidRPr="00FF4FEC">
        <w:rPr>
          <w:color w:val="000000"/>
          <w:spacing w:val="-1"/>
          <w:sz w:val="24"/>
          <w:szCs w:val="24"/>
        </w:rPr>
        <w:t>дерации, в соответствии с целями, для реализации которых Учреждение создано.</w:t>
      </w:r>
    </w:p>
    <w:p w:rsidR="00DF3218" w:rsidRPr="00FF4FEC" w:rsidRDefault="00DF3218" w:rsidP="00DF3218">
      <w:pPr>
        <w:shd w:val="clear" w:color="auto" w:fill="FFFFFF"/>
        <w:spacing w:line="276" w:lineRule="auto"/>
        <w:ind w:right="6" w:firstLine="709"/>
        <w:jc w:val="both"/>
        <w:rPr>
          <w:color w:val="000000"/>
          <w:spacing w:val="-1"/>
          <w:sz w:val="24"/>
          <w:szCs w:val="24"/>
        </w:rPr>
      </w:pPr>
      <w:r w:rsidRPr="00FF4FEC">
        <w:rPr>
          <w:color w:val="000000"/>
          <w:spacing w:val="-1"/>
          <w:sz w:val="24"/>
          <w:szCs w:val="24"/>
        </w:rPr>
        <w:t>8.</w:t>
      </w:r>
      <w:r>
        <w:rPr>
          <w:color w:val="000000"/>
          <w:spacing w:val="-1"/>
          <w:sz w:val="24"/>
          <w:szCs w:val="24"/>
        </w:rPr>
        <w:t>3</w:t>
      </w:r>
      <w:r w:rsidRPr="00FF4FEC">
        <w:rPr>
          <w:color w:val="000000"/>
          <w:spacing w:val="-1"/>
          <w:sz w:val="24"/>
          <w:szCs w:val="24"/>
        </w:rPr>
        <w:t>. При пользовании имуществом Учреждение обязано обеспечивать его сохра</w:t>
      </w:r>
      <w:r w:rsidRPr="00FF4FEC">
        <w:rPr>
          <w:color w:val="000000"/>
          <w:spacing w:val="-1"/>
          <w:sz w:val="24"/>
          <w:szCs w:val="24"/>
        </w:rPr>
        <w:t>н</w:t>
      </w:r>
      <w:r w:rsidRPr="00FF4FEC">
        <w:rPr>
          <w:color w:val="000000"/>
          <w:spacing w:val="-1"/>
          <w:sz w:val="24"/>
          <w:szCs w:val="24"/>
        </w:rPr>
        <w:t>ность, эффективное и строго целевое использование, осуществлять в пределах финансов</w:t>
      </w:r>
      <w:r w:rsidRPr="00FF4FEC">
        <w:rPr>
          <w:color w:val="000000"/>
          <w:spacing w:val="-1"/>
          <w:sz w:val="24"/>
          <w:szCs w:val="24"/>
        </w:rPr>
        <w:t>о</w:t>
      </w:r>
      <w:r w:rsidRPr="00FF4FEC">
        <w:rPr>
          <w:color w:val="000000"/>
          <w:spacing w:val="-1"/>
          <w:sz w:val="24"/>
          <w:szCs w:val="24"/>
        </w:rPr>
        <w:t>го обеспечения деятельности текущий и капитальный ремонты.</w:t>
      </w:r>
    </w:p>
    <w:p w:rsidR="00DF3218" w:rsidRPr="00FF4FEC" w:rsidRDefault="00DF3218" w:rsidP="00DF3218">
      <w:pPr>
        <w:shd w:val="clear" w:color="auto" w:fill="FFFFFF"/>
        <w:spacing w:line="276" w:lineRule="auto"/>
        <w:ind w:right="6" w:firstLine="709"/>
        <w:jc w:val="both"/>
        <w:rPr>
          <w:color w:val="000000"/>
          <w:spacing w:val="-1"/>
          <w:sz w:val="24"/>
          <w:szCs w:val="24"/>
        </w:rPr>
      </w:pPr>
      <w:r w:rsidRPr="00FF4FEC">
        <w:rPr>
          <w:color w:val="000000"/>
          <w:spacing w:val="-1"/>
          <w:sz w:val="24"/>
          <w:szCs w:val="24"/>
        </w:rPr>
        <w:t>8.</w:t>
      </w:r>
      <w:r>
        <w:rPr>
          <w:color w:val="000000"/>
          <w:spacing w:val="-1"/>
          <w:sz w:val="24"/>
          <w:szCs w:val="24"/>
        </w:rPr>
        <w:t>4</w:t>
      </w:r>
      <w:r w:rsidRPr="00FF4FEC">
        <w:rPr>
          <w:color w:val="000000"/>
          <w:spacing w:val="-1"/>
          <w:sz w:val="24"/>
          <w:szCs w:val="24"/>
        </w:rPr>
        <w:t>. Имущество, переданное Учреждению на праве оперативного управления, м</w:t>
      </w:r>
      <w:r w:rsidRPr="00FF4FEC">
        <w:rPr>
          <w:color w:val="000000"/>
          <w:spacing w:val="-1"/>
          <w:sz w:val="24"/>
          <w:szCs w:val="24"/>
        </w:rPr>
        <w:t>о</w:t>
      </w:r>
      <w:r w:rsidRPr="00FF4FEC">
        <w:rPr>
          <w:color w:val="000000"/>
          <w:spacing w:val="-1"/>
          <w:sz w:val="24"/>
          <w:szCs w:val="24"/>
        </w:rPr>
        <w:t>жет быть изъято полностью или частично:</w:t>
      </w:r>
    </w:p>
    <w:p w:rsidR="00DF3218" w:rsidRPr="00FF4FEC" w:rsidRDefault="00DF3218" w:rsidP="00DF3218">
      <w:pPr>
        <w:shd w:val="clear" w:color="auto" w:fill="FFFFFF"/>
        <w:spacing w:line="276" w:lineRule="auto"/>
        <w:ind w:right="6" w:firstLine="709"/>
        <w:jc w:val="both"/>
        <w:rPr>
          <w:color w:val="000000"/>
          <w:spacing w:val="-1"/>
          <w:sz w:val="24"/>
          <w:szCs w:val="24"/>
        </w:rPr>
      </w:pPr>
      <w:r w:rsidRPr="00FF4FEC">
        <w:rPr>
          <w:color w:val="000000"/>
          <w:spacing w:val="-1"/>
          <w:sz w:val="24"/>
          <w:szCs w:val="24"/>
        </w:rPr>
        <w:t>- при принятии Собственником решения о реорганизации или ликвидации Учр</w:t>
      </w:r>
      <w:r w:rsidRPr="00FF4FEC">
        <w:rPr>
          <w:color w:val="000000"/>
          <w:spacing w:val="-1"/>
          <w:sz w:val="24"/>
          <w:szCs w:val="24"/>
        </w:rPr>
        <w:t>е</w:t>
      </w:r>
      <w:r w:rsidRPr="00FF4FEC">
        <w:rPr>
          <w:color w:val="000000"/>
          <w:spacing w:val="-1"/>
          <w:sz w:val="24"/>
          <w:szCs w:val="24"/>
        </w:rPr>
        <w:t>ждения;</w:t>
      </w:r>
    </w:p>
    <w:p w:rsidR="00DF3218" w:rsidRPr="00FF4FEC" w:rsidRDefault="00DF3218" w:rsidP="00DF3218">
      <w:pPr>
        <w:shd w:val="clear" w:color="auto" w:fill="FFFFFF"/>
        <w:spacing w:line="276" w:lineRule="auto"/>
        <w:ind w:right="6" w:firstLine="709"/>
        <w:jc w:val="both"/>
        <w:rPr>
          <w:color w:val="000000"/>
          <w:spacing w:val="-1"/>
          <w:sz w:val="24"/>
          <w:szCs w:val="24"/>
        </w:rPr>
      </w:pPr>
      <w:r w:rsidRPr="00FF4FEC">
        <w:rPr>
          <w:color w:val="000000"/>
          <w:spacing w:val="-1"/>
          <w:sz w:val="24"/>
          <w:szCs w:val="24"/>
        </w:rPr>
        <w:t>- в иных случаях, установленных законодательством Российской Федерации.</w:t>
      </w:r>
    </w:p>
    <w:p w:rsidR="00DF3218" w:rsidRDefault="00DF3218" w:rsidP="00DF3218">
      <w:pPr>
        <w:shd w:val="clear" w:color="auto" w:fill="FFFFFF"/>
        <w:spacing w:line="276" w:lineRule="auto"/>
        <w:ind w:right="6" w:firstLine="709"/>
        <w:jc w:val="both"/>
        <w:rPr>
          <w:color w:val="000000"/>
          <w:spacing w:val="-1"/>
          <w:sz w:val="24"/>
          <w:szCs w:val="24"/>
        </w:rPr>
      </w:pPr>
      <w:r w:rsidRPr="00FF4FEC">
        <w:rPr>
          <w:color w:val="000000"/>
          <w:spacing w:val="-1"/>
          <w:sz w:val="24"/>
          <w:szCs w:val="24"/>
        </w:rPr>
        <w:t>8.</w:t>
      </w:r>
      <w:r>
        <w:rPr>
          <w:color w:val="000000"/>
          <w:spacing w:val="-1"/>
          <w:sz w:val="24"/>
          <w:szCs w:val="24"/>
        </w:rPr>
        <w:t>5</w:t>
      </w:r>
      <w:r w:rsidRPr="00FF4FEC">
        <w:rPr>
          <w:color w:val="000000"/>
          <w:spacing w:val="-1"/>
          <w:sz w:val="24"/>
          <w:szCs w:val="24"/>
        </w:rPr>
        <w:t xml:space="preserve">. </w:t>
      </w:r>
      <w:r>
        <w:rPr>
          <w:color w:val="000000"/>
          <w:spacing w:val="-1"/>
          <w:sz w:val="24"/>
          <w:szCs w:val="24"/>
        </w:rPr>
        <w:t>Учреждение не вправе отчуждать либо иным способом распоряжаться имущ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ством без согласия собственника имущества.</w:t>
      </w:r>
    </w:p>
    <w:p w:rsidR="00DF3218" w:rsidRDefault="00DF3218" w:rsidP="00DF3218">
      <w:pPr>
        <w:shd w:val="clear" w:color="auto" w:fill="FFFFFF"/>
        <w:spacing w:line="276" w:lineRule="auto"/>
        <w:ind w:right="6" w:firstLine="70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 xml:space="preserve">8.6. </w:t>
      </w:r>
      <w:r>
        <w:rPr>
          <w:sz w:val="24"/>
          <w:szCs w:val="24"/>
        </w:rPr>
        <w:t xml:space="preserve"> </w:t>
      </w:r>
      <w:r w:rsidR="00545DBD">
        <w:rPr>
          <w:color w:val="000000"/>
          <w:spacing w:val="-1"/>
          <w:sz w:val="24"/>
          <w:szCs w:val="24"/>
        </w:rPr>
        <w:t>В случаях,</w:t>
      </w:r>
      <w:r>
        <w:rPr>
          <w:color w:val="000000"/>
          <w:spacing w:val="-1"/>
          <w:sz w:val="24"/>
          <w:szCs w:val="24"/>
        </w:rPr>
        <w:t xml:space="preserve"> предусмотренных действующим законодательством РФ, Учред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тель дает согласие </w:t>
      </w:r>
      <w:r w:rsidRPr="00505CC7">
        <w:rPr>
          <w:sz w:val="24"/>
          <w:szCs w:val="24"/>
        </w:rPr>
        <w:t>на совершение иных сделок, в том числе на совершение крупных сд</w:t>
      </w:r>
      <w:r w:rsidRPr="00505CC7">
        <w:rPr>
          <w:sz w:val="24"/>
          <w:szCs w:val="24"/>
        </w:rPr>
        <w:t>е</w:t>
      </w:r>
      <w:r w:rsidRPr="00505CC7">
        <w:rPr>
          <w:sz w:val="24"/>
          <w:szCs w:val="24"/>
        </w:rPr>
        <w:t>лок, сделок, в совершении которых имеется заинтересованность</w:t>
      </w:r>
      <w:r>
        <w:rPr>
          <w:sz w:val="24"/>
          <w:szCs w:val="24"/>
        </w:rPr>
        <w:t>.</w:t>
      </w:r>
    </w:p>
    <w:p w:rsidR="00DF3218" w:rsidRDefault="00545DBD" w:rsidP="00DF3218">
      <w:pPr>
        <w:shd w:val="clear" w:color="auto" w:fill="FFFFFF"/>
        <w:spacing w:line="276" w:lineRule="auto"/>
        <w:ind w:right="6" w:firstLine="709"/>
        <w:jc w:val="both"/>
        <w:rPr>
          <w:sz w:val="24"/>
          <w:szCs w:val="24"/>
        </w:rPr>
      </w:pPr>
      <w:r>
        <w:rPr>
          <w:sz w:val="24"/>
          <w:szCs w:val="24"/>
        </w:rPr>
        <w:t>8.7. Учреждению</w:t>
      </w:r>
      <w:r w:rsidR="00DF3218">
        <w:rPr>
          <w:sz w:val="24"/>
          <w:szCs w:val="24"/>
        </w:rPr>
        <w:t xml:space="preserve"> запрещено совершать сделки, возможными последствиями кот</w:t>
      </w:r>
      <w:r w:rsidR="00DF3218">
        <w:rPr>
          <w:sz w:val="24"/>
          <w:szCs w:val="24"/>
        </w:rPr>
        <w:t>о</w:t>
      </w:r>
      <w:r w:rsidR="00DF3218">
        <w:rPr>
          <w:sz w:val="24"/>
          <w:szCs w:val="24"/>
        </w:rPr>
        <w:t>рых является отчуждение или обременение имущества, закрепленного за ним, или им</w:t>
      </w:r>
      <w:r w:rsidR="00DF3218">
        <w:rPr>
          <w:sz w:val="24"/>
          <w:szCs w:val="24"/>
        </w:rPr>
        <w:t>у</w:t>
      </w:r>
      <w:r w:rsidR="00DF3218">
        <w:rPr>
          <w:sz w:val="24"/>
          <w:szCs w:val="24"/>
        </w:rPr>
        <w:t>щества, приобретенного за счет средств, выделенных ему из бюджета Учредителя.</w:t>
      </w:r>
    </w:p>
    <w:p w:rsidR="002805AE" w:rsidRDefault="00DF3218" w:rsidP="00DF3218">
      <w:pPr>
        <w:shd w:val="clear" w:color="auto" w:fill="FFFFFF"/>
        <w:spacing w:line="276" w:lineRule="auto"/>
        <w:ind w:right="6"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8.8 </w:t>
      </w:r>
      <w:r w:rsidRPr="0050426E">
        <w:rPr>
          <w:spacing w:val="-1"/>
          <w:sz w:val="24"/>
          <w:szCs w:val="24"/>
        </w:rPr>
        <w:t xml:space="preserve">Финансовое обеспечение </w:t>
      </w:r>
      <w:r>
        <w:rPr>
          <w:spacing w:val="-1"/>
          <w:sz w:val="24"/>
          <w:szCs w:val="24"/>
        </w:rPr>
        <w:t>деятельности</w:t>
      </w:r>
      <w:r w:rsidRPr="0050426E">
        <w:rPr>
          <w:spacing w:val="-1"/>
          <w:sz w:val="24"/>
          <w:szCs w:val="24"/>
        </w:rPr>
        <w:t xml:space="preserve"> Учреждени</w:t>
      </w:r>
      <w:r>
        <w:rPr>
          <w:spacing w:val="-1"/>
          <w:sz w:val="24"/>
          <w:szCs w:val="24"/>
        </w:rPr>
        <w:t>я ос</w:t>
      </w:r>
      <w:r w:rsidRPr="00120405">
        <w:rPr>
          <w:spacing w:val="-1"/>
          <w:sz w:val="24"/>
          <w:szCs w:val="24"/>
        </w:rPr>
        <w:t xml:space="preserve">уществляется </w:t>
      </w:r>
      <w:r>
        <w:rPr>
          <w:spacing w:val="-1"/>
          <w:sz w:val="24"/>
          <w:szCs w:val="24"/>
        </w:rPr>
        <w:t>в устано</w:t>
      </w:r>
      <w:r>
        <w:rPr>
          <w:spacing w:val="-1"/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ленном порядке за счет средств бюджета в соответствии с утвержденной бюджетной </w:t>
      </w:r>
      <w:r w:rsidRPr="00120405">
        <w:rPr>
          <w:spacing w:val="-1"/>
          <w:sz w:val="24"/>
          <w:szCs w:val="24"/>
        </w:rPr>
        <w:t>см</w:t>
      </w:r>
      <w:r w:rsidRPr="00120405">
        <w:rPr>
          <w:spacing w:val="-1"/>
          <w:sz w:val="24"/>
          <w:szCs w:val="24"/>
        </w:rPr>
        <w:t>е</w:t>
      </w:r>
      <w:r w:rsidRPr="00120405">
        <w:rPr>
          <w:spacing w:val="-1"/>
          <w:sz w:val="24"/>
          <w:szCs w:val="24"/>
        </w:rPr>
        <w:t>ты.</w:t>
      </w:r>
    </w:p>
    <w:p w:rsidR="00DF3218" w:rsidRDefault="00DF3218" w:rsidP="00DF3218">
      <w:pPr>
        <w:shd w:val="clear" w:color="auto" w:fill="FFFFFF"/>
        <w:spacing w:line="276" w:lineRule="auto"/>
        <w:ind w:right="6"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8.9 </w:t>
      </w:r>
      <w:r w:rsidRPr="00120405">
        <w:rPr>
          <w:spacing w:val="-1"/>
          <w:sz w:val="24"/>
          <w:szCs w:val="24"/>
        </w:rPr>
        <w:t>Источниками формирования имущества и финансов</w:t>
      </w:r>
      <w:r>
        <w:rPr>
          <w:spacing w:val="-1"/>
          <w:sz w:val="24"/>
          <w:szCs w:val="24"/>
        </w:rPr>
        <w:t>ого обеспечения</w:t>
      </w:r>
      <w:r w:rsidRPr="00120405">
        <w:rPr>
          <w:spacing w:val="-1"/>
          <w:sz w:val="24"/>
          <w:szCs w:val="24"/>
        </w:rPr>
        <w:t xml:space="preserve"> Учрежд</w:t>
      </w:r>
      <w:r w:rsidRPr="00120405">
        <w:rPr>
          <w:spacing w:val="-1"/>
          <w:sz w:val="24"/>
          <w:szCs w:val="24"/>
        </w:rPr>
        <w:t>е</w:t>
      </w:r>
      <w:r w:rsidRPr="00120405">
        <w:rPr>
          <w:spacing w:val="-1"/>
          <w:sz w:val="24"/>
          <w:szCs w:val="24"/>
        </w:rPr>
        <w:t>ния также являются:</w:t>
      </w:r>
    </w:p>
    <w:p w:rsidR="00DF3218" w:rsidRPr="0050426E" w:rsidRDefault="00DF3218" w:rsidP="00DF3218">
      <w:pPr>
        <w:shd w:val="clear" w:color="auto" w:fill="FFFFFF"/>
        <w:spacing w:line="276" w:lineRule="auto"/>
        <w:ind w:right="6" w:firstLine="709"/>
        <w:jc w:val="both"/>
        <w:rPr>
          <w:spacing w:val="-1"/>
          <w:sz w:val="24"/>
          <w:szCs w:val="24"/>
        </w:rPr>
      </w:pPr>
      <w:r w:rsidRPr="0050426E">
        <w:rPr>
          <w:spacing w:val="-1"/>
          <w:sz w:val="24"/>
          <w:szCs w:val="24"/>
        </w:rPr>
        <w:t>-</w:t>
      </w:r>
      <w:r w:rsidR="002805AE">
        <w:rPr>
          <w:spacing w:val="-1"/>
          <w:sz w:val="24"/>
          <w:szCs w:val="24"/>
        </w:rPr>
        <w:t xml:space="preserve"> </w:t>
      </w:r>
      <w:r w:rsidRPr="0050426E">
        <w:rPr>
          <w:spacing w:val="-1"/>
          <w:sz w:val="24"/>
          <w:szCs w:val="24"/>
        </w:rPr>
        <w:t>средства</w:t>
      </w:r>
      <w:r>
        <w:rPr>
          <w:spacing w:val="-1"/>
          <w:sz w:val="24"/>
          <w:szCs w:val="24"/>
        </w:rPr>
        <w:t>, предоставляемые из бюджета</w:t>
      </w:r>
      <w:r w:rsidRPr="0050426E">
        <w:rPr>
          <w:spacing w:val="-1"/>
          <w:sz w:val="24"/>
          <w:szCs w:val="24"/>
        </w:rPr>
        <w:t xml:space="preserve"> муниципального</w:t>
      </w:r>
      <w:r>
        <w:rPr>
          <w:spacing w:val="-1"/>
          <w:sz w:val="24"/>
          <w:szCs w:val="24"/>
        </w:rPr>
        <w:t xml:space="preserve"> образования «Братский район» в соответствии</w:t>
      </w:r>
      <w:r w:rsidRPr="0050426E">
        <w:rPr>
          <w:spacing w:val="-1"/>
          <w:sz w:val="24"/>
          <w:szCs w:val="24"/>
        </w:rPr>
        <w:t xml:space="preserve"> бюджет</w:t>
      </w:r>
      <w:r>
        <w:rPr>
          <w:spacing w:val="-1"/>
          <w:sz w:val="24"/>
          <w:szCs w:val="24"/>
        </w:rPr>
        <w:t>ной сметой</w:t>
      </w:r>
      <w:r w:rsidRPr="0050426E">
        <w:rPr>
          <w:spacing w:val="-1"/>
          <w:sz w:val="24"/>
          <w:szCs w:val="24"/>
        </w:rPr>
        <w:t>;</w:t>
      </w:r>
    </w:p>
    <w:p w:rsidR="00DF3218" w:rsidRPr="00120405" w:rsidRDefault="00DF3218" w:rsidP="00DF3218">
      <w:pPr>
        <w:shd w:val="clear" w:color="auto" w:fill="FFFFFF"/>
        <w:spacing w:line="276" w:lineRule="auto"/>
        <w:ind w:right="6" w:firstLine="709"/>
        <w:jc w:val="both"/>
        <w:rPr>
          <w:spacing w:val="-1"/>
          <w:sz w:val="24"/>
          <w:szCs w:val="24"/>
        </w:rPr>
      </w:pPr>
      <w:r w:rsidRPr="00120405">
        <w:rPr>
          <w:spacing w:val="-1"/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субвенции, субсидии из областного, федерального бюджета</w:t>
      </w:r>
      <w:r w:rsidRPr="00120405">
        <w:rPr>
          <w:spacing w:val="-1"/>
          <w:sz w:val="24"/>
          <w:szCs w:val="24"/>
        </w:rPr>
        <w:t>;</w:t>
      </w:r>
    </w:p>
    <w:p w:rsidR="00DF3218" w:rsidRPr="0050426E" w:rsidRDefault="00DF3218" w:rsidP="00DF3218">
      <w:pPr>
        <w:shd w:val="clear" w:color="auto" w:fill="FFFFFF"/>
        <w:spacing w:line="276" w:lineRule="auto"/>
        <w:ind w:right="6" w:firstLine="709"/>
        <w:jc w:val="both"/>
        <w:rPr>
          <w:spacing w:val="-1"/>
          <w:sz w:val="24"/>
          <w:szCs w:val="24"/>
        </w:rPr>
      </w:pPr>
      <w:r w:rsidRPr="0050426E">
        <w:rPr>
          <w:spacing w:val="-1"/>
          <w:sz w:val="24"/>
          <w:szCs w:val="24"/>
        </w:rPr>
        <w:t>- иные источники в соответствии с законодательством Российской Федерации.</w:t>
      </w:r>
    </w:p>
    <w:p w:rsidR="00DF3218" w:rsidRPr="004001DB" w:rsidRDefault="00DF3218" w:rsidP="00DF321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8.10.</w:t>
      </w:r>
      <w:r w:rsidRPr="004001D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</w:t>
      </w:r>
      <w:r w:rsidRPr="004001DB">
        <w:rPr>
          <w:rFonts w:ascii="Times New Roman" w:hAnsi="Times New Roman" w:cs="Times New Roman"/>
          <w:sz w:val="24"/>
        </w:rPr>
        <w:t>чреждение может осуществлять приносящую доходы деятельность в соо</w:t>
      </w:r>
      <w:r w:rsidRPr="004001DB">
        <w:rPr>
          <w:rFonts w:ascii="Times New Roman" w:hAnsi="Times New Roman" w:cs="Times New Roman"/>
          <w:sz w:val="24"/>
        </w:rPr>
        <w:t>т</w:t>
      </w:r>
      <w:r w:rsidRPr="004001DB">
        <w:rPr>
          <w:rFonts w:ascii="Times New Roman" w:hAnsi="Times New Roman" w:cs="Times New Roman"/>
          <w:sz w:val="24"/>
        </w:rPr>
        <w:t>ветствии со своими учредительными документами. Доходы, полученные от указанной деятельности, поступают в соответствующий бюджет бюджетной системы Российской Федерации.</w:t>
      </w:r>
    </w:p>
    <w:p w:rsidR="00DF3218" w:rsidRPr="00790825" w:rsidRDefault="00DF3218" w:rsidP="00DF321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8.11. Субсидиарная ответственность осуществляется в соответствии с действу</w:t>
      </w:r>
      <w:r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sz w:val="24"/>
        </w:rPr>
        <w:t>щим законодательством Российской Федерации.</w:t>
      </w:r>
    </w:p>
    <w:p w:rsidR="00DF3218" w:rsidRPr="004E338C" w:rsidRDefault="00DF3218" w:rsidP="00DF3218">
      <w:pPr>
        <w:pStyle w:val="af4"/>
        <w:shd w:val="clear" w:color="auto" w:fill="FFFFFF"/>
        <w:spacing w:line="276" w:lineRule="auto"/>
        <w:ind w:left="450"/>
        <w:jc w:val="left"/>
        <w:rPr>
          <w:bCs/>
          <w:spacing w:val="3"/>
        </w:rPr>
      </w:pPr>
      <w:r>
        <w:rPr>
          <w:b/>
          <w:bCs/>
          <w:spacing w:val="3"/>
        </w:rPr>
        <w:tab/>
      </w:r>
      <w:r w:rsidRPr="004E338C">
        <w:rPr>
          <w:bCs/>
          <w:spacing w:val="3"/>
        </w:rPr>
        <w:t>8.</w:t>
      </w:r>
      <w:r w:rsidR="002805AE">
        <w:rPr>
          <w:bCs/>
          <w:spacing w:val="3"/>
        </w:rPr>
        <w:t xml:space="preserve">12. </w:t>
      </w:r>
      <w:r>
        <w:rPr>
          <w:bCs/>
          <w:spacing w:val="3"/>
        </w:rPr>
        <w:t>Открытие и ведение счетов осуществляется на основании п.1.10. настоящ</w:t>
      </w:r>
      <w:r>
        <w:rPr>
          <w:bCs/>
          <w:spacing w:val="3"/>
        </w:rPr>
        <w:t>е</w:t>
      </w:r>
      <w:r>
        <w:rPr>
          <w:bCs/>
          <w:spacing w:val="3"/>
        </w:rPr>
        <w:t xml:space="preserve">го </w:t>
      </w:r>
      <w:r w:rsidR="002509D1">
        <w:rPr>
          <w:bCs/>
          <w:spacing w:val="3"/>
        </w:rPr>
        <w:t>У</w:t>
      </w:r>
      <w:r>
        <w:rPr>
          <w:bCs/>
          <w:spacing w:val="3"/>
        </w:rPr>
        <w:t xml:space="preserve">става.   </w:t>
      </w:r>
    </w:p>
    <w:p w:rsidR="002509D1" w:rsidRDefault="002509D1" w:rsidP="00FF4FEC">
      <w:pPr>
        <w:shd w:val="clear" w:color="auto" w:fill="FFFFFF"/>
        <w:spacing w:line="276" w:lineRule="auto"/>
        <w:ind w:left="426" w:right="230" w:firstLine="283"/>
        <w:jc w:val="center"/>
        <w:rPr>
          <w:b/>
          <w:bCs/>
          <w:color w:val="000000"/>
          <w:sz w:val="24"/>
          <w:szCs w:val="24"/>
        </w:rPr>
      </w:pPr>
    </w:p>
    <w:p w:rsidR="006578D1" w:rsidRPr="00FF4FEC" w:rsidRDefault="00A747A4" w:rsidP="00FF4FEC">
      <w:pPr>
        <w:shd w:val="clear" w:color="auto" w:fill="FFFFFF"/>
        <w:spacing w:line="276" w:lineRule="auto"/>
        <w:ind w:left="426" w:right="230" w:firstLine="283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</w:t>
      </w:r>
      <w:r w:rsidRPr="00FF4FEC">
        <w:rPr>
          <w:b/>
          <w:bCs/>
          <w:color w:val="000000"/>
          <w:sz w:val="24"/>
          <w:szCs w:val="24"/>
        </w:rPr>
        <w:t>. РЕОРГАНИЗАЦИ</w:t>
      </w:r>
      <w:r>
        <w:rPr>
          <w:b/>
          <w:bCs/>
          <w:color w:val="000000"/>
          <w:sz w:val="24"/>
          <w:szCs w:val="24"/>
        </w:rPr>
        <w:t>Я, ИЗМЕНЕНИЕ ТИПА И ЛИКВИДАЦИЯ У</w:t>
      </w:r>
      <w:r w:rsidRPr="00FF4FEC">
        <w:rPr>
          <w:b/>
          <w:bCs/>
          <w:color w:val="000000"/>
          <w:sz w:val="24"/>
          <w:szCs w:val="24"/>
        </w:rPr>
        <w:t>ЧРЕЖДЕНИЯ</w:t>
      </w:r>
    </w:p>
    <w:p w:rsidR="006578D1" w:rsidRPr="00FF4FEC" w:rsidRDefault="00347ED4" w:rsidP="00FF4F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578D1" w:rsidRPr="00FF4FEC">
        <w:rPr>
          <w:rFonts w:ascii="Times New Roman" w:hAnsi="Times New Roman" w:cs="Times New Roman"/>
          <w:sz w:val="24"/>
          <w:szCs w:val="24"/>
        </w:rPr>
        <w:t>.1. Учреждение может быть реорганизовано в случаях и в порядке, предусмо</w:t>
      </w:r>
      <w:r w:rsidR="006578D1" w:rsidRPr="00FF4FEC">
        <w:rPr>
          <w:rFonts w:ascii="Times New Roman" w:hAnsi="Times New Roman" w:cs="Times New Roman"/>
          <w:sz w:val="24"/>
          <w:szCs w:val="24"/>
        </w:rPr>
        <w:t>т</w:t>
      </w:r>
      <w:r w:rsidR="006578D1" w:rsidRPr="00FF4FEC">
        <w:rPr>
          <w:rFonts w:ascii="Times New Roman" w:hAnsi="Times New Roman" w:cs="Times New Roman"/>
          <w:sz w:val="24"/>
          <w:szCs w:val="24"/>
        </w:rPr>
        <w:t>ренных Гражданским кодексом Российской Федерации, иными федеральными законами с учетом особенностей, установленных законодательством об образовании.</w:t>
      </w:r>
    </w:p>
    <w:p w:rsidR="006578D1" w:rsidRPr="00FF4FEC" w:rsidRDefault="00347ED4" w:rsidP="00FF4F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578D1" w:rsidRPr="00FF4FEC">
        <w:rPr>
          <w:rFonts w:ascii="Times New Roman" w:hAnsi="Times New Roman" w:cs="Times New Roman"/>
          <w:sz w:val="24"/>
          <w:szCs w:val="24"/>
        </w:rPr>
        <w:t>.2. Учреждение может быть ликвидировано по основаниям и в порядке, которые предусмотрены Гражданским кодексом Российской Федерации.</w:t>
      </w:r>
    </w:p>
    <w:p w:rsidR="006578D1" w:rsidRPr="00FF4FEC" w:rsidRDefault="00347ED4" w:rsidP="00FF4F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578D1" w:rsidRPr="00FF4FEC">
        <w:rPr>
          <w:rFonts w:ascii="Times New Roman" w:hAnsi="Times New Roman" w:cs="Times New Roman"/>
          <w:sz w:val="24"/>
          <w:szCs w:val="24"/>
        </w:rPr>
        <w:t>.3. 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</w:t>
      </w:r>
      <w:r w:rsidR="006578D1" w:rsidRPr="00FF4FEC">
        <w:rPr>
          <w:rFonts w:ascii="Times New Roman" w:hAnsi="Times New Roman" w:cs="Times New Roman"/>
          <w:sz w:val="24"/>
          <w:szCs w:val="24"/>
        </w:rPr>
        <w:t>е</w:t>
      </w:r>
      <w:r w:rsidR="006578D1" w:rsidRPr="00FF4FEC">
        <w:rPr>
          <w:rFonts w:ascii="Times New Roman" w:hAnsi="Times New Roman" w:cs="Times New Roman"/>
          <w:sz w:val="24"/>
          <w:szCs w:val="24"/>
        </w:rPr>
        <w:t>ния.</w:t>
      </w:r>
    </w:p>
    <w:p w:rsidR="006578D1" w:rsidRPr="00FF4FEC" w:rsidRDefault="00347ED4" w:rsidP="00FF4F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578D1" w:rsidRPr="00FF4FEC">
        <w:rPr>
          <w:rFonts w:ascii="Times New Roman" w:hAnsi="Times New Roman" w:cs="Times New Roman"/>
          <w:sz w:val="24"/>
          <w:szCs w:val="24"/>
        </w:rPr>
        <w:t>.4. Имущество Учреждения, оставшееся после удовлетворения требований кред</w:t>
      </w:r>
      <w:r w:rsidR="006578D1" w:rsidRPr="00FF4FEC">
        <w:rPr>
          <w:rFonts w:ascii="Times New Roman" w:hAnsi="Times New Roman" w:cs="Times New Roman"/>
          <w:sz w:val="24"/>
          <w:szCs w:val="24"/>
        </w:rPr>
        <w:t>и</w:t>
      </w:r>
      <w:r w:rsidR="006578D1" w:rsidRPr="00FF4FEC">
        <w:rPr>
          <w:rFonts w:ascii="Times New Roman" w:hAnsi="Times New Roman" w:cs="Times New Roman"/>
          <w:sz w:val="24"/>
          <w:szCs w:val="24"/>
        </w:rPr>
        <w:t>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Учредителю Учреждения.</w:t>
      </w:r>
    </w:p>
    <w:p w:rsidR="006578D1" w:rsidRDefault="00347ED4" w:rsidP="00FF4F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578D1" w:rsidRPr="00FF4FEC">
        <w:rPr>
          <w:rFonts w:ascii="Times New Roman" w:hAnsi="Times New Roman" w:cs="Times New Roman"/>
          <w:sz w:val="24"/>
          <w:szCs w:val="24"/>
        </w:rPr>
        <w:t>.5. Изменение типа Учреждения осуществляется по решению Учредителя в п</w:t>
      </w:r>
      <w:r w:rsidR="006578D1" w:rsidRPr="00FF4FEC">
        <w:rPr>
          <w:rFonts w:ascii="Times New Roman" w:hAnsi="Times New Roman" w:cs="Times New Roman"/>
          <w:sz w:val="24"/>
          <w:szCs w:val="24"/>
        </w:rPr>
        <w:t>о</w:t>
      </w:r>
      <w:r w:rsidR="006578D1" w:rsidRPr="00FF4FEC">
        <w:rPr>
          <w:rFonts w:ascii="Times New Roman" w:hAnsi="Times New Roman" w:cs="Times New Roman"/>
          <w:sz w:val="24"/>
          <w:szCs w:val="24"/>
        </w:rPr>
        <w:t>рядке, установленном законодательством Российской Федерации.</w:t>
      </w:r>
    </w:p>
    <w:p w:rsidR="00055449" w:rsidRPr="001653FA" w:rsidRDefault="00347ED4" w:rsidP="00055449">
      <w:pPr>
        <w:shd w:val="clear" w:color="auto" w:fill="FFFFFF"/>
        <w:spacing w:line="276" w:lineRule="auto"/>
        <w:ind w:right="6"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9</w:t>
      </w:r>
      <w:r w:rsidR="00055449" w:rsidRPr="001653FA">
        <w:rPr>
          <w:spacing w:val="-1"/>
          <w:sz w:val="24"/>
          <w:szCs w:val="24"/>
        </w:rPr>
        <w:t>.6. При реорганизации Учреждения все документы (управленческие, финансово-хозяйственные, по личному составу и другие) передаются в соответствии с установленн</w:t>
      </w:r>
      <w:r w:rsidR="00055449" w:rsidRPr="001653FA">
        <w:rPr>
          <w:spacing w:val="-1"/>
          <w:sz w:val="24"/>
          <w:szCs w:val="24"/>
        </w:rPr>
        <w:t>ы</w:t>
      </w:r>
      <w:r w:rsidR="00055449" w:rsidRPr="001653FA">
        <w:rPr>
          <w:spacing w:val="-1"/>
          <w:sz w:val="24"/>
          <w:szCs w:val="24"/>
        </w:rPr>
        <w:t>ми правилами правопреемнику.</w:t>
      </w:r>
    </w:p>
    <w:p w:rsidR="006578D1" w:rsidRPr="00FF4FEC" w:rsidRDefault="00347ED4" w:rsidP="002509D1">
      <w:pPr>
        <w:shd w:val="clear" w:color="auto" w:fill="FFFFFF"/>
        <w:spacing w:line="276" w:lineRule="auto"/>
        <w:ind w:right="6"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9</w:t>
      </w:r>
      <w:r w:rsidR="00055449" w:rsidRPr="001653FA">
        <w:rPr>
          <w:spacing w:val="-1"/>
          <w:sz w:val="24"/>
          <w:szCs w:val="24"/>
        </w:rPr>
        <w:t>.7. При ликвидации Учреждения документы постоянного хранения, документы по личному составу передаются на хранение в уполномоченный Учредителем орган местного самоуправления.</w:t>
      </w:r>
    </w:p>
    <w:sectPr w:rsidR="006578D1" w:rsidRPr="00FF4FEC" w:rsidSect="0051440F">
      <w:type w:val="continuous"/>
      <w:pgSz w:w="11906" w:h="16838" w:code="9"/>
      <w:pgMar w:top="1134" w:right="850" w:bottom="1134" w:left="1701" w:header="720" w:footer="171" w:gutter="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34E" w:rsidRDefault="00DC334E">
      <w:r>
        <w:separator/>
      </w:r>
    </w:p>
  </w:endnote>
  <w:endnote w:type="continuationSeparator" w:id="0">
    <w:p w:rsidR="00DC334E" w:rsidRDefault="00DC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erifRegular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18" w:rsidRDefault="00777718">
    <w:pPr>
      <w:pStyle w:val="a5"/>
      <w:framePr w:wrap="auto" w:vAnchor="text" w:hAnchor="margin" w:xAlign="right" w:y="1"/>
      <w:rPr>
        <w:rStyle w:val="a7"/>
      </w:rPr>
    </w:pPr>
  </w:p>
  <w:p w:rsidR="00777718" w:rsidRDefault="00777718" w:rsidP="0026633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34E" w:rsidRDefault="00DC334E">
      <w:r>
        <w:separator/>
      </w:r>
    </w:p>
  </w:footnote>
  <w:footnote w:type="continuationSeparator" w:id="0">
    <w:p w:rsidR="00DC334E" w:rsidRDefault="00DC3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18" w:rsidRDefault="0077771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7EB8">
      <w:rPr>
        <w:noProof/>
      </w:rPr>
      <w:t>17</w:t>
    </w:r>
    <w:r>
      <w:rPr>
        <w:noProof/>
      </w:rPr>
      <w:fldChar w:fldCharType="end"/>
    </w:r>
  </w:p>
  <w:p w:rsidR="00777718" w:rsidRDefault="0077771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1287" w:hanging="360"/>
      </w:pPr>
      <w:rPr>
        <w:rFonts w:ascii="Symbol" w:hAnsi="Symbol" w:cs="OpenSymbol"/>
      </w:rPr>
    </w:lvl>
    <w:lvl w:ilvl="1">
      <w:start w:val="1"/>
      <w:numFmt w:val="decimal"/>
      <w:lvlText w:val="%2) "/>
      <w:lvlJc w:val="left"/>
      <w:pPr>
        <w:tabs>
          <w:tab w:val="num" w:pos="0"/>
        </w:tabs>
        <w:ind w:left="1701" w:hanging="54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47" w:hanging="180"/>
      </w:pPr>
    </w:lvl>
  </w:abstractNum>
  <w:abstractNum w:abstractNumId="1">
    <w:nsid w:val="02CC725B"/>
    <w:multiLevelType w:val="multilevel"/>
    <w:tmpl w:val="005C0F72"/>
    <w:lvl w:ilvl="0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07A5767E"/>
    <w:multiLevelType w:val="multilevel"/>
    <w:tmpl w:val="305CC56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A0C306A"/>
    <w:multiLevelType w:val="hybridMultilevel"/>
    <w:tmpl w:val="2A08DA20"/>
    <w:lvl w:ilvl="0" w:tplc="A68E22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643155"/>
    <w:multiLevelType w:val="multilevel"/>
    <w:tmpl w:val="6E5AE61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BD81751"/>
    <w:multiLevelType w:val="multilevel"/>
    <w:tmpl w:val="58C054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0E145E0"/>
    <w:multiLevelType w:val="multilevel"/>
    <w:tmpl w:val="ABE032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395765F"/>
    <w:multiLevelType w:val="multilevel"/>
    <w:tmpl w:val="D512B7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>
    <w:nsid w:val="183B37F9"/>
    <w:multiLevelType w:val="hybridMultilevel"/>
    <w:tmpl w:val="2C38D85E"/>
    <w:lvl w:ilvl="0" w:tplc="A68E22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9165F"/>
    <w:multiLevelType w:val="hybridMultilevel"/>
    <w:tmpl w:val="BE58CEB0"/>
    <w:lvl w:ilvl="0" w:tplc="A68E22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52E1EFE"/>
    <w:multiLevelType w:val="hybridMultilevel"/>
    <w:tmpl w:val="801E9368"/>
    <w:lvl w:ilvl="0" w:tplc="AC129B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nsid w:val="26110F15"/>
    <w:multiLevelType w:val="hybridMultilevel"/>
    <w:tmpl w:val="B8484F82"/>
    <w:lvl w:ilvl="0" w:tplc="AC129B7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5A55E1"/>
    <w:multiLevelType w:val="hybridMultilevel"/>
    <w:tmpl w:val="B2B08270"/>
    <w:lvl w:ilvl="0" w:tplc="A68E22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F435765"/>
    <w:multiLevelType w:val="hybridMultilevel"/>
    <w:tmpl w:val="0E285850"/>
    <w:lvl w:ilvl="0" w:tplc="3D0099D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4">
    <w:nsid w:val="338770DF"/>
    <w:multiLevelType w:val="hybridMultilevel"/>
    <w:tmpl w:val="7A8A69A2"/>
    <w:lvl w:ilvl="0" w:tplc="A68E220E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">
    <w:nsid w:val="33FC792B"/>
    <w:multiLevelType w:val="hybridMultilevel"/>
    <w:tmpl w:val="6DF0115A"/>
    <w:lvl w:ilvl="0" w:tplc="E8860760">
      <w:start w:val="1"/>
      <w:numFmt w:val="decimal"/>
      <w:lvlText w:val="%1)"/>
      <w:lvlJc w:val="left"/>
      <w:pPr>
        <w:tabs>
          <w:tab w:val="num" w:pos="1872"/>
        </w:tabs>
        <w:ind w:left="851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>
    <w:nsid w:val="34130AA5"/>
    <w:multiLevelType w:val="hybridMultilevel"/>
    <w:tmpl w:val="080E4378"/>
    <w:lvl w:ilvl="0" w:tplc="3D0099D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7">
    <w:nsid w:val="345F6BDC"/>
    <w:multiLevelType w:val="multilevel"/>
    <w:tmpl w:val="55144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8">
    <w:nsid w:val="36B15052"/>
    <w:multiLevelType w:val="hybridMultilevel"/>
    <w:tmpl w:val="30A22034"/>
    <w:lvl w:ilvl="0" w:tplc="A68E22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8C06712"/>
    <w:multiLevelType w:val="multilevel"/>
    <w:tmpl w:val="D5689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0">
    <w:nsid w:val="39E3056B"/>
    <w:multiLevelType w:val="multilevel"/>
    <w:tmpl w:val="2F46FB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3E4B0075"/>
    <w:multiLevelType w:val="hybridMultilevel"/>
    <w:tmpl w:val="7EE6C292"/>
    <w:lvl w:ilvl="0" w:tplc="3D0099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EDF3B7B"/>
    <w:multiLevelType w:val="hybridMultilevel"/>
    <w:tmpl w:val="09E02418"/>
    <w:lvl w:ilvl="0" w:tplc="A68E22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5B16ADB"/>
    <w:multiLevelType w:val="hybridMultilevel"/>
    <w:tmpl w:val="968E5596"/>
    <w:lvl w:ilvl="0" w:tplc="500419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71570"/>
    <w:multiLevelType w:val="multilevel"/>
    <w:tmpl w:val="6B423C2E"/>
    <w:styleLink w:val="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5">
    <w:nsid w:val="48995C4B"/>
    <w:multiLevelType w:val="multilevel"/>
    <w:tmpl w:val="2F46FB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4916068A"/>
    <w:multiLevelType w:val="multilevel"/>
    <w:tmpl w:val="633C63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2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7">
    <w:nsid w:val="4C940001"/>
    <w:multiLevelType w:val="hybridMultilevel"/>
    <w:tmpl w:val="92E26706"/>
    <w:lvl w:ilvl="0" w:tplc="3D0099D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8">
    <w:nsid w:val="52DB65BD"/>
    <w:multiLevelType w:val="hybridMultilevel"/>
    <w:tmpl w:val="97681682"/>
    <w:lvl w:ilvl="0" w:tplc="A68E220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4836CDD"/>
    <w:multiLevelType w:val="hybridMultilevel"/>
    <w:tmpl w:val="4D645D3A"/>
    <w:lvl w:ilvl="0" w:tplc="AC129B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0">
    <w:nsid w:val="566932F7"/>
    <w:multiLevelType w:val="hybridMultilevel"/>
    <w:tmpl w:val="C084440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5C1610CE"/>
    <w:multiLevelType w:val="hybridMultilevel"/>
    <w:tmpl w:val="B7502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946C52"/>
    <w:multiLevelType w:val="hybridMultilevel"/>
    <w:tmpl w:val="B5609D58"/>
    <w:lvl w:ilvl="0" w:tplc="9FB09BC0">
      <w:start w:val="1"/>
      <w:numFmt w:val="decimal"/>
      <w:lvlText w:val="%1)"/>
      <w:lvlJc w:val="left"/>
      <w:pPr>
        <w:tabs>
          <w:tab w:val="num" w:pos="284"/>
        </w:tabs>
        <w:ind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EF214E"/>
    <w:multiLevelType w:val="multilevel"/>
    <w:tmpl w:val="2F46FB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680C7161"/>
    <w:multiLevelType w:val="hybridMultilevel"/>
    <w:tmpl w:val="E1CA8684"/>
    <w:lvl w:ilvl="0" w:tplc="A68E22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DB913DE"/>
    <w:multiLevelType w:val="hybridMultilevel"/>
    <w:tmpl w:val="D06C3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72957CB8"/>
    <w:multiLevelType w:val="hybridMultilevel"/>
    <w:tmpl w:val="D0D04B0C"/>
    <w:lvl w:ilvl="0" w:tplc="AC129B70">
      <w:start w:val="1"/>
      <w:numFmt w:val="bullet"/>
      <w:lvlText w:val=""/>
      <w:lvlJc w:val="left"/>
      <w:pPr>
        <w:tabs>
          <w:tab w:val="num" w:pos="1407"/>
        </w:tabs>
        <w:ind w:left="14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cs="Wingdings" w:hint="default"/>
      </w:rPr>
    </w:lvl>
  </w:abstractNum>
  <w:abstractNum w:abstractNumId="37">
    <w:nsid w:val="74496D7A"/>
    <w:multiLevelType w:val="multilevel"/>
    <w:tmpl w:val="6CDE07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46526EA"/>
    <w:multiLevelType w:val="multilevel"/>
    <w:tmpl w:val="2F46FB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>
    <w:nsid w:val="750D453D"/>
    <w:multiLevelType w:val="multilevel"/>
    <w:tmpl w:val="633C63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0">
    <w:nsid w:val="7CE078B5"/>
    <w:multiLevelType w:val="hybridMultilevel"/>
    <w:tmpl w:val="DC48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76DAE"/>
    <w:multiLevelType w:val="hybridMultilevel"/>
    <w:tmpl w:val="DE62DA28"/>
    <w:lvl w:ilvl="0" w:tplc="A68E220E">
      <w:start w:val="1"/>
      <w:numFmt w:val="bullet"/>
      <w:lvlText w:val=""/>
      <w:lvlJc w:val="left"/>
      <w:pPr>
        <w:ind w:left="14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"/>
  </w:num>
  <w:num w:numId="3">
    <w:abstractNumId w:val="18"/>
  </w:num>
  <w:num w:numId="4">
    <w:abstractNumId w:val="6"/>
  </w:num>
  <w:num w:numId="5">
    <w:abstractNumId w:val="41"/>
  </w:num>
  <w:num w:numId="6">
    <w:abstractNumId w:val="34"/>
  </w:num>
  <w:num w:numId="7">
    <w:abstractNumId w:val="12"/>
  </w:num>
  <w:num w:numId="8">
    <w:abstractNumId w:val="9"/>
  </w:num>
  <w:num w:numId="9">
    <w:abstractNumId w:val="22"/>
  </w:num>
  <w:num w:numId="10">
    <w:abstractNumId w:val="3"/>
  </w:num>
  <w:num w:numId="11">
    <w:abstractNumId w:val="14"/>
  </w:num>
  <w:num w:numId="12">
    <w:abstractNumId w:val="7"/>
  </w:num>
  <w:num w:numId="13">
    <w:abstractNumId w:val="19"/>
  </w:num>
  <w:num w:numId="14">
    <w:abstractNumId w:val="30"/>
  </w:num>
  <w:num w:numId="15">
    <w:abstractNumId w:val="32"/>
  </w:num>
  <w:num w:numId="16">
    <w:abstractNumId w:val="15"/>
  </w:num>
  <w:num w:numId="17">
    <w:abstractNumId w:val="26"/>
  </w:num>
  <w:num w:numId="18">
    <w:abstractNumId w:val="37"/>
  </w:num>
  <w:num w:numId="19">
    <w:abstractNumId w:val="13"/>
  </w:num>
  <w:num w:numId="20">
    <w:abstractNumId w:val="16"/>
  </w:num>
  <w:num w:numId="21">
    <w:abstractNumId w:val="27"/>
  </w:num>
  <w:num w:numId="22">
    <w:abstractNumId w:val="21"/>
  </w:num>
  <w:num w:numId="23">
    <w:abstractNumId w:val="4"/>
  </w:num>
  <w:num w:numId="24">
    <w:abstractNumId w:val="20"/>
  </w:num>
  <w:num w:numId="25">
    <w:abstractNumId w:val="17"/>
  </w:num>
  <w:num w:numId="26">
    <w:abstractNumId w:val="39"/>
  </w:num>
  <w:num w:numId="27">
    <w:abstractNumId w:val="35"/>
  </w:num>
  <w:num w:numId="28">
    <w:abstractNumId w:val="10"/>
  </w:num>
  <w:num w:numId="29">
    <w:abstractNumId w:val="29"/>
  </w:num>
  <w:num w:numId="30">
    <w:abstractNumId w:val="36"/>
  </w:num>
  <w:num w:numId="31">
    <w:abstractNumId w:val="2"/>
  </w:num>
  <w:num w:numId="32">
    <w:abstractNumId w:val="5"/>
  </w:num>
  <w:num w:numId="33">
    <w:abstractNumId w:val="0"/>
  </w:num>
  <w:num w:numId="34">
    <w:abstractNumId w:val="23"/>
  </w:num>
  <w:num w:numId="35">
    <w:abstractNumId w:val="31"/>
  </w:num>
  <w:num w:numId="36">
    <w:abstractNumId w:val="40"/>
  </w:num>
  <w:num w:numId="37">
    <w:abstractNumId w:val="28"/>
  </w:num>
  <w:num w:numId="38">
    <w:abstractNumId w:val="8"/>
  </w:num>
  <w:num w:numId="39">
    <w:abstractNumId w:val="11"/>
  </w:num>
  <w:num w:numId="40">
    <w:abstractNumId w:val="38"/>
  </w:num>
  <w:num w:numId="41">
    <w:abstractNumId w:val="33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5F"/>
    <w:rsid w:val="00001147"/>
    <w:rsid w:val="00001A5A"/>
    <w:rsid w:val="00004041"/>
    <w:rsid w:val="00007F29"/>
    <w:rsid w:val="00011294"/>
    <w:rsid w:val="00012217"/>
    <w:rsid w:val="0001370F"/>
    <w:rsid w:val="00015031"/>
    <w:rsid w:val="000158FB"/>
    <w:rsid w:val="00020A7B"/>
    <w:rsid w:val="000215B7"/>
    <w:rsid w:val="00021AAB"/>
    <w:rsid w:val="000258AB"/>
    <w:rsid w:val="00025958"/>
    <w:rsid w:val="00027ED7"/>
    <w:rsid w:val="000318B4"/>
    <w:rsid w:val="00031CEE"/>
    <w:rsid w:val="00033CC2"/>
    <w:rsid w:val="000342A6"/>
    <w:rsid w:val="00036165"/>
    <w:rsid w:val="000363C8"/>
    <w:rsid w:val="00036905"/>
    <w:rsid w:val="00036CBF"/>
    <w:rsid w:val="00037189"/>
    <w:rsid w:val="00037C0F"/>
    <w:rsid w:val="0004068D"/>
    <w:rsid w:val="00043212"/>
    <w:rsid w:val="00043A60"/>
    <w:rsid w:val="00046BE8"/>
    <w:rsid w:val="00047356"/>
    <w:rsid w:val="00051DB0"/>
    <w:rsid w:val="00052E85"/>
    <w:rsid w:val="00055449"/>
    <w:rsid w:val="000554A3"/>
    <w:rsid w:val="000560AA"/>
    <w:rsid w:val="000616C0"/>
    <w:rsid w:val="000631B5"/>
    <w:rsid w:val="0006399D"/>
    <w:rsid w:val="000651C6"/>
    <w:rsid w:val="000669CB"/>
    <w:rsid w:val="00070681"/>
    <w:rsid w:val="00071276"/>
    <w:rsid w:val="00071517"/>
    <w:rsid w:val="000731B0"/>
    <w:rsid w:val="000769A7"/>
    <w:rsid w:val="00081C35"/>
    <w:rsid w:val="0008446B"/>
    <w:rsid w:val="000848BE"/>
    <w:rsid w:val="00084C58"/>
    <w:rsid w:val="000855AA"/>
    <w:rsid w:val="0009072D"/>
    <w:rsid w:val="0009390E"/>
    <w:rsid w:val="00094E90"/>
    <w:rsid w:val="000A0FCE"/>
    <w:rsid w:val="000A117C"/>
    <w:rsid w:val="000A7388"/>
    <w:rsid w:val="000A7969"/>
    <w:rsid w:val="000B1310"/>
    <w:rsid w:val="000B3422"/>
    <w:rsid w:val="000B6EF5"/>
    <w:rsid w:val="000C4458"/>
    <w:rsid w:val="000C51CB"/>
    <w:rsid w:val="000C55A8"/>
    <w:rsid w:val="000D05D6"/>
    <w:rsid w:val="000D11AB"/>
    <w:rsid w:val="000D5785"/>
    <w:rsid w:val="000D5FCF"/>
    <w:rsid w:val="000D60B6"/>
    <w:rsid w:val="000D75EE"/>
    <w:rsid w:val="000E02E9"/>
    <w:rsid w:val="000E10B9"/>
    <w:rsid w:val="000E1849"/>
    <w:rsid w:val="000E27BB"/>
    <w:rsid w:val="000E3677"/>
    <w:rsid w:val="000E3862"/>
    <w:rsid w:val="000E420B"/>
    <w:rsid w:val="000E4A05"/>
    <w:rsid w:val="000E6230"/>
    <w:rsid w:val="000F27F3"/>
    <w:rsid w:val="000F36B7"/>
    <w:rsid w:val="000F4196"/>
    <w:rsid w:val="000F5D24"/>
    <w:rsid w:val="00100ADB"/>
    <w:rsid w:val="001013CF"/>
    <w:rsid w:val="0010193C"/>
    <w:rsid w:val="0010198D"/>
    <w:rsid w:val="0010342A"/>
    <w:rsid w:val="0010790A"/>
    <w:rsid w:val="0011026D"/>
    <w:rsid w:val="00115562"/>
    <w:rsid w:val="00116CB9"/>
    <w:rsid w:val="0011725C"/>
    <w:rsid w:val="00120405"/>
    <w:rsid w:val="00121DA1"/>
    <w:rsid w:val="0012241C"/>
    <w:rsid w:val="001226D5"/>
    <w:rsid w:val="0012295D"/>
    <w:rsid w:val="001233FC"/>
    <w:rsid w:val="00126B47"/>
    <w:rsid w:val="0012740F"/>
    <w:rsid w:val="00133979"/>
    <w:rsid w:val="00135498"/>
    <w:rsid w:val="00140B12"/>
    <w:rsid w:val="0014226B"/>
    <w:rsid w:val="001438F6"/>
    <w:rsid w:val="001441F9"/>
    <w:rsid w:val="00144E42"/>
    <w:rsid w:val="00146645"/>
    <w:rsid w:val="00146880"/>
    <w:rsid w:val="00147B04"/>
    <w:rsid w:val="001524CE"/>
    <w:rsid w:val="001545D9"/>
    <w:rsid w:val="001563EB"/>
    <w:rsid w:val="00156640"/>
    <w:rsid w:val="00156A3E"/>
    <w:rsid w:val="001626B9"/>
    <w:rsid w:val="00162957"/>
    <w:rsid w:val="00162F10"/>
    <w:rsid w:val="00164126"/>
    <w:rsid w:val="001647D4"/>
    <w:rsid w:val="001653FA"/>
    <w:rsid w:val="001722B5"/>
    <w:rsid w:val="001742C4"/>
    <w:rsid w:val="00174C90"/>
    <w:rsid w:val="00176FCF"/>
    <w:rsid w:val="00177EB0"/>
    <w:rsid w:val="00186DDD"/>
    <w:rsid w:val="0018700D"/>
    <w:rsid w:val="0019218B"/>
    <w:rsid w:val="00192394"/>
    <w:rsid w:val="001938C0"/>
    <w:rsid w:val="001A052C"/>
    <w:rsid w:val="001A27C2"/>
    <w:rsid w:val="001A291A"/>
    <w:rsid w:val="001A31CA"/>
    <w:rsid w:val="001A3D01"/>
    <w:rsid w:val="001A5840"/>
    <w:rsid w:val="001A69D4"/>
    <w:rsid w:val="001A70EE"/>
    <w:rsid w:val="001A72C9"/>
    <w:rsid w:val="001B1708"/>
    <w:rsid w:val="001B494F"/>
    <w:rsid w:val="001B56D0"/>
    <w:rsid w:val="001B6A42"/>
    <w:rsid w:val="001C15BC"/>
    <w:rsid w:val="001C3C8A"/>
    <w:rsid w:val="001C66AA"/>
    <w:rsid w:val="001C77F6"/>
    <w:rsid w:val="001D0403"/>
    <w:rsid w:val="001D242D"/>
    <w:rsid w:val="001D67AE"/>
    <w:rsid w:val="001D7967"/>
    <w:rsid w:val="001E180B"/>
    <w:rsid w:val="001E2273"/>
    <w:rsid w:val="001E2D33"/>
    <w:rsid w:val="001E3971"/>
    <w:rsid w:val="001E62DA"/>
    <w:rsid w:val="001F1C4A"/>
    <w:rsid w:val="001F22C9"/>
    <w:rsid w:val="001F2956"/>
    <w:rsid w:val="001F3A09"/>
    <w:rsid w:val="001F4E6B"/>
    <w:rsid w:val="001F6D63"/>
    <w:rsid w:val="002004FA"/>
    <w:rsid w:val="0020059B"/>
    <w:rsid w:val="002005E5"/>
    <w:rsid w:val="00201558"/>
    <w:rsid w:val="002027E4"/>
    <w:rsid w:val="00203166"/>
    <w:rsid w:val="0020487E"/>
    <w:rsid w:val="002103EA"/>
    <w:rsid w:val="00210631"/>
    <w:rsid w:val="0021102C"/>
    <w:rsid w:val="00211F6C"/>
    <w:rsid w:val="0021376C"/>
    <w:rsid w:val="00215580"/>
    <w:rsid w:val="00215D99"/>
    <w:rsid w:val="00216D62"/>
    <w:rsid w:val="00217BE2"/>
    <w:rsid w:val="00220844"/>
    <w:rsid w:val="00222A6E"/>
    <w:rsid w:val="00227413"/>
    <w:rsid w:val="00227C79"/>
    <w:rsid w:val="00227DA8"/>
    <w:rsid w:val="00227DDD"/>
    <w:rsid w:val="002338E3"/>
    <w:rsid w:val="00237549"/>
    <w:rsid w:val="00240D37"/>
    <w:rsid w:val="002451AE"/>
    <w:rsid w:val="002505AD"/>
    <w:rsid w:val="002509D1"/>
    <w:rsid w:val="00250FCA"/>
    <w:rsid w:val="00252054"/>
    <w:rsid w:val="0025456C"/>
    <w:rsid w:val="002554E6"/>
    <w:rsid w:val="002615E9"/>
    <w:rsid w:val="00261F5D"/>
    <w:rsid w:val="00263598"/>
    <w:rsid w:val="00263C08"/>
    <w:rsid w:val="00263C5F"/>
    <w:rsid w:val="00265EC4"/>
    <w:rsid w:val="0026633E"/>
    <w:rsid w:val="002679F9"/>
    <w:rsid w:val="00267BDF"/>
    <w:rsid w:val="0027293A"/>
    <w:rsid w:val="00273336"/>
    <w:rsid w:val="00276E5C"/>
    <w:rsid w:val="002805AE"/>
    <w:rsid w:val="00281A14"/>
    <w:rsid w:val="00282F34"/>
    <w:rsid w:val="002864D0"/>
    <w:rsid w:val="00290B2A"/>
    <w:rsid w:val="0029372F"/>
    <w:rsid w:val="0029704F"/>
    <w:rsid w:val="0029735D"/>
    <w:rsid w:val="002A14D9"/>
    <w:rsid w:val="002A308F"/>
    <w:rsid w:val="002A443A"/>
    <w:rsid w:val="002A5DAD"/>
    <w:rsid w:val="002A60E3"/>
    <w:rsid w:val="002B097B"/>
    <w:rsid w:val="002B2A57"/>
    <w:rsid w:val="002B2C7D"/>
    <w:rsid w:val="002B3094"/>
    <w:rsid w:val="002B500C"/>
    <w:rsid w:val="002B5290"/>
    <w:rsid w:val="002B5DB5"/>
    <w:rsid w:val="002C03CF"/>
    <w:rsid w:val="002C0E49"/>
    <w:rsid w:val="002C225B"/>
    <w:rsid w:val="002C2C18"/>
    <w:rsid w:val="002C4AC7"/>
    <w:rsid w:val="002C4C63"/>
    <w:rsid w:val="002C5188"/>
    <w:rsid w:val="002C7D3C"/>
    <w:rsid w:val="002D0EDE"/>
    <w:rsid w:val="002D2AA8"/>
    <w:rsid w:val="002D3367"/>
    <w:rsid w:val="002D4ABC"/>
    <w:rsid w:val="002D4E4C"/>
    <w:rsid w:val="002E2EF9"/>
    <w:rsid w:val="002E3580"/>
    <w:rsid w:val="002E3592"/>
    <w:rsid w:val="002F0C69"/>
    <w:rsid w:val="002F0DAA"/>
    <w:rsid w:val="002F492A"/>
    <w:rsid w:val="002F511A"/>
    <w:rsid w:val="00300134"/>
    <w:rsid w:val="00301F15"/>
    <w:rsid w:val="00304CD3"/>
    <w:rsid w:val="003057C9"/>
    <w:rsid w:val="003104BB"/>
    <w:rsid w:val="00311FDF"/>
    <w:rsid w:val="003153D8"/>
    <w:rsid w:val="00315588"/>
    <w:rsid w:val="0031700B"/>
    <w:rsid w:val="0032113F"/>
    <w:rsid w:val="00324D8E"/>
    <w:rsid w:val="0033054A"/>
    <w:rsid w:val="0033091A"/>
    <w:rsid w:val="00331059"/>
    <w:rsid w:val="0033647E"/>
    <w:rsid w:val="00336770"/>
    <w:rsid w:val="00337B2A"/>
    <w:rsid w:val="00341466"/>
    <w:rsid w:val="0034189C"/>
    <w:rsid w:val="003423B5"/>
    <w:rsid w:val="00342FBB"/>
    <w:rsid w:val="00343650"/>
    <w:rsid w:val="00346517"/>
    <w:rsid w:val="00347ED4"/>
    <w:rsid w:val="00352914"/>
    <w:rsid w:val="00354EC6"/>
    <w:rsid w:val="00355FAD"/>
    <w:rsid w:val="00356FD5"/>
    <w:rsid w:val="0035737A"/>
    <w:rsid w:val="00367C05"/>
    <w:rsid w:val="0037084B"/>
    <w:rsid w:val="0037099D"/>
    <w:rsid w:val="003716E3"/>
    <w:rsid w:val="00374B8A"/>
    <w:rsid w:val="00375C45"/>
    <w:rsid w:val="00376040"/>
    <w:rsid w:val="0038197A"/>
    <w:rsid w:val="003819C0"/>
    <w:rsid w:val="00381FB3"/>
    <w:rsid w:val="0038523E"/>
    <w:rsid w:val="00387077"/>
    <w:rsid w:val="00392530"/>
    <w:rsid w:val="00392647"/>
    <w:rsid w:val="00395301"/>
    <w:rsid w:val="003956BA"/>
    <w:rsid w:val="00396F0F"/>
    <w:rsid w:val="003A0106"/>
    <w:rsid w:val="003A0E9B"/>
    <w:rsid w:val="003A235D"/>
    <w:rsid w:val="003B240D"/>
    <w:rsid w:val="003B2494"/>
    <w:rsid w:val="003B4E4D"/>
    <w:rsid w:val="003B5859"/>
    <w:rsid w:val="003C30BB"/>
    <w:rsid w:val="003C3337"/>
    <w:rsid w:val="003C364B"/>
    <w:rsid w:val="003C3C3C"/>
    <w:rsid w:val="003C529D"/>
    <w:rsid w:val="003C668F"/>
    <w:rsid w:val="003C6851"/>
    <w:rsid w:val="003C6B5F"/>
    <w:rsid w:val="003D1BB6"/>
    <w:rsid w:val="003D3969"/>
    <w:rsid w:val="003D5475"/>
    <w:rsid w:val="003D57AF"/>
    <w:rsid w:val="003D5D74"/>
    <w:rsid w:val="003D6887"/>
    <w:rsid w:val="003D780D"/>
    <w:rsid w:val="003E059E"/>
    <w:rsid w:val="003E13F7"/>
    <w:rsid w:val="003E1C91"/>
    <w:rsid w:val="003E276E"/>
    <w:rsid w:val="003E3184"/>
    <w:rsid w:val="003F3550"/>
    <w:rsid w:val="003F4359"/>
    <w:rsid w:val="003F5B3D"/>
    <w:rsid w:val="003F7493"/>
    <w:rsid w:val="00402036"/>
    <w:rsid w:val="004021AB"/>
    <w:rsid w:val="0040257A"/>
    <w:rsid w:val="004031DA"/>
    <w:rsid w:val="00403DEF"/>
    <w:rsid w:val="00405622"/>
    <w:rsid w:val="00405CE8"/>
    <w:rsid w:val="00406F2F"/>
    <w:rsid w:val="00411B58"/>
    <w:rsid w:val="00413169"/>
    <w:rsid w:val="004132F8"/>
    <w:rsid w:val="0041362E"/>
    <w:rsid w:val="004138BD"/>
    <w:rsid w:val="004142B6"/>
    <w:rsid w:val="00414818"/>
    <w:rsid w:val="0041587E"/>
    <w:rsid w:val="00417B6B"/>
    <w:rsid w:val="00420CB9"/>
    <w:rsid w:val="00422AF5"/>
    <w:rsid w:val="00427BE2"/>
    <w:rsid w:val="00430749"/>
    <w:rsid w:val="004313A3"/>
    <w:rsid w:val="00431CD5"/>
    <w:rsid w:val="00432522"/>
    <w:rsid w:val="00434F4E"/>
    <w:rsid w:val="00435357"/>
    <w:rsid w:val="00436D11"/>
    <w:rsid w:val="004370F3"/>
    <w:rsid w:val="00441E34"/>
    <w:rsid w:val="00442A1C"/>
    <w:rsid w:val="00443014"/>
    <w:rsid w:val="00444E34"/>
    <w:rsid w:val="0044566B"/>
    <w:rsid w:val="0044634B"/>
    <w:rsid w:val="00446CA8"/>
    <w:rsid w:val="00450997"/>
    <w:rsid w:val="00451E7F"/>
    <w:rsid w:val="004540DB"/>
    <w:rsid w:val="004544B8"/>
    <w:rsid w:val="00454EF9"/>
    <w:rsid w:val="00456EE8"/>
    <w:rsid w:val="004602C2"/>
    <w:rsid w:val="004628EB"/>
    <w:rsid w:val="00462E57"/>
    <w:rsid w:val="004647BE"/>
    <w:rsid w:val="00465D06"/>
    <w:rsid w:val="004706C6"/>
    <w:rsid w:val="00471226"/>
    <w:rsid w:val="004722DE"/>
    <w:rsid w:val="00472BE6"/>
    <w:rsid w:val="00473DA9"/>
    <w:rsid w:val="00474166"/>
    <w:rsid w:val="00475631"/>
    <w:rsid w:val="00475778"/>
    <w:rsid w:val="00475A75"/>
    <w:rsid w:val="00477F4E"/>
    <w:rsid w:val="00480733"/>
    <w:rsid w:val="00482F1D"/>
    <w:rsid w:val="00483E9B"/>
    <w:rsid w:val="00486C44"/>
    <w:rsid w:val="00487152"/>
    <w:rsid w:val="00491EBC"/>
    <w:rsid w:val="004937D8"/>
    <w:rsid w:val="004949C1"/>
    <w:rsid w:val="004956D0"/>
    <w:rsid w:val="00496DBE"/>
    <w:rsid w:val="004A1C38"/>
    <w:rsid w:val="004A2A5A"/>
    <w:rsid w:val="004A34A9"/>
    <w:rsid w:val="004B2A71"/>
    <w:rsid w:val="004B4740"/>
    <w:rsid w:val="004B486B"/>
    <w:rsid w:val="004B7C66"/>
    <w:rsid w:val="004C4749"/>
    <w:rsid w:val="004C5191"/>
    <w:rsid w:val="004D0655"/>
    <w:rsid w:val="004D25A6"/>
    <w:rsid w:val="004D37A2"/>
    <w:rsid w:val="004D3D0A"/>
    <w:rsid w:val="004D4AF3"/>
    <w:rsid w:val="004E0769"/>
    <w:rsid w:val="004E0D7A"/>
    <w:rsid w:val="004E2E84"/>
    <w:rsid w:val="004E55C3"/>
    <w:rsid w:val="004E7734"/>
    <w:rsid w:val="004F1DE9"/>
    <w:rsid w:val="004F2BEA"/>
    <w:rsid w:val="004F4D39"/>
    <w:rsid w:val="00503118"/>
    <w:rsid w:val="0050426E"/>
    <w:rsid w:val="00505A07"/>
    <w:rsid w:val="0050718E"/>
    <w:rsid w:val="00510CAB"/>
    <w:rsid w:val="00510E84"/>
    <w:rsid w:val="0051440F"/>
    <w:rsid w:val="00514DE3"/>
    <w:rsid w:val="005210EC"/>
    <w:rsid w:val="005220B2"/>
    <w:rsid w:val="00530958"/>
    <w:rsid w:val="00532EF3"/>
    <w:rsid w:val="00533524"/>
    <w:rsid w:val="00534171"/>
    <w:rsid w:val="005367A9"/>
    <w:rsid w:val="0053748F"/>
    <w:rsid w:val="00542358"/>
    <w:rsid w:val="005430AF"/>
    <w:rsid w:val="005430CB"/>
    <w:rsid w:val="005431A8"/>
    <w:rsid w:val="00545DBD"/>
    <w:rsid w:val="00545EAB"/>
    <w:rsid w:val="005465A9"/>
    <w:rsid w:val="0055059F"/>
    <w:rsid w:val="005516F9"/>
    <w:rsid w:val="00552A62"/>
    <w:rsid w:val="0055488D"/>
    <w:rsid w:val="00557EB8"/>
    <w:rsid w:val="005607F0"/>
    <w:rsid w:val="0056105C"/>
    <w:rsid w:val="005634F8"/>
    <w:rsid w:val="00564E5A"/>
    <w:rsid w:val="00565260"/>
    <w:rsid w:val="005659CB"/>
    <w:rsid w:val="00571103"/>
    <w:rsid w:val="00572339"/>
    <w:rsid w:val="00572D26"/>
    <w:rsid w:val="00574A98"/>
    <w:rsid w:val="00577499"/>
    <w:rsid w:val="0057780B"/>
    <w:rsid w:val="0058166B"/>
    <w:rsid w:val="00582B58"/>
    <w:rsid w:val="0059154C"/>
    <w:rsid w:val="00592B7F"/>
    <w:rsid w:val="00597111"/>
    <w:rsid w:val="00597BBB"/>
    <w:rsid w:val="005A2154"/>
    <w:rsid w:val="005A22A2"/>
    <w:rsid w:val="005A75BC"/>
    <w:rsid w:val="005A76F8"/>
    <w:rsid w:val="005B008F"/>
    <w:rsid w:val="005B0E08"/>
    <w:rsid w:val="005B1AA7"/>
    <w:rsid w:val="005B490E"/>
    <w:rsid w:val="005B57E2"/>
    <w:rsid w:val="005B5A63"/>
    <w:rsid w:val="005B5F57"/>
    <w:rsid w:val="005B6BE7"/>
    <w:rsid w:val="005B7AC6"/>
    <w:rsid w:val="005C18AB"/>
    <w:rsid w:val="005C2193"/>
    <w:rsid w:val="005C313A"/>
    <w:rsid w:val="005C3D8D"/>
    <w:rsid w:val="005C6691"/>
    <w:rsid w:val="005C6C02"/>
    <w:rsid w:val="005D1B21"/>
    <w:rsid w:val="005D2CFC"/>
    <w:rsid w:val="005D695D"/>
    <w:rsid w:val="005D74E1"/>
    <w:rsid w:val="005D7CE0"/>
    <w:rsid w:val="005E1916"/>
    <w:rsid w:val="005E2C50"/>
    <w:rsid w:val="005E488E"/>
    <w:rsid w:val="005E7A4B"/>
    <w:rsid w:val="005E7B0F"/>
    <w:rsid w:val="005F3C90"/>
    <w:rsid w:val="005F4646"/>
    <w:rsid w:val="005F47CF"/>
    <w:rsid w:val="005F5476"/>
    <w:rsid w:val="005F7672"/>
    <w:rsid w:val="005F76B9"/>
    <w:rsid w:val="00600477"/>
    <w:rsid w:val="00601B6E"/>
    <w:rsid w:val="00601C56"/>
    <w:rsid w:val="00602178"/>
    <w:rsid w:val="006022A2"/>
    <w:rsid w:val="00605C36"/>
    <w:rsid w:val="006110F1"/>
    <w:rsid w:val="00612505"/>
    <w:rsid w:val="0061427C"/>
    <w:rsid w:val="00620D10"/>
    <w:rsid w:val="00624A35"/>
    <w:rsid w:val="00630885"/>
    <w:rsid w:val="006312E4"/>
    <w:rsid w:val="00635DA7"/>
    <w:rsid w:val="00637A78"/>
    <w:rsid w:val="006411B5"/>
    <w:rsid w:val="0064409D"/>
    <w:rsid w:val="006507AC"/>
    <w:rsid w:val="006516C4"/>
    <w:rsid w:val="00652B0C"/>
    <w:rsid w:val="00652B2F"/>
    <w:rsid w:val="006547D2"/>
    <w:rsid w:val="00654B17"/>
    <w:rsid w:val="00655726"/>
    <w:rsid w:val="00655862"/>
    <w:rsid w:val="00656A8A"/>
    <w:rsid w:val="006578D1"/>
    <w:rsid w:val="00661405"/>
    <w:rsid w:val="006627F0"/>
    <w:rsid w:val="00662869"/>
    <w:rsid w:val="0066551D"/>
    <w:rsid w:val="006655AA"/>
    <w:rsid w:val="00665E7B"/>
    <w:rsid w:val="006762AB"/>
    <w:rsid w:val="00680828"/>
    <w:rsid w:val="00684EC3"/>
    <w:rsid w:val="00685D37"/>
    <w:rsid w:val="0068696F"/>
    <w:rsid w:val="00686ACB"/>
    <w:rsid w:val="006904CD"/>
    <w:rsid w:val="00691278"/>
    <w:rsid w:val="00692719"/>
    <w:rsid w:val="0069333A"/>
    <w:rsid w:val="0069334F"/>
    <w:rsid w:val="00693B0B"/>
    <w:rsid w:val="006978EC"/>
    <w:rsid w:val="00697954"/>
    <w:rsid w:val="006A3E63"/>
    <w:rsid w:val="006A6E85"/>
    <w:rsid w:val="006B0408"/>
    <w:rsid w:val="006B217F"/>
    <w:rsid w:val="006B3263"/>
    <w:rsid w:val="006B3A13"/>
    <w:rsid w:val="006B3C13"/>
    <w:rsid w:val="006B6C38"/>
    <w:rsid w:val="006B6FB1"/>
    <w:rsid w:val="006C1C5E"/>
    <w:rsid w:val="006C21DA"/>
    <w:rsid w:val="006C3C09"/>
    <w:rsid w:val="006C4915"/>
    <w:rsid w:val="006C4F9F"/>
    <w:rsid w:val="006C562F"/>
    <w:rsid w:val="006C6496"/>
    <w:rsid w:val="006D04FD"/>
    <w:rsid w:val="006D2B4C"/>
    <w:rsid w:val="006D3754"/>
    <w:rsid w:val="006E088D"/>
    <w:rsid w:val="006E2B76"/>
    <w:rsid w:val="006E336D"/>
    <w:rsid w:val="006E51A6"/>
    <w:rsid w:val="006E6793"/>
    <w:rsid w:val="006F0D82"/>
    <w:rsid w:val="006F16CC"/>
    <w:rsid w:val="006F227D"/>
    <w:rsid w:val="006F2446"/>
    <w:rsid w:val="006F3347"/>
    <w:rsid w:val="006F3AA5"/>
    <w:rsid w:val="006F5716"/>
    <w:rsid w:val="006F6191"/>
    <w:rsid w:val="006F63A4"/>
    <w:rsid w:val="00701EC6"/>
    <w:rsid w:val="00702B86"/>
    <w:rsid w:val="007032E2"/>
    <w:rsid w:val="00704FA6"/>
    <w:rsid w:val="00711108"/>
    <w:rsid w:val="00713267"/>
    <w:rsid w:val="00713354"/>
    <w:rsid w:val="007134C1"/>
    <w:rsid w:val="00714DCA"/>
    <w:rsid w:val="007168D6"/>
    <w:rsid w:val="007205F6"/>
    <w:rsid w:val="00721D54"/>
    <w:rsid w:val="00722AD6"/>
    <w:rsid w:val="007241A3"/>
    <w:rsid w:val="007249B8"/>
    <w:rsid w:val="00731BE4"/>
    <w:rsid w:val="0073258B"/>
    <w:rsid w:val="00732D43"/>
    <w:rsid w:val="007334AA"/>
    <w:rsid w:val="0073634F"/>
    <w:rsid w:val="00736434"/>
    <w:rsid w:val="00737358"/>
    <w:rsid w:val="00737D3B"/>
    <w:rsid w:val="007429C3"/>
    <w:rsid w:val="00744781"/>
    <w:rsid w:val="00744A09"/>
    <w:rsid w:val="00747E43"/>
    <w:rsid w:val="00750D6F"/>
    <w:rsid w:val="00751596"/>
    <w:rsid w:val="007522D7"/>
    <w:rsid w:val="0075247D"/>
    <w:rsid w:val="00752A47"/>
    <w:rsid w:val="00752B4D"/>
    <w:rsid w:val="00752BA9"/>
    <w:rsid w:val="00753553"/>
    <w:rsid w:val="00754679"/>
    <w:rsid w:val="00763503"/>
    <w:rsid w:val="007739AC"/>
    <w:rsid w:val="007742B7"/>
    <w:rsid w:val="00775A2B"/>
    <w:rsid w:val="00777718"/>
    <w:rsid w:val="00777C2D"/>
    <w:rsid w:val="00783C56"/>
    <w:rsid w:val="0078421E"/>
    <w:rsid w:val="0078442D"/>
    <w:rsid w:val="007903B3"/>
    <w:rsid w:val="00792B88"/>
    <w:rsid w:val="00792BAF"/>
    <w:rsid w:val="007939F6"/>
    <w:rsid w:val="00797848"/>
    <w:rsid w:val="007A0731"/>
    <w:rsid w:val="007A0734"/>
    <w:rsid w:val="007A0BEA"/>
    <w:rsid w:val="007A5E8F"/>
    <w:rsid w:val="007A64A0"/>
    <w:rsid w:val="007B4287"/>
    <w:rsid w:val="007B5109"/>
    <w:rsid w:val="007B512F"/>
    <w:rsid w:val="007B5D77"/>
    <w:rsid w:val="007B656C"/>
    <w:rsid w:val="007B6AE1"/>
    <w:rsid w:val="007C1C6A"/>
    <w:rsid w:val="007C28B5"/>
    <w:rsid w:val="007C2EE0"/>
    <w:rsid w:val="007C41A3"/>
    <w:rsid w:val="007D0EE9"/>
    <w:rsid w:val="007D283D"/>
    <w:rsid w:val="007D4456"/>
    <w:rsid w:val="007D69FE"/>
    <w:rsid w:val="007E023F"/>
    <w:rsid w:val="007E0584"/>
    <w:rsid w:val="007E22B1"/>
    <w:rsid w:val="007E23BA"/>
    <w:rsid w:val="007E32D4"/>
    <w:rsid w:val="007E6812"/>
    <w:rsid w:val="007E6AA4"/>
    <w:rsid w:val="007E6E9C"/>
    <w:rsid w:val="007F1121"/>
    <w:rsid w:val="007F2F14"/>
    <w:rsid w:val="007F48B9"/>
    <w:rsid w:val="007F51D6"/>
    <w:rsid w:val="007F572A"/>
    <w:rsid w:val="007F592D"/>
    <w:rsid w:val="007F5DE3"/>
    <w:rsid w:val="008015D0"/>
    <w:rsid w:val="00804206"/>
    <w:rsid w:val="008045B8"/>
    <w:rsid w:val="0080470B"/>
    <w:rsid w:val="0080483F"/>
    <w:rsid w:val="00807A30"/>
    <w:rsid w:val="00807B0F"/>
    <w:rsid w:val="00807BD3"/>
    <w:rsid w:val="008103C1"/>
    <w:rsid w:val="0081067A"/>
    <w:rsid w:val="00812BFD"/>
    <w:rsid w:val="00814156"/>
    <w:rsid w:val="008149A2"/>
    <w:rsid w:val="00820F26"/>
    <w:rsid w:val="00821CA4"/>
    <w:rsid w:val="00824578"/>
    <w:rsid w:val="00825573"/>
    <w:rsid w:val="008279EB"/>
    <w:rsid w:val="00833D22"/>
    <w:rsid w:val="00833DB2"/>
    <w:rsid w:val="0083490A"/>
    <w:rsid w:val="008350A4"/>
    <w:rsid w:val="0084296C"/>
    <w:rsid w:val="0084350E"/>
    <w:rsid w:val="008452C9"/>
    <w:rsid w:val="0085117E"/>
    <w:rsid w:val="008530CE"/>
    <w:rsid w:val="00854179"/>
    <w:rsid w:val="00855448"/>
    <w:rsid w:val="00860968"/>
    <w:rsid w:val="00860984"/>
    <w:rsid w:val="008611BF"/>
    <w:rsid w:val="0086468A"/>
    <w:rsid w:val="00865660"/>
    <w:rsid w:val="00870D7B"/>
    <w:rsid w:val="00871A92"/>
    <w:rsid w:val="00871CD6"/>
    <w:rsid w:val="00874268"/>
    <w:rsid w:val="00880662"/>
    <w:rsid w:val="008819EE"/>
    <w:rsid w:val="008846A6"/>
    <w:rsid w:val="00885C6A"/>
    <w:rsid w:val="0089090E"/>
    <w:rsid w:val="00890FB7"/>
    <w:rsid w:val="00891B7C"/>
    <w:rsid w:val="00893D37"/>
    <w:rsid w:val="00893FC6"/>
    <w:rsid w:val="00894DB7"/>
    <w:rsid w:val="00895B68"/>
    <w:rsid w:val="00897BB8"/>
    <w:rsid w:val="008A0FD3"/>
    <w:rsid w:val="008A1104"/>
    <w:rsid w:val="008A2A70"/>
    <w:rsid w:val="008A5D49"/>
    <w:rsid w:val="008A7869"/>
    <w:rsid w:val="008B5405"/>
    <w:rsid w:val="008B6A4D"/>
    <w:rsid w:val="008C2065"/>
    <w:rsid w:val="008C2830"/>
    <w:rsid w:val="008C2C3E"/>
    <w:rsid w:val="008C49E4"/>
    <w:rsid w:val="008C4F85"/>
    <w:rsid w:val="008D01A0"/>
    <w:rsid w:val="008D07CB"/>
    <w:rsid w:val="008D2CD3"/>
    <w:rsid w:val="008D3C7C"/>
    <w:rsid w:val="008D6475"/>
    <w:rsid w:val="008D6E4F"/>
    <w:rsid w:val="008E2F88"/>
    <w:rsid w:val="008E48DD"/>
    <w:rsid w:val="008E55AE"/>
    <w:rsid w:val="008E64A0"/>
    <w:rsid w:val="008E6F38"/>
    <w:rsid w:val="008F0CD4"/>
    <w:rsid w:val="008F36FA"/>
    <w:rsid w:val="008F6F72"/>
    <w:rsid w:val="008F7EE6"/>
    <w:rsid w:val="009008C6"/>
    <w:rsid w:val="0090192C"/>
    <w:rsid w:val="009022DA"/>
    <w:rsid w:val="00905516"/>
    <w:rsid w:val="009079F7"/>
    <w:rsid w:val="00910843"/>
    <w:rsid w:val="00910A32"/>
    <w:rsid w:val="00914794"/>
    <w:rsid w:val="0091534F"/>
    <w:rsid w:val="009156D4"/>
    <w:rsid w:val="00915FD8"/>
    <w:rsid w:val="00922212"/>
    <w:rsid w:val="009229BC"/>
    <w:rsid w:val="00923E12"/>
    <w:rsid w:val="00924B47"/>
    <w:rsid w:val="009258DA"/>
    <w:rsid w:val="00926180"/>
    <w:rsid w:val="00931D76"/>
    <w:rsid w:val="009341E2"/>
    <w:rsid w:val="00936B7B"/>
    <w:rsid w:val="0094094A"/>
    <w:rsid w:val="00940B18"/>
    <w:rsid w:val="00940E1C"/>
    <w:rsid w:val="00942BB1"/>
    <w:rsid w:val="00943A18"/>
    <w:rsid w:val="00944211"/>
    <w:rsid w:val="00945096"/>
    <w:rsid w:val="00946806"/>
    <w:rsid w:val="009474EC"/>
    <w:rsid w:val="009477FB"/>
    <w:rsid w:val="00951305"/>
    <w:rsid w:val="009514F9"/>
    <w:rsid w:val="00952484"/>
    <w:rsid w:val="009539AF"/>
    <w:rsid w:val="009553C3"/>
    <w:rsid w:val="009572B6"/>
    <w:rsid w:val="00957947"/>
    <w:rsid w:val="009600A0"/>
    <w:rsid w:val="00960AF1"/>
    <w:rsid w:val="009635F1"/>
    <w:rsid w:val="0096388B"/>
    <w:rsid w:val="00964B05"/>
    <w:rsid w:val="0096518A"/>
    <w:rsid w:val="009702AF"/>
    <w:rsid w:val="009727BF"/>
    <w:rsid w:val="00973A0F"/>
    <w:rsid w:val="009745A4"/>
    <w:rsid w:val="00980EA2"/>
    <w:rsid w:val="00981D5B"/>
    <w:rsid w:val="00983214"/>
    <w:rsid w:val="00983797"/>
    <w:rsid w:val="009846DA"/>
    <w:rsid w:val="00984DED"/>
    <w:rsid w:val="00984F2D"/>
    <w:rsid w:val="0099032A"/>
    <w:rsid w:val="0099062F"/>
    <w:rsid w:val="00991048"/>
    <w:rsid w:val="00992A64"/>
    <w:rsid w:val="00994ACA"/>
    <w:rsid w:val="009961BD"/>
    <w:rsid w:val="009966B5"/>
    <w:rsid w:val="009A07B2"/>
    <w:rsid w:val="009A2036"/>
    <w:rsid w:val="009A2419"/>
    <w:rsid w:val="009A4957"/>
    <w:rsid w:val="009A536A"/>
    <w:rsid w:val="009A680E"/>
    <w:rsid w:val="009B070D"/>
    <w:rsid w:val="009B3727"/>
    <w:rsid w:val="009B3887"/>
    <w:rsid w:val="009B42C0"/>
    <w:rsid w:val="009B5EAA"/>
    <w:rsid w:val="009B67E9"/>
    <w:rsid w:val="009C2F08"/>
    <w:rsid w:val="009C4710"/>
    <w:rsid w:val="009C5CA1"/>
    <w:rsid w:val="009C5DDB"/>
    <w:rsid w:val="009D1277"/>
    <w:rsid w:val="009D1FDC"/>
    <w:rsid w:val="009D3EFE"/>
    <w:rsid w:val="009D4286"/>
    <w:rsid w:val="009D56D3"/>
    <w:rsid w:val="009D69D1"/>
    <w:rsid w:val="009D6C4C"/>
    <w:rsid w:val="009E34D3"/>
    <w:rsid w:val="009E5C58"/>
    <w:rsid w:val="009E6770"/>
    <w:rsid w:val="009E68B5"/>
    <w:rsid w:val="009E7EDD"/>
    <w:rsid w:val="009F2089"/>
    <w:rsid w:val="009F75F3"/>
    <w:rsid w:val="00A0016E"/>
    <w:rsid w:val="00A02039"/>
    <w:rsid w:val="00A0251E"/>
    <w:rsid w:val="00A048B8"/>
    <w:rsid w:val="00A05278"/>
    <w:rsid w:val="00A07B80"/>
    <w:rsid w:val="00A12743"/>
    <w:rsid w:val="00A12C60"/>
    <w:rsid w:val="00A14EDA"/>
    <w:rsid w:val="00A1597B"/>
    <w:rsid w:val="00A2012B"/>
    <w:rsid w:val="00A2129E"/>
    <w:rsid w:val="00A21562"/>
    <w:rsid w:val="00A22F4E"/>
    <w:rsid w:val="00A23F53"/>
    <w:rsid w:val="00A2638C"/>
    <w:rsid w:val="00A26ABF"/>
    <w:rsid w:val="00A26C12"/>
    <w:rsid w:val="00A27765"/>
    <w:rsid w:val="00A27816"/>
    <w:rsid w:val="00A31FE1"/>
    <w:rsid w:val="00A36157"/>
    <w:rsid w:val="00A36934"/>
    <w:rsid w:val="00A375E0"/>
    <w:rsid w:val="00A413BD"/>
    <w:rsid w:val="00A43B11"/>
    <w:rsid w:val="00A45F51"/>
    <w:rsid w:val="00A461B6"/>
    <w:rsid w:val="00A4752B"/>
    <w:rsid w:val="00A50CF8"/>
    <w:rsid w:val="00A525EF"/>
    <w:rsid w:val="00A60114"/>
    <w:rsid w:val="00A61789"/>
    <w:rsid w:val="00A622E2"/>
    <w:rsid w:val="00A653FB"/>
    <w:rsid w:val="00A6636A"/>
    <w:rsid w:val="00A667A2"/>
    <w:rsid w:val="00A7151F"/>
    <w:rsid w:val="00A747A4"/>
    <w:rsid w:val="00A81F74"/>
    <w:rsid w:val="00A830C1"/>
    <w:rsid w:val="00A83B4A"/>
    <w:rsid w:val="00A83E9D"/>
    <w:rsid w:val="00A8447F"/>
    <w:rsid w:val="00A845A4"/>
    <w:rsid w:val="00A86A00"/>
    <w:rsid w:val="00A90FA0"/>
    <w:rsid w:val="00A922E7"/>
    <w:rsid w:val="00A93447"/>
    <w:rsid w:val="00A93762"/>
    <w:rsid w:val="00A95157"/>
    <w:rsid w:val="00A9544B"/>
    <w:rsid w:val="00AA107B"/>
    <w:rsid w:val="00AA1FBB"/>
    <w:rsid w:val="00AA217C"/>
    <w:rsid w:val="00AA4102"/>
    <w:rsid w:val="00AA4D2F"/>
    <w:rsid w:val="00AA728F"/>
    <w:rsid w:val="00AA7FE1"/>
    <w:rsid w:val="00AB0CC6"/>
    <w:rsid w:val="00AB401D"/>
    <w:rsid w:val="00AB5324"/>
    <w:rsid w:val="00AB5AA6"/>
    <w:rsid w:val="00AB6257"/>
    <w:rsid w:val="00AB640D"/>
    <w:rsid w:val="00AC1DF7"/>
    <w:rsid w:val="00AC3A73"/>
    <w:rsid w:val="00AC43CA"/>
    <w:rsid w:val="00AC4CF8"/>
    <w:rsid w:val="00AD1570"/>
    <w:rsid w:val="00AD21B7"/>
    <w:rsid w:val="00AD4D87"/>
    <w:rsid w:val="00AD4DBE"/>
    <w:rsid w:val="00AE59F7"/>
    <w:rsid w:val="00AE6415"/>
    <w:rsid w:val="00AE6991"/>
    <w:rsid w:val="00AF0C18"/>
    <w:rsid w:val="00AF4B1F"/>
    <w:rsid w:val="00B00274"/>
    <w:rsid w:val="00B0205D"/>
    <w:rsid w:val="00B051A6"/>
    <w:rsid w:val="00B05DCF"/>
    <w:rsid w:val="00B06477"/>
    <w:rsid w:val="00B06ED8"/>
    <w:rsid w:val="00B12774"/>
    <w:rsid w:val="00B15162"/>
    <w:rsid w:val="00B1571A"/>
    <w:rsid w:val="00B15B1D"/>
    <w:rsid w:val="00B20F0B"/>
    <w:rsid w:val="00B239D3"/>
    <w:rsid w:val="00B23C41"/>
    <w:rsid w:val="00B24F54"/>
    <w:rsid w:val="00B25314"/>
    <w:rsid w:val="00B25C39"/>
    <w:rsid w:val="00B3326F"/>
    <w:rsid w:val="00B346DE"/>
    <w:rsid w:val="00B363BA"/>
    <w:rsid w:val="00B43D93"/>
    <w:rsid w:val="00B45BFA"/>
    <w:rsid w:val="00B5067A"/>
    <w:rsid w:val="00B53FBE"/>
    <w:rsid w:val="00B603B6"/>
    <w:rsid w:val="00B6293E"/>
    <w:rsid w:val="00B63217"/>
    <w:rsid w:val="00B66730"/>
    <w:rsid w:val="00B66FF9"/>
    <w:rsid w:val="00B75AB9"/>
    <w:rsid w:val="00B75E9C"/>
    <w:rsid w:val="00B76A7D"/>
    <w:rsid w:val="00B7724F"/>
    <w:rsid w:val="00B7773F"/>
    <w:rsid w:val="00B81278"/>
    <w:rsid w:val="00B8137C"/>
    <w:rsid w:val="00B81A63"/>
    <w:rsid w:val="00B835B6"/>
    <w:rsid w:val="00B84701"/>
    <w:rsid w:val="00B8500B"/>
    <w:rsid w:val="00B91F26"/>
    <w:rsid w:val="00B946FD"/>
    <w:rsid w:val="00B948AD"/>
    <w:rsid w:val="00B95DC8"/>
    <w:rsid w:val="00B97195"/>
    <w:rsid w:val="00B974A8"/>
    <w:rsid w:val="00BA0EEA"/>
    <w:rsid w:val="00BA16EC"/>
    <w:rsid w:val="00BA29C9"/>
    <w:rsid w:val="00BA2E9C"/>
    <w:rsid w:val="00BA4570"/>
    <w:rsid w:val="00BB2A9A"/>
    <w:rsid w:val="00BB33BD"/>
    <w:rsid w:val="00BB4E5C"/>
    <w:rsid w:val="00BB54B3"/>
    <w:rsid w:val="00BB5CDA"/>
    <w:rsid w:val="00BB7B5E"/>
    <w:rsid w:val="00BB7DA5"/>
    <w:rsid w:val="00BC1688"/>
    <w:rsid w:val="00BC227C"/>
    <w:rsid w:val="00BC244F"/>
    <w:rsid w:val="00BC4BD5"/>
    <w:rsid w:val="00BC5958"/>
    <w:rsid w:val="00BC5F8F"/>
    <w:rsid w:val="00BC5FD0"/>
    <w:rsid w:val="00BD178A"/>
    <w:rsid w:val="00BD1BB2"/>
    <w:rsid w:val="00BD4E66"/>
    <w:rsid w:val="00BD52D3"/>
    <w:rsid w:val="00BE0C2B"/>
    <w:rsid w:val="00BE1CCC"/>
    <w:rsid w:val="00BE39F8"/>
    <w:rsid w:val="00BE4AFE"/>
    <w:rsid w:val="00BF13EC"/>
    <w:rsid w:val="00BF5E40"/>
    <w:rsid w:val="00BF78A1"/>
    <w:rsid w:val="00C005EC"/>
    <w:rsid w:val="00C10206"/>
    <w:rsid w:val="00C110E2"/>
    <w:rsid w:val="00C11B7A"/>
    <w:rsid w:val="00C127EF"/>
    <w:rsid w:val="00C1295B"/>
    <w:rsid w:val="00C14901"/>
    <w:rsid w:val="00C17578"/>
    <w:rsid w:val="00C21783"/>
    <w:rsid w:val="00C22D9B"/>
    <w:rsid w:val="00C26F55"/>
    <w:rsid w:val="00C3335B"/>
    <w:rsid w:val="00C36276"/>
    <w:rsid w:val="00C36D35"/>
    <w:rsid w:val="00C378E4"/>
    <w:rsid w:val="00C4469F"/>
    <w:rsid w:val="00C45F0F"/>
    <w:rsid w:val="00C46171"/>
    <w:rsid w:val="00C46ECC"/>
    <w:rsid w:val="00C500DE"/>
    <w:rsid w:val="00C53B0A"/>
    <w:rsid w:val="00C5407B"/>
    <w:rsid w:val="00C5463A"/>
    <w:rsid w:val="00C61161"/>
    <w:rsid w:val="00C627B8"/>
    <w:rsid w:val="00C6501D"/>
    <w:rsid w:val="00C65115"/>
    <w:rsid w:val="00C675FE"/>
    <w:rsid w:val="00C734BC"/>
    <w:rsid w:val="00C73DBC"/>
    <w:rsid w:val="00C73E36"/>
    <w:rsid w:val="00C73F56"/>
    <w:rsid w:val="00C74154"/>
    <w:rsid w:val="00C75BBC"/>
    <w:rsid w:val="00C75D69"/>
    <w:rsid w:val="00C75D9D"/>
    <w:rsid w:val="00C77F5E"/>
    <w:rsid w:val="00C8258E"/>
    <w:rsid w:val="00C82CEA"/>
    <w:rsid w:val="00C83229"/>
    <w:rsid w:val="00C8445C"/>
    <w:rsid w:val="00C84C5D"/>
    <w:rsid w:val="00C864ED"/>
    <w:rsid w:val="00C86AEE"/>
    <w:rsid w:val="00C86B3D"/>
    <w:rsid w:val="00C8728D"/>
    <w:rsid w:val="00C8782F"/>
    <w:rsid w:val="00C90EB9"/>
    <w:rsid w:val="00C93EAB"/>
    <w:rsid w:val="00C940A5"/>
    <w:rsid w:val="00C97296"/>
    <w:rsid w:val="00CA0471"/>
    <w:rsid w:val="00CA0C29"/>
    <w:rsid w:val="00CA6273"/>
    <w:rsid w:val="00CB6D39"/>
    <w:rsid w:val="00CB75BC"/>
    <w:rsid w:val="00CC1886"/>
    <w:rsid w:val="00CC3413"/>
    <w:rsid w:val="00CC444D"/>
    <w:rsid w:val="00CC59B6"/>
    <w:rsid w:val="00CD1474"/>
    <w:rsid w:val="00CD3785"/>
    <w:rsid w:val="00CD59D5"/>
    <w:rsid w:val="00CE0D11"/>
    <w:rsid w:val="00CE3106"/>
    <w:rsid w:val="00CE7FC0"/>
    <w:rsid w:val="00CF0D74"/>
    <w:rsid w:val="00CF5F5D"/>
    <w:rsid w:val="00CF62DA"/>
    <w:rsid w:val="00CF6604"/>
    <w:rsid w:val="00CF6715"/>
    <w:rsid w:val="00CF7300"/>
    <w:rsid w:val="00CF7402"/>
    <w:rsid w:val="00D0076A"/>
    <w:rsid w:val="00D00820"/>
    <w:rsid w:val="00D0241E"/>
    <w:rsid w:val="00D02461"/>
    <w:rsid w:val="00D030F1"/>
    <w:rsid w:val="00D048DD"/>
    <w:rsid w:val="00D06436"/>
    <w:rsid w:val="00D10618"/>
    <w:rsid w:val="00D107BB"/>
    <w:rsid w:val="00D132A1"/>
    <w:rsid w:val="00D15BCA"/>
    <w:rsid w:val="00D16BBA"/>
    <w:rsid w:val="00D177AB"/>
    <w:rsid w:val="00D20F6B"/>
    <w:rsid w:val="00D210A9"/>
    <w:rsid w:val="00D2544C"/>
    <w:rsid w:val="00D27D6E"/>
    <w:rsid w:val="00D31DD1"/>
    <w:rsid w:val="00D329BA"/>
    <w:rsid w:val="00D370AE"/>
    <w:rsid w:val="00D370C1"/>
    <w:rsid w:val="00D4095A"/>
    <w:rsid w:val="00D428CA"/>
    <w:rsid w:val="00D43BCB"/>
    <w:rsid w:val="00D501F2"/>
    <w:rsid w:val="00D5236C"/>
    <w:rsid w:val="00D531E1"/>
    <w:rsid w:val="00D53532"/>
    <w:rsid w:val="00D53977"/>
    <w:rsid w:val="00D57082"/>
    <w:rsid w:val="00D572EB"/>
    <w:rsid w:val="00D5780C"/>
    <w:rsid w:val="00D6255F"/>
    <w:rsid w:val="00D67EB2"/>
    <w:rsid w:val="00D70444"/>
    <w:rsid w:val="00D704F4"/>
    <w:rsid w:val="00D71D1D"/>
    <w:rsid w:val="00D737EB"/>
    <w:rsid w:val="00D8164B"/>
    <w:rsid w:val="00D81EB3"/>
    <w:rsid w:val="00D83672"/>
    <w:rsid w:val="00D83EC4"/>
    <w:rsid w:val="00D8709F"/>
    <w:rsid w:val="00D87D41"/>
    <w:rsid w:val="00D93C6B"/>
    <w:rsid w:val="00DA1C92"/>
    <w:rsid w:val="00DA24C2"/>
    <w:rsid w:val="00DA429B"/>
    <w:rsid w:val="00DB0B92"/>
    <w:rsid w:val="00DB4046"/>
    <w:rsid w:val="00DB4422"/>
    <w:rsid w:val="00DB4A7D"/>
    <w:rsid w:val="00DB5467"/>
    <w:rsid w:val="00DB58DA"/>
    <w:rsid w:val="00DB65DB"/>
    <w:rsid w:val="00DC1533"/>
    <w:rsid w:val="00DC2141"/>
    <w:rsid w:val="00DC334E"/>
    <w:rsid w:val="00DC353F"/>
    <w:rsid w:val="00DC5BD7"/>
    <w:rsid w:val="00DC68BF"/>
    <w:rsid w:val="00DC6D88"/>
    <w:rsid w:val="00DD0AE9"/>
    <w:rsid w:val="00DD12BB"/>
    <w:rsid w:val="00DD2624"/>
    <w:rsid w:val="00DE31BB"/>
    <w:rsid w:val="00DE36A0"/>
    <w:rsid w:val="00DE3A56"/>
    <w:rsid w:val="00DE488F"/>
    <w:rsid w:val="00DE660E"/>
    <w:rsid w:val="00DF01B2"/>
    <w:rsid w:val="00DF0F56"/>
    <w:rsid w:val="00DF153D"/>
    <w:rsid w:val="00DF30DB"/>
    <w:rsid w:val="00DF3218"/>
    <w:rsid w:val="00DF32D1"/>
    <w:rsid w:val="00DF3AD9"/>
    <w:rsid w:val="00DF6081"/>
    <w:rsid w:val="00DF6867"/>
    <w:rsid w:val="00E00004"/>
    <w:rsid w:val="00E01B69"/>
    <w:rsid w:val="00E051ED"/>
    <w:rsid w:val="00E0643E"/>
    <w:rsid w:val="00E1103F"/>
    <w:rsid w:val="00E146AE"/>
    <w:rsid w:val="00E2285A"/>
    <w:rsid w:val="00E23EE6"/>
    <w:rsid w:val="00E26081"/>
    <w:rsid w:val="00E27719"/>
    <w:rsid w:val="00E30001"/>
    <w:rsid w:val="00E35B31"/>
    <w:rsid w:val="00E36653"/>
    <w:rsid w:val="00E37AE4"/>
    <w:rsid w:val="00E4203B"/>
    <w:rsid w:val="00E4299B"/>
    <w:rsid w:val="00E42D32"/>
    <w:rsid w:val="00E43F74"/>
    <w:rsid w:val="00E44034"/>
    <w:rsid w:val="00E44143"/>
    <w:rsid w:val="00E45056"/>
    <w:rsid w:val="00E45436"/>
    <w:rsid w:val="00E520D4"/>
    <w:rsid w:val="00E527FF"/>
    <w:rsid w:val="00E57C9C"/>
    <w:rsid w:val="00E603D5"/>
    <w:rsid w:val="00E640A4"/>
    <w:rsid w:val="00E6451F"/>
    <w:rsid w:val="00E64718"/>
    <w:rsid w:val="00E66C92"/>
    <w:rsid w:val="00E67EDD"/>
    <w:rsid w:val="00E726C3"/>
    <w:rsid w:val="00E72E6E"/>
    <w:rsid w:val="00E72F7C"/>
    <w:rsid w:val="00E733EF"/>
    <w:rsid w:val="00E74B3B"/>
    <w:rsid w:val="00E80DA7"/>
    <w:rsid w:val="00E8302A"/>
    <w:rsid w:val="00E846D9"/>
    <w:rsid w:val="00E84906"/>
    <w:rsid w:val="00E86329"/>
    <w:rsid w:val="00E864B1"/>
    <w:rsid w:val="00E9560A"/>
    <w:rsid w:val="00E96309"/>
    <w:rsid w:val="00EA4155"/>
    <w:rsid w:val="00EA6630"/>
    <w:rsid w:val="00EB05A3"/>
    <w:rsid w:val="00EB674A"/>
    <w:rsid w:val="00EB6B44"/>
    <w:rsid w:val="00EB74B4"/>
    <w:rsid w:val="00EB7DB2"/>
    <w:rsid w:val="00EC257A"/>
    <w:rsid w:val="00EC6B5C"/>
    <w:rsid w:val="00EC7FAF"/>
    <w:rsid w:val="00ED0198"/>
    <w:rsid w:val="00ED3139"/>
    <w:rsid w:val="00ED4781"/>
    <w:rsid w:val="00EE1FDB"/>
    <w:rsid w:val="00EE32BE"/>
    <w:rsid w:val="00EE4AA3"/>
    <w:rsid w:val="00EE6AA6"/>
    <w:rsid w:val="00EF12C0"/>
    <w:rsid w:val="00EF356E"/>
    <w:rsid w:val="00EF3AEB"/>
    <w:rsid w:val="00EF74BC"/>
    <w:rsid w:val="00EF7EC1"/>
    <w:rsid w:val="00F01214"/>
    <w:rsid w:val="00F01544"/>
    <w:rsid w:val="00F0208F"/>
    <w:rsid w:val="00F03EB7"/>
    <w:rsid w:val="00F07D58"/>
    <w:rsid w:val="00F1372F"/>
    <w:rsid w:val="00F13987"/>
    <w:rsid w:val="00F14E52"/>
    <w:rsid w:val="00F251B8"/>
    <w:rsid w:val="00F317B1"/>
    <w:rsid w:val="00F3336E"/>
    <w:rsid w:val="00F37058"/>
    <w:rsid w:val="00F4189B"/>
    <w:rsid w:val="00F44266"/>
    <w:rsid w:val="00F44400"/>
    <w:rsid w:val="00F44529"/>
    <w:rsid w:val="00F46192"/>
    <w:rsid w:val="00F47768"/>
    <w:rsid w:val="00F52870"/>
    <w:rsid w:val="00F53817"/>
    <w:rsid w:val="00F53E26"/>
    <w:rsid w:val="00F56469"/>
    <w:rsid w:val="00F57DB7"/>
    <w:rsid w:val="00F62040"/>
    <w:rsid w:val="00F6275A"/>
    <w:rsid w:val="00F63035"/>
    <w:rsid w:val="00F7131A"/>
    <w:rsid w:val="00F71399"/>
    <w:rsid w:val="00F74C1E"/>
    <w:rsid w:val="00F80D6A"/>
    <w:rsid w:val="00F80D87"/>
    <w:rsid w:val="00F83888"/>
    <w:rsid w:val="00F90587"/>
    <w:rsid w:val="00F927D5"/>
    <w:rsid w:val="00F93265"/>
    <w:rsid w:val="00F9747E"/>
    <w:rsid w:val="00FA17FB"/>
    <w:rsid w:val="00FA4690"/>
    <w:rsid w:val="00FA4C2E"/>
    <w:rsid w:val="00FA5947"/>
    <w:rsid w:val="00FB03D4"/>
    <w:rsid w:val="00FB2A6D"/>
    <w:rsid w:val="00FB5070"/>
    <w:rsid w:val="00FB56EE"/>
    <w:rsid w:val="00FB5BAA"/>
    <w:rsid w:val="00FB65FC"/>
    <w:rsid w:val="00FB6D80"/>
    <w:rsid w:val="00FB7536"/>
    <w:rsid w:val="00FC0256"/>
    <w:rsid w:val="00FC0738"/>
    <w:rsid w:val="00FC094D"/>
    <w:rsid w:val="00FC3CA0"/>
    <w:rsid w:val="00FC6A5F"/>
    <w:rsid w:val="00FC7E84"/>
    <w:rsid w:val="00FD13E0"/>
    <w:rsid w:val="00FD2041"/>
    <w:rsid w:val="00FD413D"/>
    <w:rsid w:val="00FD5141"/>
    <w:rsid w:val="00FE0F51"/>
    <w:rsid w:val="00FE319A"/>
    <w:rsid w:val="00FE3D59"/>
    <w:rsid w:val="00FE5EA2"/>
    <w:rsid w:val="00FF04AF"/>
    <w:rsid w:val="00FF4FEC"/>
    <w:rsid w:val="00FF5AFF"/>
    <w:rsid w:val="00FF6318"/>
    <w:rsid w:val="00FF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F9"/>
  </w:style>
  <w:style w:type="paragraph" w:styleId="10">
    <w:name w:val="heading 1"/>
    <w:basedOn w:val="a"/>
    <w:next w:val="a"/>
    <w:link w:val="11"/>
    <w:uiPriority w:val="99"/>
    <w:qFormat/>
    <w:rsid w:val="001441F9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1441F9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441F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7F572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57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572A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441F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F572A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1441F9"/>
    <w:pPr>
      <w:ind w:left="45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30749"/>
    <w:rPr>
      <w:lang w:val="ru-RU" w:eastAsia="ru-RU"/>
    </w:rPr>
  </w:style>
  <w:style w:type="paragraph" w:styleId="31">
    <w:name w:val="Body Text Indent 3"/>
    <w:basedOn w:val="a"/>
    <w:link w:val="32"/>
    <w:uiPriority w:val="99"/>
    <w:rsid w:val="001441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F572A"/>
    <w:rPr>
      <w:sz w:val="16"/>
      <w:szCs w:val="16"/>
    </w:rPr>
  </w:style>
  <w:style w:type="paragraph" w:styleId="a5">
    <w:name w:val="footer"/>
    <w:basedOn w:val="a"/>
    <w:link w:val="a6"/>
    <w:uiPriority w:val="99"/>
    <w:rsid w:val="001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F572A"/>
    <w:rPr>
      <w:sz w:val="20"/>
      <w:szCs w:val="20"/>
    </w:rPr>
  </w:style>
  <w:style w:type="character" w:styleId="a7">
    <w:name w:val="page number"/>
    <w:basedOn w:val="a0"/>
    <w:uiPriority w:val="99"/>
    <w:rsid w:val="001441F9"/>
  </w:style>
  <w:style w:type="paragraph" w:styleId="23">
    <w:name w:val="Body Text 2"/>
    <w:basedOn w:val="a"/>
    <w:link w:val="24"/>
    <w:uiPriority w:val="99"/>
    <w:rsid w:val="001441F9"/>
    <w:pPr>
      <w:jc w:val="center"/>
    </w:pPr>
    <w:rPr>
      <w:b/>
      <w:bCs/>
      <w:sz w:val="44"/>
      <w:szCs w:val="4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F572A"/>
    <w:rPr>
      <w:sz w:val="20"/>
      <w:szCs w:val="20"/>
    </w:rPr>
  </w:style>
  <w:style w:type="paragraph" w:styleId="a8">
    <w:name w:val="header"/>
    <w:basedOn w:val="a"/>
    <w:link w:val="a9"/>
    <w:uiPriority w:val="99"/>
    <w:rsid w:val="001441F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C7E84"/>
  </w:style>
  <w:style w:type="paragraph" w:styleId="33">
    <w:name w:val="Body Text 3"/>
    <w:basedOn w:val="a"/>
    <w:link w:val="34"/>
    <w:uiPriority w:val="99"/>
    <w:rsid w:val="001441F9"/>
    <w:pPr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7F572A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1422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F572A"/>
    <w:rPr>
      <w:sz w:val="2"/>
      <w:szCs w:val="2"/>
    </w:rPr>
  </w:style>
  <w:style w:type="paragraph" w:customStyle="1" w:styleId="210">
    <w:name w:val="Основной текст с отступом 21"/>
    <w:basedOn w:val="a"/>
    <w:uiPriority w:val="99"/>
    <w:rsid w:val="00177EB0"/>
    <w:pPr>
      <w:suppressAutoHyphens/>
      <w:ind w:left="45"/>
      <w:jc w:val="both"/>
    </w:pPr>
    <w:rPr>
      <w:lang w:eastAsia="ar-SA"/>
    </w:rPr>
  </w:style>
  <w:style w:type="table" w:styleId="ac">
    <w:name w:val="Table Grid"/>
    <w:basedOn w:val="a1"/>
    <w:uiPriority w:val="99"/>
    <w:rsid w:val="00FD4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4"/>
    <w:uiPriority w:val="99"/>
    <w:locked/>
    <w:rsid w:val="001626B9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d"/>
    <w:uiPriority w:val="99"/>
    <w:rsid w:val="001626B9"/>
    <w:pPr>
      <w:widowControl w:val="0"/>
      <w:shd w:val="clear" w:color="auto" w:fill="FFFFFF"/>
      <w:spacing w:after="240" w:line="274" w:lineRule="exact"/>
      <w:ind w:hanging="780"/>
    </w:pPr>
    <w:rPr>
      <w:sz w:val="23"/>
      <w:szCs w:val="23"/>
    </w:rPr>
  </w:style>
  <w:style w:type="character" w:customStyle="1" w:styleId="25">
    <w:name w:val="Основной текст2"/>
    <w:uiPriority w:val="99"/>
    <w:rsid w:val="00E0643E"/>
    <w:rPr>
      <w:rFonts w:ascii="Times New Roman" w:hAnsi="Times New Roman" w:cs="Times New Roman"/>
      <w:strike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1"/>
    <w:uiPriority w:val="99"/>
    <w:rsid w:val="00DE31B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pt">
    <w:name w:val="Основной текст + Интервал 1 pt"/>
    <w:uiPriority w:val="99"/>
    <w:rsid w:val="007134C1"/>
    <w:rPr>
      <w:rFonts w:ascii="Times New Roman" w:hAnsi="Times New Roman" w:cs="Times New Roman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13">
    <w:name w:val="Заголовок №1_"/>
    <w:link w:val="14"/>
    <w:uiPriority w:val="99"/>
    <w:locked/>
    <w:rsid w:val="008452C9"/>
    <w:rPr>
      <w:b/>
      <w:bCs/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8452C9"/>
    <w:pPr>
      <w:widowControl w:val="0"/>
      <w:shd w:val="clear" w:color="auto" w:fill="FFFFFF"/>
      <w:spacing w:before="240" w:after="300" w:line="240" w:lineRule="atLeast"/>
      <w:ind w:hanging="2060"/>
      <w:jc w:val="center"/>
      <w:outlineLvl w:val="0"/>
    </w:pPr>
    <w:rPr>
      <w:b/>
      <w:bCs/>
      <w:sz w:val="23"/>
      <w:szCs w:val="23"/>
    </w:rPr>
  </w:style>
  <w:style w:type="paragraph" w:styleId="ae">
    <w:name w:val="No Spacing"/>
    <w:uiPriority w:val="1"/>
    <w:qFormat/>
    <w:rsid w:val="008452C9"/>
  </w:style>
  <w:style w:type="paragraph" w:styleId="af">
    <w:name w:val="Normal (Web)"/>
    <w:basedOn w:val="a"/>
    <w:uiPriority w:val="99"/>
    <w:rsid w:val="00F53817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Основной текст + Курсив"/>
    <w:uiPriority w:val="99"/>
    <w:rsid w:val="00B603B6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</w:rPr>
  </w:style>
  <w:style w:type="character" w:styleId="af1">
    <w:name w:val="Hyperlink"/>
    <w:basedOn w:val="a0"/>
    <w:uiPriority w:val="99"/>
    <w:rsid w:val="00414818"/>
    <w:rPr>
      <w:color w:val="auto"/>
      <w:u w:val="single"/>
    </w:rPr>
  </w:style>
  <w:style w:type="character" w:customStyle="1" w:styleId="af2">
    <w:name w:val="Оглавление_"/>
    <w:link w:val="af3"/>
    <w:uiPriority w:val="99"/>
    <w:locked/>
    <w:rsid w:val="00414818"/>
    <w:rPr>
      <w:sz w:val="23"/>
      <w:szCs w:val="23"/>
      <w:shd w:val="clear" w:color="auto" w:fill="FFFFFF"/>
    </w:rPr>
  </w:style>
  <w:style w:type="paragraph" w:customStyle="1" w:styleId="af3">
    <w:name w:val="Оглавление"/>
    <w:basedOn w:val="a"/>
    <w:link w:val="af2"/>
    <w:uiPriority w:val="99"/>
    <w:rsid w:val="00414818"/>
    <w:pPr>
      <w:widowControl w:val="0"/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grame">
    <w:name w:val="grame"/>
    <w:basedOn w:val="a0"/>
    <w:uiPriority w:val="99"/>
    <w:rsid w:val="00B051A6"/>
  </w:style>
  <w:style w:type="character" w:customStyle="1" w:styleId="26">
    <w:name w:val="Основной текст (2)_"/>
    <w:link w:val="27"/>
    <w:uiPriority w:val="99"/>
    <w:locked/>
    <w:rsid w:val="00A0251E"/>
    <w:rPr>
      <w:b/>
      <w:bCs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A0251E"/>
    <w:pPr>
      <w:widowControl w:val="0"/>
      <w:shd w:val="clear" w:color="auto" w:fill="FFFFFF"/>
      <w:spacing w:line="274" w:lineRule="exact"/>
    </w:pPr>
    <w:rPr>
      <w:b/>
      <w:bCs/>
      <w:sz w:val="23"/>
      <w:szCs w:val="23"/>
    </w:rPr>
  </w:style>
  <w:style w:type="paragraph" w:customStyle="1" w:styleId="ConsPlusNonformat">
    <w:name w:val="ConsPlusNonformat"/>
    <w:uiPriority w:val="99"/>
    <w:rsid w:val="007B51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0">
    <w:name w:val="Заголовок №1 (2)_"/>
    <w:link w:val="121"/>
    <w:uiPriority w:val="99"/>
    <w:locked/>
    <w:rsid w:val="0090192C"/>
    <w:rPr>
      <w:sz w:val="23"/>
      <w:szCs w:val="23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90192C"/>
    <w:pPr>
      <w:widowControl w:val="0"/>
      <w:shd w:val="clear" w:color="auto" w:fill="FFFFFF"/>
      <w:spacing w:after="300" w:line="240" w:lineRule="atLeast"/>
      <w:jc w:val="center"/>
      <w:outlineLvl w:val="0"/>
    </w:pPr>
    <w:rPr>
      <w:sz w:val="23"/>
      <w:szCs w:val="23"/>
    </w:rPr>
  </w:style>
  <w:style w:type="paragraph" w:customStyle="1" w:styleId="ConsPlusNormal">
    <w:name w:val="ConsPlusNormal"/>
    <w:rsid w:val="00B632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33091A"/>
    <w:pPr>
      <w:ind w:left="720"/>
      <w:jc w:val="center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0A7969"/>
  </w:style>
  <w:style w:type="paragraph" w:customStyle="1" w:styleId="Default">
    <w:name w:val="Default"/>
    <w:uiPriority w:val="99"/>
    <w:rsid w:val="00C832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caption"/>
    <w:basedOn w:val="a"/>
    <w:uiPriority w:val="99"/>
    <w:qFormat/>
    <w:rsid w:val="00263598"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consnormal">
    <w:name w:val="consnormal"/>
    <w:basedOn w:val="a"/>
    <w:uiPriority w:val="99"/>
    <w:rsid w:val="00652B2F"/>
    <w:pPr>
      <w:spacing w:before="100" w:beforeAutospacing="1" w:after="100" w:afterAutospacing="1"/>
    </w:pPr>
    <w:rPr>
      <w:sz w:val="24"/>
      <w:szCs w:val="24"/>
    </w:rPr>
  </w:style>
  <w:style w:type="paragraph" w:customStyle="1" w:styleId="ConsCell">
    <w:name w:val="ConsCell"/>
    <w:uiPriority w:val="99"/>
    <w:rsid w:val="00652B2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pagetext">
    <w:name w:val="page_text"/>
    <w:basedOn w:val="a"/>
    <w:uiPriority w:val="99"/>
    <w:rsid w:val="00A05278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rsid w:val="001033CE"/>
    <w:pPr>
      <w:numPr>
        <w:numId w:val="1"/>
      </w:numPr>
    </w:pPr>
  </w:style>
  <w:style w:type="character" w:styleId="af6">
    <w:name w:val="annotation reference"/>
    <w:basedOn w:val="a0"/>
    <w:uiPriority w:val="99"/>
    <w:semiHidden/>
    <w:unhideWhenUsed/>
    <w:rsid w:val="008279E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279EB"/>
  </w:style>
  <w:style w:type="character" w:customStyle="1" w:styleId="af8">
    <w:name w:val="Текст примечания Знак"/>
    <w:basedOn w:val="a0"/>
    <w:link w:val="af7"/>
    <w:uiPriority w:val="99"/>
    <w:semiHidden/>
    <w:rsid w:val="008279EB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279E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279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F9"/>
  </w:style>
  <w:style w:type="paragraph" w:styleId="10">
    <w:name w:val="heading 1"/>
    <w:basedOn w:val="a"/>
    <w:next w:val="a"/>
    <w:link w:val="11"/>
    <w:uiPriority w:val="99"/>
    <w:qFormat/>
    <w:rsid w:val="001441F9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1441F9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441F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7F572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57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572A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441F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F572A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1441F9"/>
    <w:pPr>
      <w:ind w:left="45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30749"/>
    <w:rPr>
      <w:lang w:val="ru-RU" w:eastAsia="ru-RU"/>
    </w:rPr>
  </w:style>
  <w:style w:type="paragraph" w:styleId="31">
    <w:name w:val="Body Text Indent 3"/>
    <w:basedOn w:val="a"/>
    <w:link w:val="32"/>
    <w:uiPriority w:val="99"/>
    <w:rsid w:val="001441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F572A"/>
    <w:rPr>
      <w:sz w:val="16"/>
      <w:szCs w:val="16"/>
    </w:rPr>
  </w:style>
  <w:style w:type="paragraph" w:styleId="a5">
    <w:name w:val="footer"/>
    <w:basedOn w:val="a"/>
    <w:link w:val="a6"/>
    <w:uiPriority w:val="99"/>
    <w:rsid w:val="001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F572A"/>
    <w:rPr>
      <w:sz w:val="20"/>
      <w:szCs w:val="20"/>
    </w:rPr>
  </w:style>
  <w:style w:type="character" w:styleId="a7">
    <w:name w:val="page number"/>
    <w:basedOn w:val="a0"/>
    <w:uiPriority w:val="99"/>
    <w:rsid w:val="001441F9"/>
  </w:style>
  <w:style w:type="paragraph" w:styleId="23">
    <w:name w:val="Body Text 2"/>
    <w:basedOn w:val="a"/>
    <w:link w:val="24"/>
    <w:uiPriority w:val="99"/>
    <w:rsid w:val="001441F9"/>
    <w:pPr>
      <w:jc w:val="center"/>
    </w:pPr>
    <w:rPr>
      <w:b/>
      <w:bCs/>
      <w:sz w:val="44"/>
      <w:szCs w:val="4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F572A"/>
    <w:rPr>
      <w:sz w:val="20"/>
      <w:szCs w:val="20"/>
    </w:rPr>
  </w:style>
  <w:style w:type="paragraph" w:styleId="a8">
    <w:name w:val="header"/>
    <w:basedOn w:val="a"/>
    <w:link w:val="a9"/>
    <w:uiPriority w:val="99"/>
    <w:rsid w:val="001441F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C7E84"/>
  </w:style>
  <w:style w:type="paragraph" w:styleId="33">
    <w:name w:val="Body Text 3"/>
    <w:basedOn w:val="a"/>
    <w:link w:val="34"/>
    <w:uiPriority w:val="99"/>
    <w:rsid w:val="001441F9"/>
    <w:pPr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7F572A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1422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F572A"/>
    <w:rPr>
      <w:sz w:val="2"/>
      <w:szCs w:val="2"/>
    </w:rPr>
  </w:style>
  <w:style w:type="paragraph" w:customStyle="1" w:styleId="210">
    <w:name w:val="Основной текст с отступом 21"/>
    <w:basedOn w:val="a"/>
    <w:uiPriority w:val="99"/>
    <w:rsid w:val="00177EB0"/>
    <w:pPr>
      <w:suppressAutoHyphens/>
      <w:ind w:left="45"/>
      <w:jc w:val="both"/>
    </w:pPr>
    <w:rPr>
      <w:lang w:eastAsia="ar-SA"/>
    </w:rPr>
  </w:style>
  <w:style w:type="table" w:styleId="ac">
    <w:name w:val="Table Grid"/>
    <w:basedOn w:val="a1"/>
    <w:uiPriority w:val="99"/>
    <w:rsid w:val="00FD4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4"/>
    <w:uiPriority w:val="99"/>
    <w:locked/>
    <w:rsid w:val="001626B9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d"/>
    <w:uiPriority w:val="99"/>
    <w:rsid w:val="001626B9"/>
    <w:pPr>
      <w:widowControl w:val="0"/>
      <w:shd w:val="clear" w:color="auto" w:fill="FFFFFF"/>
      <w:spacing w:after="240" w:line="274" w:lineRule="exact"/>
      <w:ind w:hanging="780"/>
    </w:pPr>
    <w:rPr>
      <w:sz w:val="23"/>
      <w:szCs w:val="23"/>
    </w:rPr>
  </w:style>
  <w:style w:type="character" w:customStyle="1" w:styleId="25">
    <w:name w:val="Основной текст2"/>
    <w:uiPriority w:val="99"/>
    <w:rsid w:val="00E0643E"/>
    <w:rPr>
      <w:rFonts w:ascii="Times New Roman" w:hAnsi="Times New Roman" w:cs="Times New Roman"/>
      <w:strike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1"/>
    <w:uiPriority w:val="99"/>
    <w:rsid w:val="00DE31B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pt">
    <w:name w:val="Основной текст + Интервал 1 pt"/>
    <w:uiPriority w:val="99"/>
    <w:rsid w:val="007134C1"/>
    <w:rPr>
      <w:rFonts w:ascii="Times New Roman" w:hAnsi="Times New Roman" w:cs="Times New Roman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13">
    <w:name w:val="Заголовок №1_"/>
    <w:link w:val="14"/>
    <w:uiPriority w:val="99"/>
    <w:locked/>
    <w:rsid w:val="008452C9"/>
    <w:rPr>
      <w:b/>
      <w:bCs/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8452C9"/>
    <w:pPr>
      <w:widowControl w:val="0"/>
      <w:shd w:val="clear" w:color="auto" w:fill="FFFFFF"/>
      <w:spacing w:before="240" w:after="300" w:line="240" w:lineRule="atLeast"/>
      <w:ind w:hanging="2060"/>
      <w:jc w:val="center"/>
      <w:outlineLvl w:val="0"/>
    </w:pPr>
    <w:rPr>
      <w:b/>
      <w:bCs/>
      <w:sz w:val="23"/>
      <w:szCs w:val="23"/>
    </w:rPr>
  </w:style>
  <w:style w:type="paragraph" w:styleId="ae">
    <w:name w:val="No Spacing"/>
    <w:uiPriority w:val="1"/>
    <w:qFormat/>
    <w:rsid w:val="008452C9"/>
  </w:style>
  <w:style w:type="paragraph" w:styleId="af">
    <w:name w:val="Normal (Web)"/>
    <w:basedOn w:val="a"/>
    <w:uiPriority w:val="99"/>
    <w:rsid w:val="00F53817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Основной текст + Курсив"/>
    <w:uiPriority w:val="99"/>
    <w:rsid w:val="00B603B6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</w:rPr>
  </w:style>
  <w:style w:type="character" w:styleId="af1">
    <w:name w:val="Hyperlink"/>
    <w:basedOn w:val="a0"/>
    <w:uiPriority w:val="99"/>
    <w:rsid w:val="00414818"/>
    <w:rPr>
      <w:color w:val="auto"/>
      <w:u w:val="single"/>
    </w:rPr>
  </w:style>
  <w:style w:type="character" w:customStyle="1" w:styleId="af2">
    <w:name w:val="Оглавление_"/>
    <w:link w:val="af3"/>
    <w:uiPriority w:val="99"/>
    <w:locked/>
    <w:rsid w:val="00414818"/>
    <w:rPr>
      <w:sz w:val="23"/>
      <w:szCs w:val="23"/>
      <w:shd w:val="clear" w:color="auto" w:fill="FFFFFF"/>
    </w:rPr>
  </w:style>
  <w:style w:type="paragraph" w:customStyle="1" w:styleId="af3">
    <w:name w:val="Оглавление"/>
    <w:basedOn w:val="a"/>
    <w:link w:val="af2"/>
    <w:uiPriority w:val="99"/>
    <w:rsid w:val="00414818"/>
    <w:pPr>
      <w:widowControl w:val="0"/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grame">
    <w:name w:val="grame"/>
    <w:basedOn w:val="a0"/>
    <w:uiPriority w:val="99"/>
    <w:rsid w:val="00B051A6"/>
  </w:style>
  <w:style w:type="character" w:customStyle="1" w:styleId="26">
    <w:name w:val="Основной текст (2)_"/>
    <w:link w:val="27"/>
    <w:uiPriority w:val="99"/>
    <w:locked/>
    <w:rsid w:val="00A0251E"/>
    <w:rPr>
      <w:b/>
      <w:bCs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A0251E"/>
    <w:pPr>
      <w:widowControl w:val="0"/>
      <w:shd w:val="clear" w:color="auto" w:fill="FFFFFF"/>
      <w:spacing w:line="274" w:lineRule="exact"/>
    </w:pPr>
    <w:rPr>
      <w:b/>
      <w:bCs/>
      <w:sz w:val="23"/>
      <w:szCs w:val="23"/>
    </w:rPr>
  </w:style>
  <w:style w:type="paragraph" w:customStyle="1" w:styleId="ConsPlusNonformat">
    <w:name w:val="ConsPlusNonformat"/>
    <w:uiPriority w:val="99"/>
    <w:rsid w:val="007B51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0">
    <w:name w:val="Заголовок №1 (2)_"/>
    <w:link w:val="121"/>
    <w:uiPriority w:val="99"/>
    <w:locked/>
    <w:rsid w:val="0090192C"/>
    <w:rPr>
      <w:sz w:val="23"/>
      <w:szCs w:val="23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90192C"/>
    <w:pPr>
      <w:widowControl w:val="0"/>
      <w:shd w:val="clear" w:color="auto" w:fill="FFFFFF"/>
      <w:spacing w:after="300" w:line="240" w:lineRule="atLeast"/>
      <w:jc w:val="center"/>
      <w:outlineLvl w:val="0"/>
    </w:pPr>
    <w:rPr>
      <w:sz w:val="23"/>
      <w:szCs w:val="23"/>
    </w:rPr>
  </w:style>
  <w:style w:type="paragraph" w:customStyle="1" w:styleId="ConsPlusNormal">
    <w:name w:val="ConsPlusNormal"/>
    <w:rsid w:val="00B632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33091A"/>
    <w:pPr>
      <w:ind w:left="720"/>
      <w:jc w:val="center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0A7969"/>
  </w:style>
  <w:style w:type="paragraph" w:customStyle="1" w:styleId="Default">
    <w:name w:val="Default"/>
    <w:uiPriority w:val="99"/>
    <w:rsid w:val="00C832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caption"/>
    <w:basedOn w:val="a"/>
    <w:uiPriority w:val="99"/>
    <w:qFormat/>
    <w:rsid w:val="00263598"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consnormal">
    <w:name w:val="consnormal"/>
    <w:basedOn w:val="a"/>
    <w:uiPriority w:val="99"/>
    <w:rsid w:val="00652B2F"/>
    <w:pPr>
      <w:spacing w:before="100" w:beforeAutospacing="1" w:after="100" w:afterAutospacing="1"/>
    </w:pPr>
    <w:rPr>
      <w:sz w:val="24"/>
      <w:szCs w:val="24"/>
    </w:rPr>
  </w:style>
  <w:style w:type="paragraph" w:customStyle="1" w:styleId="ConsCell">
    <w:name w:val="ConsCell"/>
    <w:uiPriority w:val="99"/>
    <w:rsid w:val="00652B2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pagetext">
    <w:name w:val="page_text"/>
    <w:basedOn w:val="a"/>
    <w:uiPriority w:val="99"/>
    <w:rsid w:val="00A05278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rsid w:val="001033CE"/>
    <w:pPr>
      <w:numPr>
        <w:numId w:val="1"/>
      </w:numPr>
    </w:pPr>
  </w:style>
  <w:style w:type="character" w:styleId="af6">
    <w:name w:val="annotation reference"/>
    <w:basedOn w:val="a0"/>
    <w:uiPriority w:val="99"/>
    <w:semiHidden/>
    <w:unhideWhenUsed/>
    <w:rsid w:val="008279E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279EB"/>
  </w:style>
  <w:style w:type="character" w:customStyle="1" w:styleId="af8">
    <w:name w:val="Текст примечания Знак"/>
    <w:basedOn w:val="a0"/>
    <w:link w:val="af7"/>
    <w:uiPriority w:val="99"/>
    <w:semiHidden/>
    <w:rsid w:val="008279EB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279E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27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DD478-45B0-4654-BDF0-54593DE3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7168</Words>
  <Characters>40861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ОЦЛАА ОУ</Company>
  <LinksUpToDate>false</LinksUpToDate>
  <CharactersWithSpaces>47934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Ковбасин Александр Викторович</dc:creator>
  <cp:lastModifiedBy>МММ</cp:lastModifiedBy>
  <cp:revision>2</cp:revision>
  <cp:lastPrinted>2015-12-08T13:55:00Z</cp:lastPrinted>
  <dcterms:created xsi:type="dcterms:W3CDTF">2016-03-15T11:09:00Z</dcterms:created>
  <dcterms:modified xsi:type="dcterms:W3CDTF">2016-03-15T11:09:00Z</dcterms:modified>
</cp:coreProperties>
</file>